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B1" w:rsidRDefault="008B2DB1" w:rsidP="000C5FA5">
      <w:pPr>
        <w:rPr>
          <w:b/>
          <w:bCs/>
          <w:sz w:val="20"/>
          <w:szCs w:val="20"/>
          <w:lang w:val="en-GB"/>
        </w:rPr>
      </w:pPr>
    </w:p>
    <w:p w:rsidR="008B2DB1" w:rsidRDefault="008B2DB1" w:rsidP="000C5FA5">
      <w:pPr>
        <w:rPr>
          <w:b/>
          <w:bCs/>
          <w:sz w:val="20"/>
          <w:szCs w:val="20"/>
          <w:lang w:val="en-GB"/>
        </w:rPr>
      </w:pPr>
    </w:p>
    <w:p w:rsidR="008B2DB1" w:rsidRDefault="008B2DB1" w:rsidP="000C5FA5">
      <w:pPr>
        <w:rPr>
          <w:b/>
          <w:bCs/>
          <w:sz w:val="20"/>
          <w:szCs w:val="20"/>
          <w:lang w:val="en-GB"/>
        </w:rPr>
      </w:pPr>
    </w:p>
    <w:p w:rsidR="008B2DB1" w:rsidRPr="008A74A0" w:rsidRDefault="008B2DB1" w:rsidP="000C5FA5">
      <w:pPr>
        <w:rPr>
          <w:b/>
          <w:bCs/>
          <w:sz w:val="20"/>
          <w:szCs w:val="20"/>
          <w:lang w:val="en-GB"/>
        </w:rPr>
      </w:pPr>
    </w:p>
    <w:p w:rsidR="008B2DB1" w:rsidRDefault="008B2DB1" w:rsidP="000C5FA5">
      <w:pPr>
        <w:jc w:val="center"/>
        <w:rPr>
          <w:b/>
          <w:bCs/>
          <w:sz w:val="20"/>
          <w:szCs w:val="20"/>
          <w:lang w:val="en-GB"/>
        </w:rPr>
      </w:pPr>
      <w:r w:rsidRPr="00D81213">
        <w:rPr>
          <w:b/>
          <w:bCs/>
          <w:sz w:val="48"/>
          <w:szCs w:val="48"/>
          <w:lang w:val="en-GB"/>
        </w:rPr>
        <w:t>Project Title</w:t>
      </w:r>
      <w:r w:rsidRPr="00D81213">
        <w:rPr>
          <w:i/>
          <w:iCs/>
          <w:color w:val="0000FF"/>
          <w:sz w:val="20"/>
          <w:szCs w:val="20"/>
          <w:lang w:val="en-GB"/>
        </w:rPr>
        <w:t>- title that adequately captures what the project is about</w:t>
      </w:r>
    </w:p>
    <w:p w:rsidR="008B2DB1" w:rsidRDefault="008B2DB1" w:rsidP="00D81213">
      <w:pPr>
        <w:rPr>
          <w:b/>
          <w:bCs/>
          <w:sz w:val="20"/>
          <w:szCs w:val="20"/>
          <w:lang w:val="en-GB"/>
        </w:rPr>
      </w:pPr>
    </w:p>
    <w:p w:rsidR="008B2DB1" w:rsidRDefault="008B2DB1" w:rsidP="00D81213">
      <w:pPr>
        <w:rPr>
          <w:b/>
          <w:bCs/>
          <w:sz w:val="20"/>
          <w:szCs w:val="20"/>
          <w:lang w:val="en-GB"/>
        </w:rPr>
      </w:pPr>
      <w:r w:rsidRPr="00B171B6">
        <w:rPr>
          <w:b/>
          <w:bCs/>
          <w:color w:val="FF0000"/>
          <w:sz w:val="20"/>
          <w:szCs w:val="20"/>
          <w:u w:val="single"/>
          <w:lang w:val="en-GB"/>
        </w:rPr>
        <w:t>Important Information</w:t>
      </w:r>
      <w:r>
        <w:rPr>
          <w:sz w:val="20"/>
          <w:szCs w:val="20"/>
          <w:lang w:val="en-GB"/>
        </w:rPr>
        <w:t xml:space="preserve">: This template is used to submit both the Concept Note and the full Project Document </w:t>
      </w:r>
      <w:proofErr w:type="gramStart"/>
      <w:r>
        <w:rPr>
          <w:sz w:val="20"/>
          <w:szCs w:val="20"/>
          <w:lang w:val="en-GB"/>
        </w:rPr>
        <w:t>For</w:t>
      </w:r>
      <w:proofErr w:type="gramEnd"/>
      <w:r>
        <w:rPr>
          <w:sz w:val="20"/>
          <w:szCs w:val="20"/>
          <w:lang w:val="en-GB"/>
        </w:rPr>
        <w:t xml:space="preserve"> the Concept Note, you do not need to complete the sections that have a </w:t>
      </w:r>
      <w:r w:rsidRPr="00D81213">
        <w:rPr>
          <w:sz w:val="20"/>
          <w:szCs w:val="20"/>
          <w:highlight w:val="lightGray"/>
          <w:lang w:val="en-GB"/>
        </w:rPr>
        <w:t>grey</w:t>
      </w:r>
      <w:r>
        <w:rPr>
          <w:sz w:val="20"/>
          <w:szCs w:val="20"/>
          <w:lang w:val="en-GB"/>
        </w:rPr>
        <w:t xml:space="preserve"> background.  For the full Project Document, all sections must be completed.  Both the Concept Note and Project Document are to be accompanied by an associated budget (this can be submitted in Excel).</w:t>
      </w:r>
    </w:p>
    <w:p w:rsidR="008B2DB1" w:rsidRDefault="008B2DB1" w:rsidP="000C5FA5">
      <w:pPr>
        <w:jc w:val="center"/>
        <w:rPr>
          <w:b/>
          <w:bCs/>
          <w:sz w:val="20"/>
          <w:szCs w:val="20"/>
          <w:lang w:val="en-GB"/>
        </w:rPr>
      </w:pPr>
    </w:p>
    <w:p w:rsidR="008B2DB1" w:rsidRPr="00F87C93" w:rsidRDefault="008B2DB1" w:rsidP="000C5FA5">
      <w:pPr>
        <w:jc w:val="center"/>
        <w:rPr>
          <w:b/>
          <w:bCs/>
          <w:i/>
          <w:iCs/>
          <w:sz w:val="20"/>
          <w:szCs w:val="20"/>
          <w:lang w:val="en-GB"/>
        </w:rPr>
      </w:pPr>
      <w:r w:rsidRPr="00F87C93">
        <w:rPr>
          <w:b/>
          <w:bCs/>
          <w:i/>
          <w:iCs/>
          <w:sz w:val="20"/>
          <w:szCs w:val="20"/>
          <w:lang w:val="en-GB"/>
        </w:rPr>
        <w:t xml:space="preserve">(Delete the guidelines in </w:t>
      </w:r>
      <w:r w:rsidRPr="00F87C93">
        <w:rPr>
          <w:b/>
          <w:bCs/>
          <w:i/>
          <w:iCs/>
          <w:color w:val="0000FF"/>
          <w:sz w:val="20"/>
          <w:szCs w:val="20"/>
          <w:lang w:val="en-GB"/>
        </w:rPr>
        <w:t xml:space="preserve">blue </w:t>
      </w:r>
      <w:r w:rsidRPr="00F87C93">
        <w:rPr>
          <w:b/>
          <w:bCs/>
          <w:i/>
          <w:iCs/>
          <w:sz w:val="20"/>
          <w:szCs w:val="20"/>
          <w:lang w:val="en-GB"/>
        </w:rPr>
        <w:t>after filling in the requested information under each numbered heading)</w:t>
      </w:r>
    </w:p>
    <w:p w:rsidR="008B2DB1" w:rsidRPr="00210214" w:rsidRDefault="008B2DB1" w:rsidP="000C5FA5">
      <w:pPr>
        <w:jc w:val="center"/>
        <w:rPr>
          <w:b/>
          <w:bCs/>
          <w:sz w:val="20"/>
          <w:szCs w:val="20"/>
          <w:lang w:val="en-GB"/>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650"/>
      </w:tblGrid>
      <w:tr w:rsidR="008B2DB1" w:rsidRPr="00663196">
        <w:tc>
          <w:tcPr>
            <w:tcW w:w="10818" w:type="dxa"/>
            <w:gridSpan w:val="2"/>
            <w:shd w:val="clear" w:color="auto" w:fill="C6D9F1"/>
          </w:tcPr>
          <w:p w:rsidR="008B2DB1" w:rsidRPr="001A5EF2" w:rsidRDefault="008B2DB1" w:rsidP="000C5FA5">
            <w:pPr>
              <w:pStyle w:val="Heading1"/>
              <w:spacing w:before="100" w:after="100"/>
              <w:jc w:val="center"/>
              <w:rPr>
                <w:rFonts w:cs="Times New Roman"/>
              </w:rPr>
            </w:pPr>
            <w:bookmarkStart w:id="0" w:name="_Toc326252513"/>
            <w:r w:rsidRPr="001A5EF2">
              <w:rPr>
                <w:rFonts w:cs="Times New Roman"/>
              </w:rPr>
              <w:t>EXECUTIVE SUMMARY</w:t>
            </w:r>
            <w:bookmarkEnd w:id="0"/>
          </w:p>
        </w:tc>
      </w:tr>
      <w:tr w:rsidR="009E2F56" w:rsidRPr="00663196" w:rsidTr="009E2F56">
        <w:tc>
          <w:tcPr>
            <w:tcW w:w="3165" w:type="dxa"/>
            <w:shd w:val="clear" w:color="auto" w:fill="FFFFFF" w:themeFill="background1"/>
          </w:tcPr>
          <w:p w:rsidR="009E2F56" w:rsidRPr="009E2F56" w:rsidRDefault="009E2F56" w:rsidP="009E2F56">
            <w:pPr>
              <w:pStyle w:val="Heading1"/>
              <w:spacing w:before="100" w:after="100"/>
              <w:rPr>
                <w:rFonts w:ascii="Times New Roman" w:hAnsi="Times New Roman" w:cs="Times New Roman"/>
                <w:sz w:val="22"/>
                <w:szCs w:val="22"/>
              </w:rPr>
            </w:pPr>
            <w:r w:rsidRPr="009E2F56">
              <w:rPr>
                <w:rFonts w:ascii="Times New Roman" w:hAnsi="Times New Roman" w:cs="Times New Roman"/>
                <w:color w:val="auto"/>
                <w:sz w:val="22"/>
                <w:szCs w:val="22"/>
              </w:rPr>
              <w:t>Project’s Objective</w:t>
            </w:r>
          </w:p>
        </w:tc>
        <w:tc>
          <w:tcPr>
            <w:tcW w:w="7653" w:type="dxa"/>
            <w:shd w:val="clear" w:color="auto" w:fill="FFFFFF" w:themeFill="background1"/>
          </w:tcPr>
          <w:p w:rsidR="009E2F56" w:rsidRPr="001A5EF2" w:rsidRDefault="009E2F56" w:rsidP="000C5FA5">
            <w:pPr>
              <w:pStyle w:val="Heading1"/>
              <w:spacing w:before="100" w:after="100"/>
              <w:jc w:val="center"/>
              <w:rPr>
                <w:rFonts w:cs="Times New Roman"/>
              </w:rPr>
            </w:pPr>
          </w:p>
        </w:tc>
      </w:tr>
      <w:tr w:rsidR="008B2DB1" w:rsidRPr="00663196">
        <w:tc>
          <w:tcPr>
            <w:tcW w:w="3168" w:type="dxa"/>
          </w:tcPr>
          <w:p w:rsidR="008B2DB1" w:rsidRPr="001A5EF2" w:rsidRDefault="008B2DB1" w:rsidP="002876A5">
            <w:pPr>
              <w:rPr>
                <w:b/>
                <w:bCs/>
              </w:rPr>
            </w:pPr>
            <w:r>
              <w:rPr>
                <w:b/>
                <w:bCs/>
                <w:sz w:val="22"/>
                <w:szCs w:val="22"/>
              </w:rPr>
              <w:t>Problem Description</w:t>
            </w:r>
          </w:p>
          <w:p w:rsidR="008B2DB1" w:rsidRDefault="008B2DB1" w:rsidP="000C5FA5">
            <w:pPr>
              <w:pStyle w:val="ListParagraph"/>
              <w:numPr>
                <w:ilvl w:val="0"/>
                <w:numId w:val="1"/>
              </w:numPr>
              <w:rPr>
                <w:i/>
                <w:iCs/>
                <w:sz w:val="20"/>
                <w:szCs w:val="20"/>
              </w:rPr>
            </w:pPr>
            <w:r w:rsidRPr="000C5FA5">
              <w:rPr>
                <w:i/>
                <w:iCs/>
                <w:sz w:val="20"/>
                <w:szCs w:val="20"/>
              </w:rPr>
              <w:t>General scope of the problem</w:t>
            </w:r>
          </w:p>
          <w:p w:rsidR="008B2DB1" w:rsidRPr="000C5FA5" w:rsidRDefault="008B2DB1" w:rsidP="000C5FA5">
            <w:pPr>
              <w:pStyle w:val="ListParagraph"/>
              <w:numPr>
                <w:ilvl w:val="0"/>
                <w:numId w:val="1"/>
              </w:numPr>
              <w:rPr>
                <w:i/>
                <w:iCs/>
                <w:sz w:val="20"/>
                <w:szCs w:val="20"/>
              </w:rPr>
            </w:pPr>
            <w:r>
              <w:rPr>
                <w:i/>
                <w:iCs/>
                <w:sz w:val="20"/>
                <w:szCs w:val="20"/>
              </w:rPr>
              <w:t>Specific aspects addressed by project</w:t>
            </w:r>
          </w:p>
        </w:tc>
        <w:tc>
          <w:tcPr>
            <w:tcW w:w="7650" w:type="dxa"/>
          </w:tcPr>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p w:rsidR="008B2DB1" w:rsidRPr="001A5EF2" w:rsidRDefault="008B2DB1" w:rsidP="000C5FA5"/>
        </w:tc>
      </w:tr>
      <w:tr w:rsidR="008B2DB1" w:rsidRPr="00663196">
        <w:tc>
          <w:tcPr>
            <w:tcW w:w="3168" w:type="dxa"/>
          </w:tcPr>
          <w:p w:rsidR="008B2DB1" w:rsidRPr="001A5EF2" w:rsidRDefault="008B2DB1" w:rsidP="002876A5">
            <w:pPr>
              <w:rPr>
                <w:b/>
                <w:bCs/>
              </w:rPr>
            </w:pPr>
            <w:r>
              <w:rPr>
                <w:b/>
                <w:bCs/>
                <w:sz w:val="22"/>
                <w:szCs w:val="22"/>
              </w:rPr>
              <w:t>Strategies to solve problem</w:t>
            </w:r>
          </w:p>
          <w:p w:rsidR="008B2DB1" w:rsidRPr="001A5EF2" w:rsidRDefault="008B2DB1" w:rsidP="000C5FA5">
            <w:pPr>
              <w:pStyle w:val="ListParagraph"/>
              <w:numPr>
                <w:ilvl w:val="0"/>
                <w:numId w:val="3"/>
              </w:numPr>
              <w:rPr>
                <w:b/>
                <w:bCs/>
              </w:rPr>
            </w:pPr>
            <w:r>
              <w:rPr>
                <w:i/>
                <w:iCs/>
                <w:sz w:val="20"/>
                <w:szCs w:val="20"/>
              </w:rPr>
              <w:t>Summarize main strategies to address problem</w:t>
            </w:r>
          </w:p>
          <w:p w:rsidR="008B2DB1" w:rsidRPr="001A5EF2" w:rsidRDefault="008B2DB1" w:rsidP="000C5FA5">
            <w:pPr>
              <w:rPr>
                <w:b/>
                <w:bCs/>
              </w:rPr>
            </w:pPr>
          </w:p>
        </w:tc>
        <w:tc>
          <w:tcPr>
            <w:tcW w:w="7650" w:type="dxa"/>
          </w:tcPr>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tc>
      </w:tr>
      <w:tr w:rsidR="008B2DB1" w:rsidRPr="00663196">
        <w:tc>
          <w:tcPr>
            <w:tcW w:w="3168" w:type="dxa"/>
          </w:tcPr>
          <w:p w:rsidR="008B2DB1" w:rsidRPr="001A5EF2" w:rsidRDefault="008B2DB1" w:rsidP="00446A31">
            <w:pPr>
              <w:rPr>
                <w:b/>
                <w:bCs/>
              </w:rPr>
            </w:pPr>
            <w:r>
              <w:rPr>
                <w:b/>
                <w:bCs/>
                <w:sz w:val="22"/>
                <w:szCs w:val="22"/>
              </w:rPr>
              <w:t>Key partners</w:t>
            </w:r>
          </w:p>
          <w:p w:rsidR="008B2DB1" w:rsidRPr="000C5FA5" w:rsidRDefault="008B2DB1" w:rsidP="00446A31">
            <w:pPr>
              <w:pStyle w:val="ListParagraph"/>
              <w:numPr>
                <w:ilvl w:val="0"/>
                <w:numId w:val="4"/>
              </w:numPr>
              <w:rPr>
                <w:i/>
                <w:iCs/>
                <w:sz w:val="20"/>
                <w:szCs w:val="20"/>
              </w:rPr>
            </w:pPr>
            <w:r w:rsidRPr="000C5FA5">
              <w:rPr>
                <w:i/>
                <w:iCs/>
                <w:sz w:val="20"/>
                <w:szCs w:val="20"/>
              </w:rPr>
              <w:t xml:space="preserve">Specify key </w:t>
            </w:r>
            <w:r>
              <w:rPr>
                <w:i/>
                <w:iCs/>
                <w:sz w:val="20"/>
                <w:szCs w:val="20"/>
              </w:rPr>
              <w:t xml:space="preserve">partners crucial to </w:t>
            </w:r>
            <w:r w:rsidRPr="000C5FA5">
              <w:rPr>
                <w:i/>
                <w:iCs/>
                <w:sz w:val="20"/>
                <w:szCs w:val="20"/>
              </w:rPr>
              <w:t xml:space="preserve">implementation </w:t>
            </w:r>
          </w:p>
          <w:p w:rsidR="008B2DB1" w:rsidRPr="001A5EF2" w:rsidRDefault="008B2DB1" w:rsidP="00446A31">
            <w:pPr>
              <w:rPr>
                <w:b/>
                <w:bCs/>
              </w:rPr>
            </w:pPr>
          </w:p>
        </w:tc>
        <w:tc>
          <w:tcPr>
            <w:tcW w:w="7650" w:type="dxa"/>
          </w:tcPr>
          <w:p w:rsidR="008B2DB1" w:rsidRPr="001A5EF2" w:rsidRDefault="008B2DB1" w:rsidP="00446A31"/>
          <w:p w:rsidR="008B2DB1" w:rsidRPr="001A5EF2" w:rsidRDefault="008B2DB1" w:rsidP="00446A31"/>
          <w:p w:rsidR="008B2DB1" w:rsidRPr="001A5EF2" w:rsidRDefault="008B2DB1" w:rsidP="00446A31"/>
          <w:p w:rsidR="008B2DB1" w:rsidRPr="001A5EF2" w:rsidRDefault="008B2DB1" w:rsidP="00446A31"/>
          <w:p w:rsidR="008B2DB1" w:rsidRPr="001A5EF2" w:rsidRDefault="008B2DB1" w:rsidP="00446A31"/>
          <w:p w:rsidR="008B2DB1" w:rsidRPr="001A5EF2" w:rsidRDefault="008B2DB1" w:rsidP="00446A31"/>
        </w:tc>
      </w:tr>
      <w:tr w:rsidR="008B2DB1" w:rsidRPr="00663196">
        <w:tc>
          <w:tcPr>
            <w:tcW w:w="3168" w:type="dxa"/>
          </w:tcPr>
          <w:p w:rsidR="008B2DB1" w:rsidRPr="001A5EF2" w:rsidRDefault="008B2DB1" w:rsidP="002876A5">
            <w:pPr>
              <w:rPr>
                <w:b/>
                <w:bCs/>
              </w:rPr>
            </w:pPr>
            <w:r>
              <w:rPr>
                <w:b/>
                <w:bCs/>
                <w:sz w:val="22"/>
                <w:szCs w:val="22"/>
              </w:rPr>
              <w:t>Main Expected Accomplishments</w:t>
            </w:r>
          </w:p>
          <w:p w:rsidR="008B2DB1" w:rsidRPr="000C5FA5" w:rsidRDefault="008B2DB1" w:rsidP="000C5FA5">
            <w:pPr>
              <w:pStyle w:val="ListParagraph"/>
              <w:numPr>
                <w:ilvl w:val="0"/>
                <w:numId w:val="2"/>
              </w:numPr>
              <w:rPr>
                <w:i/>
                <w:iCs/>
                <w:sz w:val="20"/>
                <w:szCs w:val="20"/>
              </w:rPr>
            </w:pPr>
            <w:r>
              <w:rPr>
                <w:i/>
                <w:iCs/>
                <w:sz w:val="20"/>
                <w:szCs w:val="20"/>
              </w:rPr>
              <w:t>Outline main expected accomplishments</w:t>
            </w:r>
          </w:p>
          <w:p w:rsidR="008B2DB1" w:rsidRPr="001A5EF2" w:rsidRDefault="008B2DB1" w:rsidP="002876A5">
            <w:pPr>
              <w:rPr>
                <w:b/>
                <w:bCs/>
              </w:rPr>
            </w:pPr>
          </w:p>
        </w:tc>
        <w:tc>
          <w:tcPr>
            <w:tcW w:w="7650" w:type="dxa"/>
          </w:tcPr>
          <w:p w:rsidR="008B2DB1" w:rsidRPr="001A5EF2" w:rsidRDefault="008B2DB1" w:rsidP="002876A5"/>
          <w:p w:rsidR="008B2DB1" w:rsidRPr="001A5EF2" w:rsidRDefault="008B2DB1" w:rsidP="002876A5"/>
          <w:p w:rsidR="008B2DB1" w:rsidRPr="001A5EF2" w:rsidRDefault="008B2DB1" w:rsidP="002876A5"/>
          <w:p w:rsidR="008B2DB1" w:rsidRPr="001A5EF2" w:rsidRDefault="008B2DB1" w:rsidP="002876A5"/>
        </w:tc>
      </w:tr>
    </w:tbl>
    <w:p w:rsidR="008B2DB1" w:rsidRDefault="008B2DB1" w:rsidP="000C5FA5">
      <w:pPr>
        <w:rPr>
          <w:b/>
          <w:bCs/>
          <w:sz w:val="20"/>
          <w:szCs w:val="20"/>
          <w:lang w:val="en-GB"/>
        </w:rPr>
      </w:pPr>
    </w:p>
    <w:p w:rsidR="008B2DB1" w:rsidRDefault="008B2DB1">
      <w:pPr>
        <w:spacing w:after="200" w:line="276" w:lineRule="auto"/>
      </w:pPr>
      <w:r>
        <w:br w:type="page"/>
      </w:r>
    </w:p>
    <w:p w:rsidR="008B2DB1" w:rsidRPr="00781511" w:rsidRDefault="008B2DB1" w:rsidP="00781511">
      <w:pPr>
        <w:rPr>
          <w:b/>
          <w:bCs/>
          <w:i/>
          <w:iCs/>
          <w:sz w:val="22"/>
          <w:szCs w:val="22"/>
        </w:rPr>
      </w:pPr>
      <w:r w:rsidRPr="00781511">
        <w:rPr>
          <w:b/>
          <w:bCs/>
          <w:i/>
          <w:iCs/>
          <w:sz w:val="22"/>
          <w:szCs w:val="22"/>
        </w:rPr>
        <w:lastRenderedPageBreak/>
        <w:t>Signature page</w:t>
      </w:r>
    </w:p>
    <w:tbl>
      <w:tblPr>
        <w:tblW w:w="5097" w:type="pct"/>
        <w:tblInd w:w="-55" w:type="dxa"/>
        <w:tblBorders>
          <w:top w:val="single" w:sz="12" w:space="0" w:color="008000"/>
          <w:bottom w:val="single" w:sz="12" w:space="0" w:color="008000"/>
        </w:tblBorders>
        <w:tblCellMar>
          <w:top w:w="57" w:type="dxa"/>
          <w:left w:w="57" w:type="dxa"/>
          <w:bottom w:w="57" w:type="dxa"/>
          <w:right w:w="57" w:type="dxa"/>
        </w:tblCellMar>
        <w:tblLook w:val="0020" w:firstRow="1" w:lastRow="0" w:firstColumn="0" w:lastColumn="0" w:noHBand="0" w:noVBand="0"/>
      </w:tblPr>
      <w:tblGrid>
        <w:gridCol w:w="4674"/>
        <w:gridCol w:w="4984"/>
      </w:tblGrid>
      <w:tr w:rsidR="008B2DB1" w:rsidRPr="00663196">
        <w:trPr>
          <w:trHeight w:val="42"/>
        </w:trPr>
        <w:tc>
          <w:tcPr>
            <w:tcW w:w="5000" w:type="pct"/>
            <w:gridSpan w:val="2"/>
            <w:tcBorders>
              <w:top w:val="single" w:sz="12" w:space="0" w:color="008000"/>
            </w:tcBorders>
            <w:vAlign w:val="center"/>
          </w:tcPr>
          <w:p w:rsidR="008B2DB1" w:rsidRPr="00663196" w:rsidRDefault="008B2DB1" w:rsidP="002876A5">
            <w:pPr>
              <w:pStyle w:val="Bodytext"/>
              <w:spacing w:after="0"/>
              <w:jc w:val="center"/>
              <w:rPr>
                <w:caps/>
                <w:sz w:val="18"/>
                <w:szCs w:val="18"/>
                <w:lang w:val="en-GB"/>
              </w:rPr>
            </w:pPr>
            <w:r>
              <w:rPr>
                <w:caps/>
                <w:sz w:val="18"/>
                <w:szCs w:val="18"/>
                <w:lang w:val="en-GB"/>
              </w:rPr>
              <w:t>S</w:t>
            </w:r>
            <w:r w:rsidRPr="00663196">
              <w:rPr>
                <w:caps/>
                <w:sz w:val="18"/>
                <w:szCs w:val="18"/>
                <w:lang w:val="en-GB"/>
              </w:rPr>
              <w:t>ignature</w:t>
            </w:r>
          </w:p>
        </w:tc>
      </w:tr>
      <w:tr w:rsidR="008B2DB1" w:rsidRPr="00663196">
        <w:trPr>
          <w:trHeight w:val="1068"/>
        </w:trPr>
        <w:tc>
          <w:tcPr>
            <w:tcW w:w="2420" w:type="pct"/>
            <w:tcBorders>
              <w:bottom w:val="single" w:sz="12" w:space="0" w:color="008000"/>
            </w:tcBorders>
          </w:tcPr>
          <w:p w:rsidR="008B2DB1" w:rsidRPr="00663196" w:rsidRDefault="008B2DB1" w:rsidP="002876A5">
            <w:pPr>
              <w:pStyle w:val="Bodytext"/>
              <w:spacing w:after="0"/>
              <w:rPr>
                <w:b/>
                <w:bCs/>
                <w:sz w:val="18"/>
                <w:szCs w:val="18"/>
                <w:lang w:val="en-GB"/>
              </w:rPr>
            </w:pPr>
            <w:r>
              <w:rPr>
                <w:b/>
                <w:bCs/>
                <w:sz w:val="18"/>
                <w:szCs w:val="18"/>
                <w:lang w:val="en-GB"/>
              </w:rPr>
              <w:t>Director / Coordinator, Region/ Branch</w:t>
            </w:r>
          </w:p>
          <w:p w:rsidR="008B2DB1" w:rsidRPr="00663196" w:rsidRDefault="008B2DB1" w:rsidP="002876A5">
            <w:pPr>
              <w:pStyle w:val="Bodytext"/>
              <w:spacing w:after="0"/>
              <w:rPr>
                <w:sz w:val="18"/>
                <w:szCs w:val="18"/>
                <w:lang w:val="en-GB"/>
              </w:rPr>
            </w:pPr>
          </w:p>
          <w:p w:rsidR="008B2DB1" w:rsidRPr="00663196" w:rsidRDefault="008B2DB1" w:rsidP="002876A5">
            <w:pPr>
              <w:pStyle w:val="Bodytext"/>
              <w:spacing w:after="0"/>
              <w:rPr>
                <w:sz w:val="18"/>
                <w:szCs w:val="18"/>
                <w:u w:val="single"/>
                <w:lang w:val="en-GB"/>
              </w:rPr>
            </w:pPr>
            <w:r w:rsidRPr="00663196">
              <w:rPr>
                <w:sz w:val="18"/>
                <w:szCs w:val="18"/>
                <w:lang w:val="en-GB"/>
              </w:rPr>
              <w:t xml:space="preserve">Name: </w:t>
            </w:r>
          </w:p>
        </w:tc>
        <w:tc>
          <w:tcPr>
            <w:tcW w:w="2580" w:type="pct"/>
            <w:tcBorders>
              <w:bottom w:val="single" w:sz="12" w:space="0" w:color="008000"/>
            </w:tcBorders>
          </w:tcPr>
          <w:p w:rsidR="008B2DB1" w:rsidRPr="00663196" w:rsidRDefault="008B2DB1" w:rsidP="002876A5">
            <w:pPr>
              <w:rPr>
                <w:sz w:val="18"/>
                <w:szCs w:val="18"/>
                <w:lang w:val="en-GB"/>
              </w:rPr>
            </w:pPr>
            <w:r w:rsidRPr="00663196">
              <w:rPr>
                <w:b/>
                <w:bCs/>
                <w:sz w:val="18"/>
                <w:szCs w:val="18"/>
                <w:lang w:val="en-GB"/>
              </w:rPr>
              <w:t>Overall Project Approving Authority</w:t>
            </w:r>
            <w:r w:rsidRPr="00663196">
              <w:rPr>
                <w:sz w:val="18"/>
                <w:szCs w:val="18"/>
                <w:lang w:val="en-GB"/>
              </w:rPr>
              <w:t xml:space="preserve"> Signature:</w:t>
            </w:r>
          </w:p>
          <w:p w:rsidR="008B2DB1" w:rsidRPr="00663196" w:rsidRDefault="008B2DB1" w:rsidP="002876A5">
            <w:pPr>
              <w:rPr>
                <w:i/>
                <w:iCs/>
                <w:color w:val="0000FF"/>
                <w:sz w:val="18"/>
                <w:szCs w:val="18"/>
                <w:lang w:val="en-GB"/>
              </w:rPr>
            </w:pPr>
            <w:r w:rsidRPr="00663196">
              <w:rPr>
                <w:i/>
                <w:iCs/>
                <w:color w:val="0000FF"/>
                <w:sz w:val="18"/>
                <w:szCs w:val="18"/>
                <w:lang w:val="en-GB"/>
              </w:rPr>
              <w:br/>
            </w:r>
            <w:r w:rsidRPr="00663196">
              <w:rPr>
                <w:i/>
                <w:iCs/>
                <w:color w:val="0000FF"/>
                <w:sz w:val="18"/>
                <w:szCs w:val="18"/>
                <w:lang w:val="en-GB"/>
              </w:rPr>
              <w:br/>
            </w:r>
            <w:r w:rsidRPr="00663196">
              <w:rPr>
                <w:sz w:val="18"/>
                <w:szCs w:val="18"/>
                <w:lang w:val="en-GB"/>
              </w:rPr>
              <w:t>____________________Date:______/______/20__</w:t>
            </w:r>
          </w:p>
        </w:tc>
      </w:tr>
    </w:tbl>
    <w:p w:rsidR="008B2DB1" w:rsidRPr="00781511" w:rsidRDefault="008B2DB1" w:rsidP="00781511">
      <w:pPr>
        <w:rPr>
          <w:b/>
          <w:bCs/>
          <w:i/>
          <w:iCs/>
          <w:sz w:val="22"/>
          <w:szCs w:val="22"/>
        </w:rPr>
      </w:pPr>
    </w:p>
    <w:tbl>
      <w:tblPr>
        <w:tblW w:w="5097" w:type="pct"/>
        <w:tblInd w:w="-55" w:type="dxa"/>
        <w:tblBorders>
          <w:top w:val="single" w:sz="12" w:space="0" w:color="008000"/>
          <w:bottom w:val="single" w:sz="12" w:space="0" w:color="008000"/>
        </w:tblBorders>
        <w:tblCellMar>
          <w:top w:w="57" w:type="dxa"/>
          <w:left w:w="57" w:type="dxa"/>
          <w:bottom w:w="57" w:type="dxa"/>
          <w:right w:w="57" w:type="dxa"/>
        </w:tblCellMar>
        <w:tblLook w:val="0020" w:firstRow="1" w:lastRow="0" w:firstColumn="0" w:lastColumn="0" w:noHBand="0" w:noVBand="0"/>
      </w:tblPr>
      <w:tblGrid>
        <w:gridCol w:w="4674"/>
        <w:gridCol w:w="4984"/>
      </w:tblGrid>
      <w:tr w:rsidR="008B2DB1" w:rsidRPr="00663196">
        <w:trPr>
          <w:trHeight w:val="42"/>
        </w:trPr>
        <w:tc>
          <w:tcPr>
            <w:tcW w:w="5000" w:type="pct"/>
            <w:gridSpan w:val="2"/>
            <w:tcBorders>
              <w:top w:val="single" w:sz="12" w:space="0" w:color="008000"/>
            </w:tcBorders>
            <w:vAlign w:val="center"/>
          </w:tcPr>
          <w:p w:rsidR="008B2DB1" w:rsidRPr="00663196" w:rsidRDefault="008B2DB1" w:rsidP="002876A5">
            <w:pPr>
              <w:pStyle w:val="Bodytext"/>
              <w:spacing w:after="0"/>
              <w:jc w:val="center"/>
              <w:rPr>
                <w:caps/>
                <w:sz w:val="18"/>
                <w:szCs w:val="18"/>
                <w:lang w:val="en-GB"/>
              </w:rPr>
            </w:pPr>
            <w:r>
              <w:rPr>
                <w:caps/>
                <w:sz w:val="18"/>
                <w:szCs w:val="18"/>
                <w:lang w:val="en-GB"/>
              </w:rPr>
              <w:t>S</w:t>
            </w:r>
            <w:r w:rsidRPr="00663196">
              <w:rPr>
                <w:caps/>
                <w:sz w:val="18"/>
                <w:szCs w:val="18"/>
                <w:lang w:val="en-GB"/>
              </w:rPr>
              <w:t>ignature</w:t>
            </w:r>
          </w:p>
        </w:tc>
      </w:tr>
      <w:tr w:rsidR="008B2DB1" w:rsidRPr="00663196">
        <w:trPr>
          <w:trHeight w:val="1068"/>
        </w:trPr>
        <w:tc>
          <w:tcPr>
            <w:tcW w:w="2420" w:type="pct"/>
            <w:tcBorders>
              <w:bottom w:val="single" w:sz="12" w:space="0" w:color="008000"/>
            </w:tcBorders>
          </w:tcPr>
          <w:p w:rsidR="008B2DB1" w:rsidRPr="00663196" w:rsidRDefault="008B2DB1" w:rsidP="002876A5">
            <w:pPr>
              <w:pStyle w:val="Bodytext"/>
              <w:spacing w:after="0"/>
              <w:rPr>
                <w:b/>
                <w:bCs/>
                <w:sz w:val="18"/>
                <w:szCs w:val="18"/>
                <w:lang w:val="en-GB"/>
              </w:rPr>
            </w:pPr>
            <w:r>
              <w:rPr>
                <w:b/>
                <w:bCs/>
                <w:sz w:val="18"/>
                <w:szCs w:val="18"/>
                <w:lang w:val="en-GB"/>
              </w:rPr>
              <w:t xml:space="preserve">Director, </w:t>
            </w:r>
            <w:r w:rsidRPr="00663196">
              <w:rPr>
                <w:b/>
                <w:bCs/>
                <w:sz w:val="18"/>
                <w:szCs w:val="18"/>
                <w:lang w:val="en-GB"/>
              </w:rPr>
              <w:t xml:space="preserve">Project Office </w:t>
            </w:r>
          </w:p>
          <w:p w:rsidR="008B2DB1" w:rsidRPr="00663196" w:rsidRDefault="008B2DB1" w:rsidP="002876A5">
            <w:pPr>
              <w:pStyle w:val="Bodytext"/>
              <w:spacing w:after="0"/>
              <w:rPr>
                <w:sz w:val="18"/>
                <w:szCs w:val="18"/>
                <w:lang w:val="en-GB"/>
              </w:rPr>
            </w:pPr>
          </w:p>
          <w:p w:rsidR="008B2DB1" w:rsidRPr="00663196" w:rsidRDefault="008B2DB1" w:rsidP="00781511">
            <w:pPr>
              <w:pStyle w:val="Bodytext"/>
              <w:spacing w:after="0"/>
              <w:rPr>
                <w:sz w:val="18"/>
                <w:szCs w:val="18"/>
                <w:u w:val="single"/>
                <w:lang w:val="en-GB"/>
              </w:rPr>
            </w:pPr>
            <w:r w:rsidRPr="00663196">
              <w:rPr>
                <w:sz w:val="18"/>
                <w:szCs w:val="18"/>
                <w:lang w:val="en-GB"/>
              </w:rPr>
              <w:t xml:space="preserve">Name: </w:t>
            </w:r>
          </w:p>
        </w:tc>
        <w:tc>
          <w:tcPr>
            <w:tcW w:w="2580" w:type="pct"/>
            <w:tcBorders>
              <w:bottom w:val="single" w:sz="12" w:space="0" w:color="008000"/>
            </w:tcBorders>
          </w:tcPr>
          <w:p w:rsidR="008B2DB1" w:rsidRPr="00663196" w:rsidRDefault="008B2DB1" w:rsidP="002876A5">
            <w:pPr>
              <w:rPr>
                <w:sz w:val="18"/>
                <w:szCs w:val="18"/>
                <w:lang w:val="en-GB"/>
              </w:rPr>
            </w:pPr>
            <w:r w:rsidRPr="00663196">
              <w:rPr>
                <w:b/>
                <w:bCs/>
                <w:sz w:val="18"/>
                <w:szCs w:val="18"/>
                <w:lang w:val="en-GB"/>
              </w:rPr>
              <w:t>Overall Project Approving Authority</w:t>
            </w:r>
            <w:r w:rsidRPr="00663196">
              <w:rPr>
                <w:sz w:val="18"/>
                <w:szCs w:val="18"/>
                <w:lang w:val="en-GB"/>
              </w:rPr>
              <w:t xml:space="preserve"> Signature:</w:t>
            </w:r>
          </w:p>
          <w:p w:rsidR="008B2DB1" w:rsidRPr="00663196" w:rsidRDefault="008B2DB1" w:rsidP="002876A5">
            <w:pPr>
              <w:rPr>
                <w:i/>
                <w:iCs/>
                <w:color w:val="0000FF"/>
                <w:sz w:val="18"/>
                <w:szCs w:val="18"/>
                <w:lang w:val="en-GB"/>
              </w:rPr>
            </w:pPr>
            <w:r w:rsidRPr="00663196">
              <w:rPr>
                <w:i/>
                <w:iCs/>
                <w:color w:val="0000FF"/>
                <w:sz w:val="18"/>
                <w:szCs w:val="18"/>
                <w:lang w:val="en-GB"/>
              </w:rPr>
              <w:br/>
            </w:r>
            <w:r w:rsidRPr="00663196">
              <w:rPr>
                <w:i/>
                <w:iCs/>
                <w:color w:val="0000FF"/>
                <w:sz w:val="18"/>
                <w:szCs w:val="18"/>
                <w:lang w:val="en-GB"/>
              </w:rPr>
              <w:br/>
            </w:r>
            <w:r w:rsidRPr="00663196">
              <w:rPr>
                <w:sz w:val="18"/>
                <w:szCs w:val="18"/>
                <w:lang w:val="en-GB"/>
              </w:rPr>
              <w:t>____________________Date:______/______/20__</w:t>
            </w:r>
          </w:p>
        </w:tc>
      </w:tr>
    </w:tbl>
    <w:p w:rsidR="008B2DB1" w:rsidRPr="00781511" w:rsidRDefault="008B2DB1" w:rsidP="00781511">
      <w:pPr>
        <w:rPr>
          <w:b/>
          <w:bCs/>
          <w:lang w:val="en-GB"/>
        </w:rPr>
      </w:pPr>
    </w:p>
    <w:tbl>
      <w:tblPr>
        <w:tblW w:w="5097" w:type="pct"/>
        <w:tblInd w:w="-55" w:type="dxa"/>
        <w:tblBorders>
          <w:bottom w:val="single" w:sz="12" w:space="0" w:color="008000"/>
        </w:tblBorders>
        <w:tblCellMar>
          <w:top w:w="57" w:type="dxa"/>
          <w:left w:w="57" w:type="dxa"/>
          <w:bottom w:w="57" w:type="dxa"/>
          <w:right w:w="57" w:type="dxa"/>
        </w:tblCellMar>
        <w:tblLook w:val="0020" w:firstRow="1" w:lastRow="0" w:firstColumn="0" w:lastColumn="0" w:noHBand="0" w:noVBand="0"/>
      </w:tblPr>
      <w:tblGrid>
        <w:gridCol w:w="4674"/>
        <w:gridCol w:w="4984"/>
      </w:tblGrid>
      <w:tr w:rsidR="008B2DB1" w:rsidRPr="00663196">
        <w:trPr>
          <w:trHeight w:val="42"/>
        </w:trPr>
        <w:tc>
          <w:tcPr>
            <w:tcW w:w="5000" w:type="pct"/>
            <w:gridSpan w:val="2"/>
            <w:vAlign w:val="center"/>
          </w:tcPr>
          <w:p w:rsidR="008B2DB1" w:rsidRPr="00663196" w:rsidRDefault="008B2DB1" w:rsidP="002876A5">
            <w:pPr>
              <w:pStyle w:val="Bodytext"/>
              <w:spacing w:after="0"/>
              <w:jc w:val="center"/>
              <w:rPr>
                <w:caps/>
                <w:sz w:val="18"/>
                <w:szCs w:val="18"/>
                <w:lang w:val="en-GB"/>
              </w:rPr>
            </w:pPr>
            <w:r w:rsidRPr="00663196">
              <w:rPr>
                <w:caps/>
                <w:sz w:val="18"/>
                <w:szCs w:val="18"/>
                <w:lang w:val="en-GB"/>
              </w:rPr>
              <w:t>Signature</w:t>
            </w:r>
          </w:p>
        </w:tc>
      </w:tr>
      <w:tr w:rsidR="008B2DB1" w:rsidRPr="00663196">
        <w:trPr>
          <w:trHeight w:val="725"/>
        </w:trPr>
        <w:tc>
          <w:tcPr>
            <w:tcW w:w="2420" w:type="pct"/>
            <w:tcBorders>
              <w:bottom w:val="single" w:sz="12" w:space="0" w:color="008000"/>
            </w:tcBorders>
          </w:tcPr>
          <w:p w:rsidR="008B2DB1" w:rsidRPr="00663196" w:rsidRDefault="008B2DB1" w:rsidP="002876A5">
            <w:pPr>
              <w:pStyle w:val="Bodytext"/>
              <w:spacing w:after="0"/>
              <w:rPr>
                <w:b/>
                <w:bCs/>
                <w:sz w:val="18"/>
                <w:szCs w:val="18"/>
                <w:lang w:val="en-GB"/>
              </w:rPr>
            </w:pPr>
            <w:r>
              <w:rPr>
                <w:b/>
                <w:bCs/>
                <w:sz w:val="18"/>
                <w:szCs w:val="18"/>
              </w:rPr>
              <w:t xml:space="preserve">Director, Office of </w:t>
            </w:r>
            <w:r w:rsidRPr="00663196">
              <w:rPr>
                <w:b/>
                <w:bCs/>
                <w:sz w:val="18"/>
                <w:szCs w:val="18"/>
              </w:rPr>
              <w:t>Management</w:t>
            </w:r>
          </w:p>
          <w:p w:rsidR="008B2DB1" w:rsidRPr="00663196" w:rsidRDefault="008B2DB1" w:rsidP="002876A5">
            <w:pPr>
              <w:pStyle w:val="Bodytext"/>
              <w:spacing w:after="0"/>
              <w:rPr>
                <w:sz w:val="18"/>
                <w:szCs w:val="18"/>
                <w:lang w:val="en-GB"/>
              </w:rPr>
            </w:pPr>
          </w:p>
          <w:p w:rsidR="008B2DB1" w:rsidRPr="00663196" w:rsidRDefault="008B2DB1" w:rsidP="00781511">
            <w:pPr>
              <w:pStyle w:val="Bodytext"/>
              <w:spacing w:after="0"/>
              <w:rPr>
                <w:sz w:val="18"/>
                <w:szCs w:val="18"/>
                <w:u w:val="single"/>
                <w:lang w:val="en-GB"/>
              </w:rPr>
            </w:pPr>
            <w:r w:rsidRPr="00663196">
              <w:rPr>
                <w:sz w:val="18"/>
                <w:szCs w:val="18"/>
                <w:lang w:val="en-GB"/>
              </w:rPr>
              <w:t xml:space="preserve">Name: </w:t>
            </w:r>
          </w:p>
        </w:tc>
        <w:tc>
          <w:tcPr>
            <w:tcW w:w="2580" w:type="pct"/>
            <w:tcBorders>
              <w:bottom w:val="single" w:sz="12" w:space="0" w:color="008000"/>
            </w:tcBorders>
          </w:tcPr>
          <w:p w:rsidR="008B2DB1" w:rsidRPr="00663196" w:rsidRDefault="008B2DB1" w:rsidP="002876A5">
            <w:pPr>
              <w:rPr>
                <w:sz w:val="18"/>
                <w:szCs w:val="18"/>
                <w:lang w:val="en-GB"/>
              </w:rPr>
            </w:pPr>
            <w:r w:rsidRPr="00663196">
              <w:rPr>
                <w:b/>
                <w:bCs/>
                <w:sz w:val="18"/>
                <w:szCs w:val="18"/>
                <w:lang w:val="en-GB"/>
              </w:rPr>
              <w:t>Project’s Financial Approving Authority</w:t>
            </w:r>
            <w:r w:rsidRPr="00663196">
              <w:rPr>
                <w:sz w:val="18"/>
                <w:szCs w:val="18"/>
                <w:lang w:val="en-GB"/>
              </w:rPr>
              <w:t xml:space="preserve"> Signature:</w:t>
            </w:r>
          </w:p>
          <w:p w:rsidR="008B2DB1" w:rsidRPr="00663196" w:rsidRDefault="008B2DB1" w:rsidP="002876A5">
            <w:pPr>
              <w:rPr>
                <w:i/>
                <w:iCs/>
                <w:color w:val="0000FF"/>
                <w:sz w:val="18"/>
                <w:szCs w:val="18"/>
                <w:lang w:val="en-GB"/>
              </w:rPr>
            </w:pPr>
            <w:r w:rsidRPr="00663196">
              <w:rPr>
                <w:i/>
                <w:iCs/>
                <w:color w:val="0000FF"/>
                <w:sz w:val="18"/>
                <w:szCs w:val="18"/>
                <w:lang w:val="en-GB"/>
              </w:rPr>
              <w:br/>
            </w:r>
            <w:r w:rsidRPr="00663196">
              <w:rPr>
                <w:i/>
                <w:iCs/>
                <w:color w:val="0000FF"/>
                <w:sz w:val="18"/>
                <w:szCs w:val="18"/>
                <w:lang w:val="en-GB"/>
              </w:rPr>
              <w:br/>
            </w:r>
            <w:r w:rsidRPr="00663196">
              <w:rPr>
                <w:sz w:val="18"/>
                <w:szCs w:val="18"/>
                <w:lang w:val="en-GB"/>
              </w:rPr>
              <w:t>____________________Date:______/______/20__</w:t>
            </w:r>
          </w:p>
        </w:tc>
      </w:tr>
    </w:tbl>
    <w:p w:rsidR="008B2DB1" w:rsidRDefault="008B2DB1" w:rsidP="00781511">
      <w:pPr>
        <w:pStyle w:val="Heading1"/>
        <w:rPr>
          <w:rFonts w:cs="Times New Roman"/>
        </w:rPr>
      </w:pPr>
    </w:p>
    <w:p w:rsidR="008B2DB1" w:rsidRDefault="008B2DB1">
      <w:pPr>
        <w:spacing w:after="200" w:line="276" w:lineRule="auto"/>
        <w:rPr>
          <w:rFonts w:ascii="Cambria" w:hAnsi="Cambria"/>
          <w:b/>
          <w:bCs/>
          <w:color w:val="365F91"/>
          <w:sz w:val="28"/>
          <w:szCs w:val="28"/>
        </w:rPr>
      </w:pPr>
      <w:r>
        <w:br w:type="page"/>
      </w:r>
    </w:p>
    <w:p w:rsidR="008B2DB1" w:rsidRPr="00F87C93" w:rsidRDefault="008B2DB1" w:rsidP="00F87C93">
      <w:pPr>
        <w:pStyle w:val="TOCHeading"/>
        <w:spacing w:line="240" w:lineRule="auto"/>
        <w:ind w:left="720"/>
        <w:rPr>
          <w:rFonts w:ascii="Times New Roman" w:hAnsi="Times New Roman" w:cs="Times New Roman"/>
          <w:color w:val="auto"/>
          <w:sz w:val="20"/>
          <w:szCs w:val="20"/>
        </w:rPr>
      </w:pPr>
      <w:r w:rsidRPr="00EB6476">
        <w:rPr>
          <w:rFonts w:ascii="Times New Roman" w:hAnsi="Times New Roman" w:cs="Times New Roman"/>
          <w:color w:val="auto"/>
          <w:sz w:val="20"/>
          <w:szCs w:val="20"/>
          <w:lang w:eastAsia="en-US"/>
        </w:rPr>
        <w:lastRenderedPageBreak/>
        <w:t xml:space="preserve">For the </w:t>
      </w:r>
      <w:r>
        <w:rPr>
          <w:rFonts w:ascii="Times New Roman" w:hAnsi="Times New Roman" w:cs="Times New Roman"/>
          <w:color w:val="auto"/>
          <w:sz w:val="20"/>
          <w:szCs w:val="20"/>
          <w:lang w:eastAsia="en-US"/>
        </w:rPr>
        <w:t>C</w:t>
      </w:r>
      <w:r w:rsidRPr="00EB6476">
        <w:rPr>
          <w:rFonts w:ascii="Times New Roman" w:hAnsi="Times New Roman" w:cs="Times New Roman"/>
          <w:color w:val="auto"/>
          <w:sz w:val="20"/>
          <w:szCs w:val="20"/>
          <w:lang w:eastAsia="en-US"/>
        </w:rPr>
        <w:t xml:space="preserve">oncept </w:t>
      </w:r>
      <w:r>
        <w:rPr>
          <w:rFonts w:ascii="Times New Roman" w:hAnsi="Times New Roman" w:cs="Times New Roman"/>
          <w:color w:val="auto"/>
          <w:sz w:val="20"/>
          <w:szCs w:val="20"/>
          <w:lang w:eastAsia="en-US"/>
        </w:rPr>
        <w:t>N</w:t>
      </w:r>
      <w:r w:rsidRPr="00EB6476">
        <w:rPr>
          <w:rFonts w:ascii="Times New Roman" w:hAnsi="Times New Roman" w:cs="Times New Roman"/>
          <w:color w:val="auto"/>
          <w:sz w:val="20"/>
          <w:szCs w:val="20"/>
          <w:lang w:eastAsia="en-US"/>
        </w:rPr>
        <w:t xml:space="preserve">ote, please complete all sections except those that </w:t>
      </w:r>
      <w:proofErr w:type="spellStart"/>
      <w:r w:rsidRPr="00EB6476">
        <w:rPr>
          <w:rFonts w:ascii="Times New Roman" w:hAnsi="Times New Roman" w:cs="Times New Roman"/>
          <w:color w:val="auto"/>
          <w:sz w:val="20"/>
          <w:szCs w:val="20"/>
          <w:lang w:eastAsia="en-US"/>
        </w:rPr>
        <w:t>are</w:t>
      </w:r>
      <w:r w:rsidRPr="00F87C93">
        <w:rPr>
          <w:rFonts w:ascii="Times New Roman" w:hAnsi="Times New Roman" w:cs="Times New Roman"/>
          <w:color w:val="auto"/>
          <w:sz w:val="20"/>
          <w:szCs w:val="20"/>
          <w:highlight w:val="lightGray"/>
        </w:rPr>
        <w:t>greyed</w:t>
      </w:r>
      <w:proofErr w:type="spellEnd"/>
      <w:r w:rsidRPr="00F87C93">
        <w:rPr>
          <w:rFonts w:ascii="Times New Roman" w:hAnsi="Times New Roman" w:cs="Times New Roman"/>
          <w:color w:val="auto"/>
          <w:sz w:val="20"/>
          <w:szCs w:val="20"/>
        </w:rPr>
        <w:t xml:space="preserve"> out</w:t>
      </w:r>
      <w:r>
        <w:rPr>
          <w:rFonts w:ascii="Times New Roman" w:hAnsi="Times New Roman" w:cs="Times New Roman"/>
          <w:color w:val="auto"/>
          <w:sz w:val="20"/>
          <w:szCs w:val="20"/>
        </w:rPr>
        <w:t xml:space="preserve">, for the full Project Document, please </w:t>
      </w:r>
      <w:proofErr w:type="spellStart"/>
      <w:r>
        <w:rPr>
          <w:rFonts w:ascii="Times New Roman" w:hAnsi="Times New Roman" w:cs="Times New Roman"/>
          <w:color w:val="auto"/>
          <w:sz w:val="20"/>
          <w:szCs w:val="20"/>
        </w:rPr>
        <w:t>complete</w:t>
      </w:r>
      <w:r w:rsidRPr="00F87C93">
        <w:rPr>
          <w:rFonts w:ascii="Times New Roman" w:hAnsi="Times New Roman" w:cs="Times New Roman"/>
          <w:color w:val="FF0000"/>
          <w:sz w:val="20"/>
          <w:szCs w:val="20"/>
        </w:rPr>
        <w:t>all</w:t>
      </w:r>
      <w:proofErr w:type="spellEnd"/>
      <w:r w:rsidRPr="00F87C93">
        <w:rPr>
          <w:rFonts w:ascii="Times New Roman" w:hAnsi="Times New Roman" w:cs="Times New Roman"/>
          <w:color w:val="FF0000"/>
          <w:sz w:val="20"/>
          <w:szCs w:val="20"/>
        </w:rPr>
        <w:t xml:space="preserve"> sections</w:t>
      </w:r>
      <w:r>
        <w:rPr>
          <w:rFonts w:ascii="Times New Roman" w:hAnsi="Times New Roman" w:cs="Times New Roman"/>
          <w:color w:val="FF0000"/>
          <w:sz w:val="20"/>
          <w:szCs w:val="20"/>
        </w:rPr>
        <w:t>.</w:t>
      </w:r>
    </w:p>
    <w:p w:rsidR="008B2DB1" w:rsidRDefault="008B2DB1" w:rsidP="00A6177E">
      <w:pPr>
        <w:pStyle w:val="TOCHeading"/>
        <w:spacing w:before="200"/>
      </w:pPr>
      <w:r>
        <w:t>Contents</w:t>
      </w:r>
    </w:p>
    <w:p w:rsidR="008B2DB1" w:rsidRDefault="008B2DB1">
      <w:pPr>
        <w:pStyle w:val="TOC1"/>
        <w:tabs>
          <w:tab w:val="right" w:leader="dot" w:pos="9350"/>
        </w:tabs>
        <w:rPr>
          <w:rFonts w:ascii="Calibri" w:hAnsi="Calibri"/>
          <w:noProof/>
          <w:sz w:val="22"/>
          <w:szCs w:val="22"/>
        </w:rPr>
      </w:pPr>
      <w:r w:rsidRPr="005248CE">
        <w:rPr>
          <w:sz w:val="20"/>
          <w:szCs w:val="20"/>
        </w:rPr>
        <w:fldChar w:fldCharType="begin"/>
      </w:r>
      <w:r w:rsidRPr="005248CE">
        <w:rPr>
          <w:sz w:val="20"/>
          <w:szCs w:val="20"/>
        </w:rPr>
        <w:instrText xml:space="preserve"> TOC \o "1-3" \h \z \u </w:instrText>
      </w:r>
      <w:r w:rsidRPr="005248CE">
        <w:rPr>
          <w:sz w:val="20"/>
          <w:szCs w:val="20"/>
        </w:rPr>
        <w:fldChar w:fldCharType="separate"/>
      </w:r>
      <w:hyperlink w:anchor="_Toc326252513" w:history="1">
        <w:r w:rsidRPr="00F852EE">
          <w:rPr>
            <w:rStyle w:val="Hyperlink"/>
            <w:noProof/>
          </w:rPr>
          <w:t>EXECUTIVE SUMMARY</w:t>
        </w:r>
        <w:r>
          <w:rPr>
            <w:noProof/>
            <w:webHidden/>
          </w:rPr>
          <w:tab/>
        </w:r>
        <w:r>
          <w:rPr>
            <w:noProof/>
            <w:webHidden/>
          </w:rPr>
          <w:fldChar w:fldCharType="begin"/>
        </w:r>
        <w:r>
          <w:rPr>
            <w:noProof/>
            <w:webHidden/>
          </w:rPr>
          <w:instrText xml:space="preserve"> PAGEREF _Toc326252513 \h </w:instrText>
        </w:r>
        <w:r>
          <w:rPr>
            <w:noProof/>
            <w:webHidden/>
          </w:rPr>
        </w:r>
        <w:r>
          <w:rPr>
            <w:noProof/>
            <w:webHidden/>
          </w:rPr>
          <w:fldChar w:fldCharType="separate"/>
        </w:r>
        <w:r w:rsidR="00F336C7">
          <w:rPr>
            <w:noProof/>
            <w:webHidden/>
          </w:rPr>
          <w:t>1</w:t>
        </w:r>
        <w:r>
          <w:rPr>
            <w:noProof/>
            <w:webHidden/>
          </w:rPr>
          <w:fldChar w:fldCharType="end"/>
        </w:r>
      </w:hyperlink>
    </w:p>
    <w:p w:rsidR="008B2DB1" w:rsidRDefault="00F336C7">
      <w:pPr>
        <w:pStyle w:val="TOC1"/>
        <w:tabs>
          <w:tab w:val="left" w:pos="440"/>
          <w:tab w:val="right" w:leader="dot" w:pos="9350"/>
        </w:tabs>
        <w:rPr>
          <w:rFonts w:ascii="Calibri" w:hAnsi="Calibri"/>
          <w:noProof/>
          <w:sz w:val="22"/>
          <w:szCs w:val="22"/>
        </w:rPr>
      </w:pPr>
      <w:hyperlink w:anchor="_Toc326252514" w:history="1">
        <w:r w:rsidR="008B2DB1" w:rsidRPr="00F852EE">
          <w:rPr>
            <w:rStyle w:val="Hyperlink"/>
            <w:noProof/>
          </w:rPr>
          <w:t>1.</w:t>
        </w:r>
        <w:r w:rsidR="008B2DB1">
          <w:rPr>
            <w:rFonts w:ascii="Calibri" w:hAnsi="Calibri"/>
            <w:noProof/>
            <w:sz w:val="22"/>
            <w:szCs w:val="22"/>
          </w:rPr>
          <w:tab/>
        </w:r>
        <w:r w:rsidR="008B2DB1" w:rsidRPr="00F852EE">
          <w:rPr>
            <w:rStyle w:val="Hyperlink"/>
            <w:noProof/>
          </w:rPr>
          <w:t>Overview</w:t>
        </w:r>
        <w:r w:rsidR="008B2DB1">
          <w:rPr>
            <w:noProof/>
            <w:webHidden/>
          </w:rPr>
          <w:tab/>
        </w:r>
        <w:r w:rsidR="008B2DB1">
          <w:rPr>
            <w:noProof/>
            <w:webHidden/>
          </w:rPr>
          <w:fldChar w:fldCharType="begin"/>
        </w:r>
        <w:r w:rsidR="008B2DB1">
          <w:rPr>
            <w:noProof/>
            <w:webHidden/>
          </w:rPr>
          <w:instrText xml:space="preserve"> PAGEREF _Toc326252514 \h </w:instrText>
        </w:r>
        <w:r w:rsidR="008B2DB1">
          <w:rPr>
            <w:noProof/>
            <w:webHidden/>
          </w:rPr>
        </w:r>
        <w:r w:rsidR="008B2DB1">
          <w:rPr>
            <w:noProof/>
            <w:webHidden/>
          </w:rPr>
          <w:fldChar w:fldCharType="separate"/>
        </w:r>
        <w:r>
          <w:rPr>
            <w:noProof/>
            <w:webHidden/>
          </w:rPr>
          <w:t>4</w:t>
        </w:r>
        <w:r w:rsidR="008B2DB1">
          <w:rPr>
            <w:noProof/>
            <w:webHidden/>
          </w:rPr>
          <w:fldChar w:fldCharType="end"/>
        </w:r>
      </w:hyperlink>
    </w:p>
    <w:p w:rsidR="008B2DB1" w:rsidRDefault="00F336C7">
      <w:pPr>
        <w:pStyle w:val="TOC1"/>
        <w:tabs>
          <w:tab w:val="left" w:pos="440"/>
          <w:tab w:val="right" w:leader="dot" w:pos="9350"/>
        </w:tabs>
        <w:rPr>
          <w:rFonts w:ascii="Calibri" w:hAnsi="Calibri"/>
          <w:noProof/>
          <w:sz w:val="22"/>
          <w:szCs w:val="22"/>
        </w:rPr>
      </w:pPr>
      <w:hyperlink w:anchor="_Toc326252515" w:history="1">
        <w:r w:rsidR="008B2DB1" w:rsidRPr="00F852EE">
          <w:rPr>
            <w:rStyle w:val="Hyperlink"/>
            <w:noProof/>
          </w:rPr>
          <w:t>2.</w:t>
        </w:r>
        <w:r w:rsidR="008B2DB1">
          <w:rPr>
            <w:rFonts w:ascii="Calibri" w:hAnsi="Calibri"/>
            <w:noProof/>
            <w:sz w:val="22"/>
            <w:szCs w:val="22"/>
          </w:rPr>
          <w:tab/>
        </w:r>
        <w:r w:rsidR="008B2DB1" w:rsidRPr="00F852EE">
          <w:rPr>
            <w:rStyle w:val="Hyperlink"/>
            <w:noProof/>
          </w:rPr>
          <w:t>Situational Analysis</w:t>
        </w:r>
        <w:r w:rsidR="008B2DB1">
          <w:rPr>
            <w:noProof/>
            <w:webHidden/>
          </w:rPr>
          <w:tab/>
        </w:r>
        <w:r w:rsidR="008B2DB1">
          <w:rPr>
            <w:noProof/>
            <w:webHidden/>
          </w:rPr>
          <w:fldChar w:fldCharType="begin"/>
        </w:r>
        <w:r w:rsidR="008B2DB1">
          <w:rPr>
            <w:noProof/>
            <w:webHidden/>
          </w:rPr>
          <w:instrText xml:space="preserve"> PAGEREF _Toc326252515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16" w:history="1">
        <w:r w:rsidR="008B2DB1" w:rsidRPr="00F852EE">
          <w:rPr>
            <w:rStyle w:val="Hyperlink"/>
            <w:noProof/>
          </w:rPr>
          <w:t>2.1.</w:t>
        </w:r>
        <w:r w:rsidR="008B2DB1">
          <w:rPr>
            <w:rFonts w:ascii="Calibri" w:hAnsi="Calibri"/>
            <w:noProof/>
            <w:sz w:val="22"/>
            <w:szCs w:val="22"/>
          </w:rPr>
          <w:tab/>
        </w:r>
        <w:r w:rsidR="008B2DB1" w:rsidRPr="00F852EE">
          <w:rPr>
            <w:rStyle w:val="Hyperlink"/>
            <w:noProof/>
          </w:rPr>
          <w:t>Project Origin</w:t>
        </w:r>
        <w:r w:rsidR="008B2DB1">
          <w:rPr>
            <w:noProof/>
            <w:webHidden/>
          </w:rPr>
          <w:tab/>
        </w:r>
        <w:r w:rsidR="008B2DB1">
          <w:rPr>
            <w:noProof/>
            <w:webHidden/>
          </w:rPr>
          <w:fldChar w:fldCharType="begin"/>
        </w:r>
        <w:r w:rsidR="008B2DB1">
          <w:rPr>
            <w:noProof/>
            <w:webHidden/>
          </w:rPr>
          <w:instrText xml:space="preserve"> PAGEREF _Toc326252516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17" w:history="1">
        <w:r w:rsidR="008B2DB1" w:rsidRPr="00F852EE">
          <w:rPr>
            <w:rStyle w:val="Hyperlink"/>
            <w:noProof/>
          </w:rPr>
          <w:t>2.2.</w:t>
        </w:r>
        <w:r w:rsidR="008B2DB1">
          <w:rPr>
            <w:rFonts w:ascii="Calibri" w:hAnsi="Calibri"/>
            <w:noProof/>
            <w:sz w:val="22"/>
            <w:szCs w:val="22"/>
          </w:rPr>
          <w:tab/>
        </w:r>
        <w:r w:rsidR="008B2DB1" w:rsidRPr="00F852EE">
          <w:rPr>
            <w:rStyle w:val="Hyperlink"/>
            <w:noProof/>
          </w:rPr>
          <w:t>Central issue addressed</w:t>
        </w:r>
        <w:r w:rsidR="008B2DB1">
          <w:rPr>
            <w:noProof/>
            <w:webHidden/>
          </w:rPr>
          <w:tab/>
        </w:r>
        <w:r w:rsidR="008B2DB1">
          <w:rPr>
            <w:noProof/>
            <w:webHidden/>
          </w:rPr>
          <w:fldChar w:fldCharType="begin"/>
        </w:r>
        <w:r w:rsidR="008B2DB1">
          <w:rPr>
            <w:noProof/>
            <w:webHidden/>
          </w:rPr>
          <w:instrText xml:space="preserve"> PAGEREF _Toc326252517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18" w:history="1">
        <w:r w:rsidR="008B2DB1" w:rsidRPr="00F852EE">
          <w:rPr>
            <w:rStyle w:val="Hyperlink"/>
            <w:noProof/>
          </w:rPr>
          <w:t>2.3.</w:t>
        </w:r>
        <w:r w:rsidR="008B2DB1">
          <w:rPr>
            <w:rFonts w:ascii="Calibri" w:hAnsi="Calibri"/>
            <w:noProof/>
            <w:sz w:val="22"/>
            <w:szCs w:val="22"/>
          </w:rPr>
          <w:tab/>
        </w:r>
        <w:r w:rsidR="008B2DB1" w:rsidRPr="00F852EE">
          <w:rPr>
            <w:rStyle w:val="Hyperlink"/>
            <w:noProof/>
          </w:rPr>
          <w:t>Purpose</w:t>
        </w:r>
        <w:r w:rsidR="008B2DB1">
          <w:rPr>
            <w:noProof/>
            <w:webHidden/>
          </w:rPr>
          <w:tab/>
        </w:r>
        <w:r w:rsidR="008B2DB1">
          <w:rPr>
            <w:noProof/>
            <w:webHidden/>
          </w:rPr>
          <w:fldChar w:fldCharType="begin"/>
        </w:r>
        <w:r w:rsidR="008B2DB1">
          <w:rPr>
            <w:noProof/>
            <w:webHidden/>
          </w:rPr>
          <w:instrText xml:space="preserve"> PAGEREF _Toc326252518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19" w:history="1">
        <w:r w:rsidR="008B2DB1" w:rsidRPr="00F852EE">
          <w:rPr>
            <w:rStyle w:val="Hyperlink"/>
            <w:noProof/>
          </w:rPr>
          <w:t>2.4.</w:t>
        </w:r>
        <w:r w:rsidR="008B2DB1">
          <w:rPr>
            <w:rFonts w:ascii="Calibri" w:hAnsi="Calibri"/>
            <w:noProof/>
            <w:sz w:val="22"/>
            <w:szCs w:val="22"/>
          </w:rPr>
          <w:tab/>
        </w:r>
        <w:r w:rsidR="008B2DB1" w:rsidRPr="00F852EE">
          <w:rPr>
            <w:rStyle w:val="Hyperlink"/>
            <w:noProof/>
          </w:rPr>
          <w:t>Alignment</w:t>
        </w:r>
        <w:r w:rsidR="008B2DB1">
          <w:rPr>
            <w:noProof/>
            <w:webHidden/>
          </w:rPr>
          <w:tab/>
        </w:r>
        <w:r w:rsidR="008B2DB1">
          <w:rPr>
            <w:noProof/>
            <w:webHidden/>
          </w:rPr>
          <w:fldChar w:fldCharType="begin"/>
        </w:r>
        <w:r w:rsidR="008B2DB1">
          <w:rPr>
            <w:noProof/>
            <w:webHidden/>
          </w:rPr>
          <w:instrText xml:space="preserve"> PAGEREF _Toc326252519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20" w:history="1">
        <w:r w:rsidR="008B2DB1" w:rsidRPr="00F852EE">
          <w:rPr>
            <w:rStyle w:val="Hyperlink"/>
            <w:noProof/>
          </w:rPr>
          <w:t>2.5.</w:t>
        </w:r>
        <w:r w:rsidR="008B2DB1">
          <w:rPr>
            <w:rFonts w:ascii="Calibri" w:hAnsi="Calibri"/>
            <w:noProof/>
            <w:sz w:val="22"/>
            <w:szCs w:val="22"/>
          </w:rPr>
          <w:tab/>
        </w:r>
        <w:r w:rsidR="008B2DB1" w:rsidRPr="00F852EE">
          <w:rPr>
            <w:rStyle w:val="Hyperlink"/>
            <w:noProof/>
          </w:rPr>
          <w:t>Reason for engagement</w:t>
        </w:r>
        <w:r w:rsidR="008B2DB1">
          <w:rPr>
            <w:noProof/>
            <w:webHidden/>
          </w:rPr>
          <w:tab/>
        </w:r>
        <w:r w:rsidR="008B2DB1">
          <w:rPr>
            <w:noProof/>
            <w:webHidden/>
          </w:rPr>
          <w:fldChar w:fldCharType="begin"/>
        </w:r>
        <w:r w:rsidR="008B2DB1">
          <w:rPr>
            <w:noProof/>
            <w:webHidden/>
          </w:rPr>
          <w:instrText xml:space="preserve"> PAGEREF _Toc326252520 \h </w:instrText>
        </w:r>
        <w:r w:rsidR="008B2DB1">
          <w:rPr>
            <w:noProof/>
            <w:webHidden/>
          </w:rPr>
        </w:r>
        <w:r w:rsidR="008B2DB1">
          <w:rPr>
            <w:noProof/>
            <w:webHidden/>
          </w:rPr>
          <w:fldChar w:fldCharType="separate"/>
        </w:r>
        <w:r>
          <w:rPr>
            <w:noProof/>
            <w:webHidden/>
          </w:rPr>
          <w:t>5</w:t>
        </w:r>
        <w:r w:rsidR="008B2DB1">
          <w:rPr>
            <w:noProof/>
            <w:webHidden/>
          </w:rPr>
          <w:fldChar w:fldCharType="end"/>
        </w:r>
      </w:hyperlink>
    </w:p>
    <w:p w:rsidR="008B2DB1" w:rsidRDefault="00F336C7">
      <w:pPr>
        <w:pStyle w:val="TOC2"/>
        <w:rPr>
          <w:rFonts w:ascii="Calibri" w:hAnsi="Calibri"/>
          <w:noProof/>
          <w:sz w:val="22"/>
          <w:szCs w:val="22"/>
        </w:rPr>
      </w:pPr>
      <w:hyperlink w:anchor="_Toc326252521" w:history="1">
        <w:r w:rsidR="008B2DB1" w:rsidRPr="001B3919">
          <w:rPr>
            <w:rStyle w:val="Hyperlink"/>
            <w:noProof/>
          </w:rPr>
          <w:t>2.6.</w:t>
        </w:r>
        <w:r w:rsidR="008B2DB1" w:rsidRPr="001B3919">
          <w:rPr>
            <w:rFonts w:ascii="Calibri" w:hAnsi="Calibri"/>
            <w:noProof/>
            <w:sz w:val="22"/>
            <w:szCs w:val="22"/>
            <w:highlight w:val="lightGray"/>
          </w:rPr>
          <w:tab/>
        </w:r>
        <w:r w:rsidR="008B2DB1" w:rsidRPr="001B3919">
          <w:rPr>
            <w:rStyle w:val="Hyperlink"/>
            <w:noProof/>
          </w:rPr>
          <w:t>Stakeholder analysis</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_Toc326252521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6</w:t>
        </w:r>
        <w:r w:rsidR="008B2DB1" w:rsidRPr="001B3919">
          <w:rPr>
            <w:noProof/>
            <w:webHidden/>
            <w:highlight w:val="lightGray"/>
          </w:rPr>
          <w:fldChar w:fldCharType="end"/>
        </w:r>
      </w:hyperlink>
    </w:p>
    <w:p w:rsidR="008B2DB1" w:rsidRDefault="00F336C7">
      <w:pPr>
        <w:pStyle w:val="TOC2"/>
        <w:rPr>
          <w:rFonts w:ascii="Calibri" w:hAnsi="Calibri"/>
          <w:noProof/>
          <w:sz w:val="22"/>
          <w:szCs w:val="22"/>
        </w:rPr>
      </w:pPr>
      <w:hyperlink w:anchor="_Toc326252522" w:history="1">
        <w:r w:rsidR="008B2DB1" w:rsidRPr="00F852EE">
          <w:rPr>
            <w:rStyle w:val="Hyperlink"/>
            <w:noProof/>
          </w:rPr>
          <w:t>2.7.</w:t>
        </w:r>
        <w:r w:rsidR="008B2DB1">
          <w:rPr>
            <w:rFonts w:ascii="Calibri" w:hAnsi="Calibri"/>
            <w:noProof/>
            <w:sz w:val="22"/>
            <w:szCs w:val="22"/>
          </w:rPr>
          <w:tab/>
        </w:r>
        <w:r w:rsidR="008B2DB1" w:rsidRPr="00F852EE">
          <w:rPr>
            <w:rStyle w:val="Hyperlink"/>
            <w:noProof/>
          </w:rPr>
          <w:t>Lessons/Best Practices</w:t>
        </w:r>
        <w:r w:rsidR="008B2DB1">
          <w:rPr>
            <w:noProof/>
            <w:webHidden/>
          </w:rPr>
          <w:tab/>
        </w:r>
        <w:r w:rsidR="008B2DB1">
          <w:rPr>
            <w:noProof/>
            <w:webHidden/>
          </w:rPr>
          <w:fldChar w:fldCharType="begin"/>
        </w:r>
        <w:r w:rsidR="008B2DB1">
          <w:rPr>
            <w:noProof/>
            <w:webHidden/>
          </w:rPr>
          <w:instrText xml:space="preserve"> PAGEREF _Toc326252522 \h </w:instrText>
        </w:r>
        <w:r w:rsidR="008B2DB1">
          <w:rPr>
            <w:noProof/>
            <w:webHidden/>
          </w:rPr>
        </w:r>
        <w:r w:rsidR="008B2DB1">
          <w:rPr>
            <w:noProof/>
            <w:webHidden/>
          </w:rPr>
          <w:fldChar w:fldCharType="separate"/>
        </w:r>
        <w:r>
          <w:rPr>
            <w:noProof/>
            <w:webHidden/>
          </w:rPr>
          <w:t>6</w:t>
        </w:r>
        <w:r w:rsidR="008B2DB1">
          <w:rPr>
            <w:noProof/>
            <w:webHidden/>
          </w:rPr>
          <w:fldChar w:fldCharType="end"/>
        </w:r>
      </w:hyperlink>
    </w:p>
    <w:p w:rsidR="008B2DB1" w:rsidRDefault="00F336C7">
      <w:pPr>
        <w:pStyle w:val="TOC1"/>
        <w:tabs>
          <w:tab w:val="left" w:pos="440"/>
          <w:tab w:val="right" w:leader="dot" w:pos="9350"/>
        </w:tabs>
        <w:rPr>
          <w:rFonts w:ascii="Calibri" w:hAnsi="Calibri"/>
          <w:noProof/>
          <w:sz w:val="22"/>
          <w:szCs w:val="22"/>
        </w:rPr>
      </w:pPr>
      <w:hyperlink w:anchor="_Toc326252523" w:history="1">
        <w:r w:rsidR="008B2DB1" w:rsidRPr="00F852EE">
          <w:rPr>
            <w:rStyle w:val="Hyperlink"/>
            <w:noProof/>
          </w:rPr>
          <w:t>3.</w:t>
        </w:r>
        <w:r w:rsidR="008B2DB1">
          <w:rPr>
            <w:rFonts w:ascii="Calibri" w:hAnsi="Calibri"/>
            <w:noProof/>
            <w:sz w:val="22"/>
            <w:szCs w:val="22"/>
          </w:rPr>
          <w:tab/>
        </w:r>
        <w:r w:rsidR="008B2DB1" w:rsidRPr="00F852EE">
          <w:rPr>
            <w:rStyle w:val="Hyperlink"/>
            <w:noProof/>
          </w:rPr>
          <w:t>Implementation Strategy</w:t>
        </w:r>
        <w:r w:rsidR="008B2DB1">
          <w:rPr>
            <w:noProof/>
            <w:webHidden/>
          </w:rPr>
          <w:tab/>
        </w:r>
        <w:r w:rsidR="008B2DB1">
          <w:rPr>
            <w:noProof/>
            <w:webHidden/>
          </w:rPr>
          <w:fldChar w:fldCharType="begin"/>
        </w:r>
        <w:r w:rsidR="008B2DB1">
          <w:rPr>
            <w:noProof/>
            <w:webHidden/>
          </w:rPr>
          <w:instrText xml:space="preserve"> PAGEREF _Toc326252523 \h </w:instrText>
        </w:r>
        <w:r w:rsidR="008B2DB1">
          <w:rPr>
            <w:noProof/>
            <w:webHidden/>
          </w:rPr>
        </w:r>
        <w:r w:rsidR="008B2DB1">
          <w:rPr>
            <w:noProof/>
            <w:webHidden/>
          </w:rPr>
          <w:fldChar w:fldCharType="separate"/>
        </w:r>
        <w:r>
          <w:rPr>
            <w:noProof/>
            <w:webHidden/>
          </w:rPr>
          <w:t>6</w:t>
        </w:r>
        <w:r w:rsidR="008B2DB1">
          <w:rPr>
            <w:noProof/>
            <w:webHidden/>
          </w:rPr>
          <w:fldChar w:fldCharType="end"/>
        </w:r>
      </w:hyperlink>
    </w:p>
    <w:p w:rsidR="008B2DB1" w:rsidRDefault="00F336C7">
      <w:pPr>
        <w:pStyle w:val="TOC2"/>
        <w:rPr>
          <w:rFonts w:ascii="Calibri" w:hAnsi="Calibri"/>
          <w:noProof/>
          <w:sz w:val="22"/>
          <w:szCs w:val="22"/>
        </w:rPr>
      </w:pPr>
      <w:hyperlink w:anchor="_Toc326252524" w:history="1">
        <w:r w:rsidR="008B2DB1" w:rsidRPr="00F852EE">
          <w:rPr>
            <w:rStyle w:val="Hyperlink"/>
            <w:noProof/>
          </w:rPr>
          <w:t>3.1.</w:t>
        </w:r>
        <w:r w:rsidR="008B2DB1">
          <w:rPr>
            <w:rFonts w:ascii="Calibri" w:hAnsi="Calibri"/>
            <w:noProof/>
            <w:sz w:val="22"/>
            <w:szCs w:val="22"/>
          </w:rPr>
          <w:tab/>
        </w:r>
        <w:r w:rsidR="008B2DB1" w:rsidRPr="00F852EE">
          <w:rPr>
            <w:rStyle w:val="Hyperlink"/>
            <w:noProof/>
          </w:rPr>
          <w:t>Implementation strategy</w:t>
        </w:r>
        <w:r w:rsidR="008B2DB1">
          <w:rPr>
            <w:noProof/>
            <w:webHidden/>
          </w:rPr>
          <w:tab/>
        </w:r>
        <w:r w:rsidR="008B2DB1">
          <w:rPr>
            <w:noProof/>
            <w:webHidden/>
          </w:rPr>
          <w:fldChar w:fldCharType="begin"/>
        </w:r>
        <w:r w:rsidR="008B2DB1">
          <w:rPr>
            <w:noProof/>
            <w:webHidden/>
          </w:rPr>
          <w:instrText xml:space="preserve"> PAGEREF _Toc326252524 \h </w:instrText>
        </w:r>
        <w:r w:rsidR="008B2DB1">
          <w:rPr>
            <w:noProof/>
            <w:webHidden/>
          </w:rPr>
        </w:r>
        <w:r w:rsidR="008B2DB1">
          <w:rPr>
            <w:noProof/>
            <w:webHidden/>
          </w:rPr>
          <w:fldChar w:fldCharType="separate"/>
        </w:r>
        <w:r>
          <w:rPr>
            <w:noProof/>
            <w:webHidden/>
          </w:rPr>
          <w:t>6</w:t>
        </w:r>
        <w:r w:rsidR="008B2DB1">
          <w:rPr>
            <w:noProof/>
            <w:webHidden/>
          </w:rPr>
          <w:fldChar w:fldCharType="end"/>
        </w:r>
      </w:hyperlink>
    </w:p>
    <w:p w:rsidR="008B2DB1" w:rsidRDefault="00F336C7">
      <w:pPr>
        <w:pStyle w:val="TOC2"/>
        <w:rPr>
          <w:rFonts w:ascii="Calibri" w:hAnsi="Calibri"/>
          <w:noProof/>
          <w:sz w:val="22"/>
          <w:szCs w:val="22"/>
        </w:rPr>
      </w:pPr>
      <w:hyperlink w:anchor="_Toc326252525" w:history="1">
        <w:r w:rsidR="008B2DB1" w:rsidRPr="00446A31">
          <w:rPr>
            <w:rStyle w:val="Hyperlink"/>
            <w:noProof/>
          </w:rPr>
          <w:t>3.2.</w:t>
        </w:r>
        <w:r w:rsidR="008B2DB1" w:rsidRPr="00446A31">
          <w:rPr>
            <w:rFonts w:ascii="Calibri" w:hAnsi="Calibri"/>
            <w:noProof/>
            <w:sz w:val="22"/>
            <w:szCs w:val="22"/>
          </w:rPr>
          <w:tab/>
        </w:r>
        <w:r w:rsidR="008B2DB1" w:rsidRPr="00446A31">
          <w:rPr>
            <w:rStyle w:val="Hyperlink"/>
            <w:noProof/>
          </w:rPr>
          <w:t>Critical assumptions</w:t>
        </w:r>
        <w:r w:rsidR="008B2DB1" w:rsidRPr="00446A31">
          <w:rPr>
            <w:noProof/>
            <w:webHidden/>
          </w:rPr>
          <w:tab/>
        </w:r>
        <w:r w:rsidR="008B2DB1" w:rsidRPr="00446A31">
          <w:rPr>
            <w:noProof/>
            <w:webHidden/>
          </w:rPr>
          <w:fldChar w:fldCharType="begin"/>
        </w:r>
        <w:r w:rsidR="008B2DB1" w:rsidRPr="00446A31">
          <w:rPr>
            <w:noProof/>
            <w:webHidden/>
          </w:rPr>
          <w:instrText xml:space="preserve"> PAGEREF _Toc326252525 \h </w:instrText>
        </w:r>
        <w:r w:rsidR="008B2DB1" w:rsidRPr="00446A31">
          <w:rPr>
            <w:noProof/>
            <w:webHidden/>
          </w:rPr>
        </w:r>
        <w:r w:rsidR="008B2DB1" w:rsidRPr="00446A31">
          <w:rPr>
            <w:noProof/>
            <w:webHidden/>
          </w:rPr>
          <w:fldChar w:fldCharType="separate"/>
        </w:r>
        <w:r>
          <w:rPr>
            <w:noProof/>
            <w:webHidden/>
          </w:rPr>
          <w:t>6</w:t>
        </w:r>
        <w:r w:rsidR="008B2DB1" w:rsidRPr="00446A31">
          <w:rPr>
            <w:noProof/>
            <w:webHidden/>
          </w:rPr>
          <w:fldChar w:fldCharType="end"/>
        </w:r>
      </w:hyperlink>
    </w:p>
    <w:p w:rsidR="008B2DB1" w:rsidRPr="001B3919" w:rsidRDefault="00F336C7">
      <w:pPr>
        <w:pStyle w:val="TOC2"/>
        <w:rPr>
          <w:rFonts w:ascii="Calibri" w:hAnsi="Calibri"/>
          <w:noProof/>
          <w:sz w:val="22"/>
          <w:szCs w:val="22"/>
          <w:highlight w:val="lightGray"/>
        </w:rPr>
      </w:pPr>
      <w:hyperlink w:anchor="_Toc326252526" w:history="1">
        <w:r w:rsidR="008B2DB1" w:rsidRPr="001B3919">
          <w:rPr>
            <w:rStyle w:val="Hyperlink"/>
            <w:noProof/>
          </w:rPr>
          <w:t>3.3.</w:t>
        </w:r>
        <w:r w:rsidR="008B2DB1" w:rsidRPr="001B3919">
          <w:rPr>
            <w:rFonts w:ascii="Calibri" w:hAnsi="Calibri"/>
            <w:noProof/>
            <w:sz w:val="22"/>
            <w:szCs w:val="22"/>
            <w:highlight w:val="lightGray"/>
          </w:rPr>
          <w:tab/>
        </w:r>
        <w:r w:rsidR="008B2DB1" w:rsidRPr="001B3919">
          <w:rPr>
            <w:rStyle w:val="Hyperlink"/>
            <w:noProof/>
          </w:rPr>
          <w:t>Strategy for sustainability</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_Toc326252526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6</w:t>
        </w:r>
        <w:r w:rsidR="008B2DB1" w:rsidRPr="001B3919">
          <w:rPr>
            <w:noProof/>
            <w:webHidden/>
            <w:highlight w:val="lightGray"/>
          </w:rPr>
          <w:fldChar w:fldCharType="end"/>
        </w:r>
      </w:hyperlink>
    </w:p>
    <w:p w:rsidR="008B2DB1" w:rsidRDefault="00F336C7">
      <w:pPr>
        <w:pStyle w:val="TOC2"/>
        <w:rPr>
          <w:rFonts w:ascii="Calibri" w:hAnsi="Calibri"/>
          <w:noProof/>
          <w:sz w:val="22"/>
          <w:szCs w:val="22"/>
        </w:rPr>
      </w:pPr>
      <w:hyperlink w:anchor="_Toc326252527" w:history="1">
        <w:r w:rsidR="008B2DB1" w:rsidRPr="00446A31">
          <w:rPr>
            <w:rStyle w:val="Hyperlink"/>
            <w:noProof/>
          </w:rPr>
          <w:t>3.4.</w:t>
        </w:r>
        <w:r w:rsidR="008B2DB1" w:rsidRPr="00446A31">
          <w:rPr>
            <w:rFonts w:ascii="Calibri" w:hAnsi="Calibri"/>
            <w:noProof/>
            <w:sz w:val="22"/>
            <w:szCs w:val="22"/>
          </w:rPr>
          <w:tab/>
        </w:r>
        <w:r w:rsidR="008B2DB1" w:rsidRPr="00446A31">
          <w:rPr>
            <w:rStyle w:val="Hyperlink"/>
            <w:noProof/>
          </w:rPr>
          <w:t>Risk Analysis</w:t>
        </w:r>
        <w:r w:rsidR="008B2DB1" w:rsidRPr="00446A31">
          <w:rPr>
            <w:noProof/>
            <w:webHidden/>
          </w:rPr>
          <w:tab/>
        </w:r>
        <w:r w:rsidR="008B2DB1" w:rsidRPr="00446A31">
          <w:rPr>
            <w:noProof/>
            <w:webHidden/>
          </w:rPr>
          <w:fldChar w:fldCharType="begin"/>
        </w:r>
        <w:r w:rsidR="008B2DB1" w:rsidRPr="00446A31">
          <w:rPr>
            <w:noProof/>
            <w:webHidden/>
          </w:rPr>
          <w:instrText xml:space="preserve"> PAGEREF _Toc326252527 \h </w:instrText>
        </w:r>
        <w:r w:rsidR="008B2DB1" w:rsidRPr="00446A31">
          <w:rPr>
            <w:noProof/>
            <w:webHidden/>
          </w:rPr>
          <w:fldChar w:fldCharType="separate"/>
        </w:r>
        <w:r>
          <w:rPr>
            <w:b/>
            <w:bCs/>
            <w:noProof/>
            <w:webHidden/>
          </w:rPr>
          <w:t>Error! Bookmark not defined.</w:t>
        </w:r>
        <w:r w:rsidR="008B2DB1" w:rsidRPr="00446A31">
          <w:rPr>
            <w:noProof/>
            <w:webHidden/>
          </w:rPr>
          <w:fldChar w:fldCharType="end"/>
        </w:r>
      </w:hyperlink>
    </w:p>
    <w:p w:rsidR="008B2DB1" w:rsidRDefault="00F336C7">
      <w:pPr>
        <w:pStyle w:val="TOC2"/>
        <w:rPr>
          <w:rFonts w:ascii="Calibri" w:hAnsi="Calibri"/>
          <w:noProof/>
          <w:sz w:val="22"/>
          <w:szCs w:val="22"/>
        </w:rPr>
      </w:pPr>
      <w:hyperlink w:anchor="_Toc326252528" w:history="1">
        <w:r w:rsidR="008B2DB1" w:rsidRPr="00F852EE">
          <w:rPr>
            <w:rStyle w:val="Hyperlink"/>
            <w:noProof/>
          </w:rPr>
          <w:t>3.5.</w:t>
        </w:r>
        <w:r w:rsidR="008B2DB1">
          <w:rPr>
            <w:rFonts w:ascii="Calibri" w:hAnsi="Calibri"/>
            <w:noProof/>
            <w:sz w:val="22"/>
            <w:szCs w:val="22"/>
          </w:rPr>
          <w:tab/>
        </w:r>
        <w:r w:rsidR="008B2DB1" w:rsidRPr="00F852EE">
          <w:rPr>
            <w:rStyle w:val="Hyperlink"/>
            <w:noProof/>
          </w:rPr>
          <w:t>Environmental Analysis</w:t>
        </w:r>
        <w:r w:rsidR="008B2DB1">
          <w:rPr>
            <w:noProof/>
            <w:webHidden/>
          </w:rPr>
          <w:tab/>
        </w:r>
        <w:r w:rsidR="008B2DB1">
          <w:rPr>
            <w:noProof/>
            <w:webHidden/>
          </w:rPr>
          <w:fldChar w:fldCharType="begin"/>
        </w:r>
        <w:r w:rsidR="008B2DB1">
          <w:rPr>
            <w:noProof/>
            <w:webHidden/>
          </w:rPr>
          <w:instrText xml:space="preserve"> PAGEREF _Toc326252528 \h </w:instrText>
        </w:r>
        <w:r w:rsidR="008B2DB1">
          <w:rPr>
            <w:noProof/>
            <w:webHidden/>
          </w:rPr>
        </w:r>
        <w:r w:rsidR="008B2DB1">
          <w:rPr>
            <w:noProof/>
            <w:webHidden/>
          </w:rPr>
          <w:fldChar w:fldCharType="separate"/>
        </w:r>
        <w:r>
          <w:rPr>
            <w:noProof/>
            <w:webHidden/>
          </w:rPr>
          <w:t>8</w:t>
        </w:r>
        <w:r w:rsidR="008B2DB1">
          <w:rPr>
            <w:noProof/>
            <w:webHidden/>
          </w:rPr>
          <w:fldChar w:fldCharType="end"/>
        </w:r>
      </w:hyperlink>
    </w:p>
    <w:p w:rsidR="008B2DB1" w:rsidRDefault="00F336C7">
      <w:pPr>
        <w:pStyle w:val="TOC2"/>
        <w:rPr>
          <w:rFonts w:ascii="Calibri" w:hAnsi="Calibri"/>
          <w:noProof/>
          <w:sz w:val="22"/>
          <w:szCs w:val="22"/>
        </w:rPr>
      </w:pPr>
      <w:hyperlink w:anchor="_Toc326252529" w:history="1">
        <w:r w:rsidR="008B2DB1" w:rsidRPr="00F852EE">
          <w:rPr>
            <w:rStyle w:val="Hyperlink"/>
            <w:noProof/>
          </w:rPr>
          <w:t>3.6.</w:t>
        </w:r>
        <w:r w:rsidR="008B2DB1">
          <w:rPr>
            <w:rFonts w:ascii="Calibri" w:hAnsi="Calibri"/>
            <w:noProof/>
            <w:sz w:val="22"/>
            <w:szCs w:val="22"/>
          </w:rPr>
          <w:tab/>
        </w:r>
        <w:r w:rsidR="008B2DB1" w:rsidRPr="00F852EE">
          <w:rPr>
            <w:rStyle w:val="Hyperlink"/>
            <w:noProof/>
          </w:rPr>
          <w:t>Gender Strategy</w:t>
        </w:r>
        <w:r w:rsidR="008B2DB1">
          <w:rPr>
            <w:noProof/>
            <w:webHidden/>
          </w:rPr>
          <w:tab/>
        </w:r>
        <w:r w:rsidR="008B2DB1">
          <w:rPr>
            <w:noProof/>
            <w:webHidden/>
          </w:rPr>
          <w:fldChar w:fldCharType="begin"/>
        </w:r>
        <w:r w:rsidR="008B2DB1">
          <w:rPr>
            <w:noProof/>
            <w:webHidden/>
          </w:rPr>
          <w:instrText xml:space="preserve"> PAGEREF _Toc326252529 \h </w:instrText>
        </w:r>
        <w:r w:rsidR="008B2DB1">
          <w:rPr>
            <w:noProof/>
            <w:webHidden/>
          </w:rPr>
        </w:r>
        <w:r w:rsidR="008B2DB1">
          <w:rPr>
            <w:noProof/>
            <w:webHidden/>
          </w:rPr>
          <w:fldChar w:fldCharType="separate"/>
        </w:r>
        <w:r>
          <w:rPr>
            <w:noProof/>
            <w:webHidden/>
          </w:rPr>
          <w:t>8</w:t>
        </w:r>
        <w:r w:rsidR="008B2DB1">
          <w:rPr>
            <w:noProof/>
            <w:webHidden/>
          </w:rPr>
          <w:fldChar w:fldCharType="end"/>
        </w:r>
      </w:hyperlink>
    </w:p>
    <w:p w:rsidR="008B2DB1" w:rsidRDefault="00F336C7">
      <w:pPr>
        <w:pStyle w:val="TOC2"/>
        <w:rPr>
          <w:rFonts w:ascii="Calibri" w:hAnsi="Calibri"/>
          <w:noProof/>
          <w:sz w:val="22"/>
          <w:szCs w:val="22"/>
        </w:rPr>
      </w:pPr>
      <w:hyperlink w:anchor="_Toc326252530" w:history="1">
        <w:r w:rsidR="008B2DB1" w:rsidRPr="00F852EE">
          <w:rPr>
            <w:rStyle w:val="Hyperlink"/>
            <w:noProof/>
          </w:rPr>
          <w:t>3.7.</w:t>
        </w:r>
        <w:r w:rsidR="008B2DB1">
          <w:rPr>
            <w:rFonts w:ascii="Calibri" w:hAnsi="Calibri"/>
            <w:noProof/>
            <w:sz w:val="22"/>
            <w:szCs w:val="22"/>
          </w:rPr>
          <w:tab/>
        </w:r>
        <w:r w:rsidR="008B2DB1" w:rsidRPr="00F852EE">
          <w:rPr>
            <w:rStyle w:val="Hyperlink"/>
            <w:noProof/>
          </w:rPr>
          <w:t>Human Rights Strategy</w:t>
        </w:r>
        <w:r w:rsidR="008B2DB1">
          <w:rPr>
            <w:noProof/>
            <w:webHidden/>
          </w:rPr>
          <w:tab/>
        </w:r>
        <w:r w:rsidR="008B2DB1">
          <w:rPr>
            <w:noProof/>
            <w:webHidden/>
          </w:rPr>
          <w:fldChar w:fldCharType="begin"/>
        </w:r>
        <w:r w:rsidR="008B2DB1">
          <w:rPr>
            <w:noProof/>
            <w:webHidden/>
          </w:rPr>
          <w:instrText xml:space="preserve"> PAGEREF _Toc326252530 \h </w:instrText>
        </w:r>
        <w:r w:rsidR="008B2DB1">
          <w:rPr>
            <w:noProof/>
            <w:webHidden/>
          </w:rPr>
        </w:r>
        <w:r w:rsidR="008B2DB1">
          <w:rPr>
            <w:noProof/>
            <w:webHidden/>
          </w:rPr>
          <w:fldChar w:fldCharType="separate"/>
        </w:r>
        <w:r>
          <w:rPr>
            <w:noProof/>
            <w:webHidden/>
          </w:rPr>
          <w:t>8</w:t>
        </w:r>
        <w:r w:rsidR="008B2DB1">
          <w:rPr>
            <w:noProof/>
            <w:webHidden/>
          </w:rPr>
          <w:fldChar w:fldCharType="end"/>
        </w:r>
      </w:hyperlink>
    </w:p>
    <w:p w:rsidR="008B2DB1" w:rsidRPr="001B3919" w:rsidRDefault="00F336C7">
      <w:pPr>
        <w:pStyle w:val="TOC2"/>
        <w:rPr>
          <w:rFonts w:ascii="Calibri" w:hAnsi="Calibri"/>
          <w:noProof/>
          <w:sz w:val="22"/>
          <w:szCs w:val="22"/>
          <w:highlight w:val="lightGray"/>
        </w:rPr>
      </w:pPr>
      <w:hyperlink w:anchor="_Toc326252531" w:history="1">
        <w:r w:rsidR="008B2DB1" w:rsidRPr="001B3919">
          <w:rPr>
            <w:rStyle w:val="Hyperlink"/>
            <w:noProof/>
          </w:rPr>
          <w:t>3.8.</w:t>
        </w:r>
        <w:r w:rsidR="008B2DB1" w:rsidRPr="001B3919">
          <w:rPr>
            <w:rFonts w:ascii="Calibri" w:hAnsi="Calibri"/>
            <w:noProof/>
            <w:sz w:val="22"/>
            <w:szCs w:val="22"/>
            <w:highlight w:val="lightGray"/>
          </w:rPr>
          <w:tab/>
        </w:r>
        <w:r w:rsidR="008B2DB1" w:rsidRPr="001B3919">
          <w:rPr>
            <w:rStyle w:val="Hyperlink"/>
            <w:noProof/>
          </w:rPr>
          <w:t>Evaluation</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_Toc326252531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8</w:t>
        </w:r>
        <w:r w:rsidR="008B2DB1" w:rsidRPr="001B3919">
          <w:rPr>
            <w:noProof/>
            <w:webHidden/>
            <w:highlight w:val="lightGray"/>
          </w:rPr>
          <w:fldChar w:fldCharType="end"/>
        </w:r>
      </w:hyperlink>
    </w:p>
    <w:p w:rsidR="008B2DB1" w:rsidRPr="001B3919" w:rsidRDefault="00F336C7">
      <w:pPr>
        <w:pStyle w:val="TOC2"/>
        <w:rPr>
          <w:rFonts w:ascii="Calibri" w:hAnsi="Calibri"/>
          <w:noProof/>
          <w:sz w:val="22"/>
          <w:szCs w:val="22"/>
          <w:highlight w:val="lightGray"/>
        </w:rPr>
      </w:pPr>
      <w:hyperlink w:anchor="_Toc326252532" w:history="1">
        <w:r w:rsidR="008B2DB1" w:rsidRPr="001B3919">
          <w:rPr>
            <w:rStyle w:val="Hyperlink"/>
            <w:noProof/>
          </w:rPr>
          <w:t>3.9.</w:t>
        </w:r>
        <w:r w:rsidR="008B2DB1" w:rsidRPr="001B3919">
          <w:rPr>
            <w:rFonts w:ascii="Calibri" w:hAnsi="Calibri"/>
            <w:noProof/>
            <w:sz w:val="22"/>
            <w:szCs w:val="22"/>
            <w:highlight w:val="lightGray"/>
          </w:rPr>
          <w:tab/>
        </w:r>
        <w:r w:rsidR="008B2DB1" w:rsidRPr="001B3919">
          <w:rPr>
            <w:rStyle w:val="Hyperlink"/>
            <w:noProof/>
          </w:rPr>
          <w:t>Advocacy and Communication</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_Toc326252532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8</w:t>
        </w:r>
        <w:r w:rsidR="008B2DB1" w:rsidRPr="001B3919">
          <w:rPr>
            <w:noProof/>
            <w:webHidden/>
            <w:highlight w:val="lightGray"/>
          </w:rPr>
          <w:fldChar w:fldCharType="end"/>
        </w:r>
      </w:hyperlink>
    </w:p>
    <w:p w:rsidR="008B2DB1" w:rsidRPr="001B3919" w:rsidRDefault="00F336C7">
      <w:pPr>
        <w:pStyle w:val="TOC2"/>
        <w:rPr>
          <w:rFonts w:ascii="Calibri" w:hAnsi="Calibri"/>
          <w:noProof/>
          <w:sz w:val="22"/>
          <w:szCs w:val="22"/>
          <w:highlight w:val="lightGray"/>
        </w:rPr>
      </w:pPr>
      <w:hyperlink w:anchor="_Toc326252533" w:history="1">
        <w:r w:rsidR="008B2DB1" w:rsidRPr="001B3919">
          <w:rPr>
            <w:rStyle w:val="Hyperlink"/>
            <w:noProof/>
          </w:rPr>
          <w:t>3.10.</w:t>
        </w:r>
        <w:r w:rsidR="008B2DB1" w:rsidRPr="001B3919">
          <w:rPr>
            <w:rFonts w:ascii="Calibri" w:hAnsi="Calibri"/>
            <w:noProof/>
            <w:sz w:val="22"/>
            <w:szCs w:val="22"/>
            <w:highlight w:val="lightGray"/>
          </w:rPr>
          <w:tab/>
        </w:r>
        <w:r w:rsidR="008B2DB1" w:rsidRPr="001B3919">
          <w:rPr>
            <w:rStyle w:val="Hyperlink"/>
            <w:noProof/>
          </w:rPr>
          <w:t>ICT and Knowledge Management</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_Toc326252533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9</w:t>
        </w:r>
        <w:r w:rsidR="008B2DB1" w:rsidRPr="001B3919">
          <w:rPr>
            <w:noProof/>
            <w:webHidden/>
            <w:highlight w:val="lightGray"/>
          </w:rPr>
          <w:fldChar w:fldCharType="end"/>
        </w:r>
      </w:hyperlink>
    </w:p>
    <w:p w:rsidR="008B2DB1" w:rsidRPr="001B3919" w:rsidRDefault="00F336C7">
      <w:pPr>
        <w:pStyle w:val="TOC2"/>
        <w:rPr>
          <w:rFonts w:ascii="Calibri" w:hAnsi="Calibri"/>
          <w:noProof/>
          <w:sz w:val="22"/>
          <w:szCs w:val="22"/>
          <w:highlight w:val="lightGray"/>
        </w:rPr>
      </w:pPr>
      <w:hyperlink w:anchor="_Toc326252534" w:history="1">
        <w:r w:rsidR="008B2DB1" w:rsidRPr="001B3919">
          <w:rPr>
            <w:rStyle w:val="Hyperlink"/>
            <w:noProof/>
          </w:rPr>
          <w:t>3.11.</w:t>
        </w:r>
        <w:r w:rsidR="008B2DB1" w:rsidRPr="001B3919">
          <w:rPr>
            <w:rFonts w:ascii="Calibri" w:hAnsi="Calibri"/>
            <w:noProof/>
            <w:sz w:val="22"/>
            <w:szCs w:val="22"/>
            <w:highlight w:val="lightGray"/>
          </w:rPr>
          <w:tab/>
        </w:r>
        <w:r w:rsidR="008B2DB1" w:rsidRPr="001B3919">
          <w:rPr>
            <w:rStyle w:val="Hyperlink"/>
            <w:noProof/>
          </w:rPr>
          <w:t>Reporting</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_Toc326252534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9</w:t>
        </w:r>
        <w:r w:rsidR="008B2DB1" w:rsidRPr="001B3919">
          <w:rPr>
            <w:noProof/>
            <w:webHidden/>
            <w:highlight w:val="lightGray"/>
          </w:rPr>
          <w:fldChar w:fldCharType="end"/>
        </w:r>
      </w:hyperlink>
    </w:p>
    <w:p w:rsidR="008B2DB1" w:rsidRDefault="00F336C7">
      <w:pPr>
        <w:pStyle w:val="TOC2"/>
        <w:rPr>
          <w:rFonts w:ascii="Calibri" w:hAnsi="Calibri"/>
          <w:noProof/>
          <w:sz w:val="22"/>
          <w:szCs w:val="22"/>
        </w:rPr>
      </w:pPr>
      <w:hyperlink w:anchor="_Toc326252535" w:history="1">
        <w:r w:rsidR="008B2DB1" w:rsidRPr="001B3919">
          <w:rPr>
            <w:rStyle w:val="Hyperlink"/>
            <w:noProof/>
          </w:rPr>
          <w:t>3.12.</w:t>
        </w:r>
        <w:r w:rsidR="008B2DB1" w:rsidRPr="001B3919">
          <w:rPr>
            <w:rFonts w:ascii="Calibri" w:hAnsi="Calibri"/>
            <w:noProof/>
            <w:sz w:val="22"/>
            <w:szCs w:val="22"/>
            <w:highlight w:val="lightGray"/>
          </w:rPr>
          <w:tab/>
        </w:r>
        <w:r w:rsidR="008B2DB1" w:rsidRPr="001B3919">
          <w:rPr>
            <w:rStyle w:val="Hyperlink"/>
            <w:noProof/>
          </w:rPr>
          <w:t>Audit</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_Toc326252535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9</w:t>
        </w:r>
        <w:r w:rsidR="008B2DB1" w:rsidRPr="001B3919">
          <w:rPr>
            <w:noProof/>
            <w:webHidden/>
            <w:highlight w:val="lightGray"/>
          </w:rPr>
          <w:fldChar w:fldCharType="end"/>
        </w:r>
      </w:hyperlink>
    </w:p>
    <w:p w:rsidR="008B2DB1" w:rsidRDefault="00F336C7">
      <w:pPr>
        <w:pStyle w:val="TOC1"/>
        <w:tabs>
          <w:tab w:val="left" w:pos="440"/>
          <w:tab w:val="right" w:leader="dot" w:pos="9350"/>
        </w:tabs>
        <w:rPr>
          <w:rFonts w:ascii="Calibri" w:hAnsi="Calibri"/>
          <w:noProof/>
          <w:sz w:val="22"/>
          <w:szCs w:val="22"/>
        </w:rPr>
      </w:pPr>
      <w:hyperlink w:anchor="_Toc326252536" w:history="1">
        <w:r w:rsidR="008B2DB1" w:rsidRPr="00F852EE">
          <w:rPr>
            <w:rStyle w:val="Hyperlink"/>
            <w:noProof/>
          </w:rPr>
          <w:t>4.</w:t>
        </w:r>
        <w:r w:rsidR="008B2DB1">
          <w:rPr>
            <w:rFonts w:ascii="Calibri" w:hAnsi="Calibri"/>
            <w:noProof/>
            <w:sz w:val="22"/>
            <w:szCs w:val="22"/>
          </w:rPr>
          <w:tab/>
        </w:r>
        <w:r w:rsidR="008B2DB1" w:rsidRPr="00F852EE">
          <w:rPr>
            <w:rStyle w:val="Hyperlink"/>
            <w:noProof/>
          </w:rPr>
          <w:t>Governance</w:t>
        </w:r>
        <w:r w:rsidR="008B2DB1">
          <w:rPr>
            <w:noProof/>
            <w:webHidden/>
          </w:rPr>
          <w:tab/>
        </w:r>
        <w:r w:rsidR="008B2DB1">
          <w:rPr>
            <w:noProof/>
            <w:webHidden/>
          </w:rPr>
          <w:fldChar w:fldCharType="begin"/>
        </w:r>
        <w:r w:rsidR="008B2DB1">
          <w:rPr>
            <w:noProof/>
            <w:webHidden/>
          </w:rPr>
          <w:instrText xml:space="preserve"> PAGEREF _Toc326252536 \h </w:instrText>
        </w:r>
        <w:r w:rsidR="008B2DB1">
          <w:rPr>
            <w:noProof/>
            <w:webHidden/>
          </w:rPr>
        </w:r>
        <w:r w:rsidR="008B2DB1">
          <w:rPr>
            <w:noProof/>
            <w:webHidden/>
          </w:rPr>
          <w:fldChar w:fldCharType="separate"/>
        </w:r>
        <w:r>
          <w:rPr>
            <w:noProof/>
            <w:webHidden/>
          </w:rPr>
          <w:t>9</w:t>
        </w:r>
        <w:r w:rsidR="008B2DB1">
          <w:rPr>
            <w:noProof/>
            <w:webHidden/>
          </w:rPr>
          <w:fldChar w:fldCharType="end"/>
        </w:r>
      </w:hyperlink>
    </w:p>
    <w:p w:rsidR="008B2DB1" w:rsidRPr="001B3919" w:rsidRDefault="00F336C7">
      <w:pPr>
        <w:pStyle w:val="TOC2"/>
        <w:rPr>
          <w:rFonts w:ascii="Calibri" w:hAnsi="Calibri"/>
          <w:noProof/>
          <w:sz w:val="22"/>
          <w:szCs w:val="22"/>
          <w:highlight w:val="lightGray"/>
        </w:rPr>
      </w:pPr>
      <w:hyperlink w:anchor="_Toc326252537" w:history="1">
        <w:r w:rsidR="008B2DB1" w:rsidRPr="001B3919">
          <w:rPr>
            <w:rStyle w:val="Hyperlink"/>
            <w:noProof/>
          </w:rPr>
          <w:t>4.1.</w:t>
        </w:r>
        <w:r w:rsidR="008B2DB1" w:rsidRPr="001B3919">
          <w:rPr>
            <w:rFonts w:ascii="Calibri" w:hAnsi="Calibri"/>
            <w:noProof/>
            <w:sz w:val="22"/>
            <w:szCs w:val="22"/>
            <w:highlight w:val="lightGray"/>
          </w:rPr>
          <w:tab/>
        </w:r>
        <w:r w:rsidR="008B2DB1" w:rsidRPr="001B3919">
          <w:rPr>
            <w:rStyle w:val="Hyperlink"/>
            <w:noProof/>
          </w:rPr>
          <w:t>Governance Structure</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_Toc326252537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9</w:t>
        </w:r>
        <w:r w:rsidR="008B2DB1" w:rsidRPr="001B3919">
          <w:rPr>
            <w:noProof/>
            <w:webHidden/>
            <w:highlight w:val="lightGray"/>
          </w:rPr>
          <w:fldChar w:fldCharType="end"/>
        </w:r>
      </w:hyperlink>
    </w:p>
    <w:p w:rsidR="008B2DB1" w:rsidRDefault="00F336C7">
      <w:pPr>
        <w:pStyle w:val="TOC2"/>
        <w:rPr>
          <w:rFonts w:ascii="Calibri" w:hAnsi="Calibri"/>
          <w:noProof/>
          <w:sz w:val="22"/>
          <w:szCs w:val="22"/>
        </w:rPr>
      </w:pPr>
      <w:hyperlink w:anchor="_Toc326252538" w:history="1">
        <w:r w:rsidR="008B2DB1" w:rsidRPr="001B3919">
          <w:rPr>
            <w:rStyle w:val="Hyperlink"/>
            <w:noProof/>
          </w:rPr>
          <w:t>4.2.</w:t>
        </w:r>
        <w:r w:rsidR="008B2DB1" w:rsidRPr="001B3919">
          <w:rPr>
            <w:rFonts w:ascii="Calibri" w:hAnsi="Calibri"/>
            <w:noProof/>
            <w:sz w:val="22"/>
            <w:szCs w:val="22"/>
            <w:highlight w:val="lightGray"/>
          </w:rPr>
          <w:tab/>
        </w:r>
        <w:r w:rsidR="008B2DB1" w:rsidRPr="001B3919">
          <w:rPr>
            <w:rStyle w:val="Hyperlink"/>
            <w:noProof/>
          </w:rPr>
          <w:t>Legal Instrument(s)</w:t>
        </w:r>
        <w:r w:rsidR="008B2DB1" w:rsidRPr="001B3919">
          <w:rPr>
            <w:noProof/>
            <w:webHidden/>
            <w:highlight w:val="lightGray"/>
          </w:rPr>
          <w:tab/>
        </w:r>
        <w:r w:rsidR="008B2DB1" w:rsidRPr="001B3919">
          <w:rPr>
            <w:noProof/>
            <w:webHidden/>
            <w:highlight w:val="lightGray"/>
          </w:rPr>
          <w:fldChar w:fldCharType="begin"/>
        </w:r>
        <w:r w:rsidR="008B2DB1" w:rsidRPr="001B3919">
          <w:rPr>
            <w:noProof/>
            <w:webHidden/>
            <w:highlight w:val="lightGray"/>
          </w:rPr>
          <w:instrText xml:space="preserve"> PAGEREF _Toc326252538 \h </w:instrText>
        </w:r>
        <w:r w:rsidR="008B2DB1" w:rsidRPr="001B3919">
          <w:rPr>
            <w:noProof/>
            <w:webHidden/>
            <w:highlight w:val="lightGray"/>
          </w:rPr>
        </w:r>
        <w:r w:rsidR="008B2DB1" w:rsidRPr="001B3919">
          <w:rPr>
            <w:noProof/>
            <w:webHidden/>
            <w:highlight w:val="lightGray"/>
          </w:rPr>
          <w:fldChar w:fldCharType="separate"/>
        </w:r>
        <w:r>
          <w:rPr>
            <w:noProof/>
            <w:webHidden/>
            <w:highlight w:val="lightGray"/>
          </w:rPr>
          <w:t>9</w:t>
        </w:r>
        <w:r w:rsidR="008B2DB1" w:rsidRPr="001B3919">
          <w:rPr>
            <w:noProof/>
            <w:webHidden/>
            <w:highlight w:val="lightGray"/>
          </w:rPr>
          <w:fldChar w:fldCharType="end"/>
        </w:r>
      </w:hyperlink>
    </w:p>
    <w:p w:rsidR="008B2DB1" w:rsidRDefault="00F336C7">
      <w:pPr>
        <w:pStyle w:val="TOC1"/>
        <w:tabs>
          <w:tab w:val="left" w:pos="440"/>
          <w:tab w:val="right" w:leader="dot" w:pos="9350"/>
        </w:tabs>
        <w:rPr>
          <w:rFonts w:ascii="Calibri" w:hAnsi="Calibri"/>
          <w:noProof/>
          <w:sz w:val="22"/>
          <w:szCs w:val="22"/>
        </w:rPr>
      </w:pPr>
      <w:hyperlink w:anchor="_Toc326252539" w:history="1">
        <w:r w:rsidR="008B2DB1" w:rsidRPr="00F852EE">
          <w:rPr>
            <w:rStyle w:val="Hyperlink"/>
            <w:noProof/>
          </w:rPr>
          <w:t>5.</w:t>
        </w:r>
        <w:r w:rsidR="008B2DB1">
          <w:rPr>
            <w:rFonts w:ascii="Calibri" w:hAnsi="Calibri"/>
            <w:noProof/>
            <w:sz w:val="22"/>
            <w:szCs w:val="22"/>
          </w:rPr>
          <w:tab/>
        </w:r>
        <w:r w:rsidR="008B2DB1" w:rsidRPr="00F852EE">
          <w:rPr>
            <w:rStyle w:val="Hyperlink"/>
            <w:noProof/>
          </w:rPr>
          <w:t>Logical Framework</w:t>
        </w:r>
        <w:r w:rsidR="008B2DB1">
          <w:rPr>
            <w:noProof/>
            <w:webHidden/>
          </w:rPr>
          <w:tab/>
        </w:r>
        <w:r w:rsidR="008B2DB1">
          <w:rPr>
            <w:noProof/>
            <w:webHidden/>
          </w:rPr>
          <w:fldChar w:fldCharType="begin"/>
        </w:r>
        <w:r w:rsidR="008B2DB1">
          <w:rPr>
            <w:noProof/>
            <w:webHidden/>
          </w:rPr>
          <w:instrText xml:space="preserve"> PAGEREF _Toc326252539 \h </w:instrText>
        </w:r>
        <w:r w:rsidR="008B2DB1">
          <w:rPr>
            <w:noProof/>
            <w:webHidden/>
          </w:rPr>
        </w:r>
        <w:r w:rsidR="008B2DB1">
          <w:rPr>
            <w:noProof/>
            <w:webHidden/>
          </w:rPr>
          <w:fldChar w:fldCharType="separate"/>
        </w:r>
        <w:r>
          <w:rPr>
            <w:noProof/>
            <w:webHidden/>
          </w:rPr>
          <w:t>10</w:t>
        </w:r>
        <w:r w:rsidR="008B2DB1">
          <w:rPr>
            <w:noProof/>
            <w:webHidden/>
          </w:rPr>
          <w:fldChar w:fldCharType="end"/>
        </w:r>
      </w:hyperlink>
    </w:p>
    <w:p w:rsidR="008B2DB1" w:rsidRDefault="008B2DB1">
      <w:pPr>
        <w:rPr>
          <w:b/>
          <w:bCs/>
          <w:noProof/>
          <w:sz w:val="20"/>
          <w:szCs w:val="20"/>
        </w:rPr>
      </w:pPr>
      <w:r w:rsidRPr="005248CE">
        <w:rPr>
          <w:sz w:val="20"/>
          <w:szCs w:val="20"/>
        </w:rPr>
        <w:fldChar w:fldCharType="end"/>
      </w:r>
    </w:p>
    <w:p w:rsidR="008B2DB1" w:rsidRDefault="008B2DB1">
      <w:pPr>
        <w:spacing w:after="200" w:line="276" w:lineRule="auto"/>
        <w:rPr>
          <w:b/>
          <w:bCs/>
          <w:noProof/>
          <w:sz w:val="20"/>
          <w:szCs w:val="20"/>
        </w:rPr>
      </w:pPr>
      <w:r>
        <w:rPr>
          <w:b/>
          <w:bCs/>
          <w:noProof/>
          <w:sz w:val="20"/>
          <w:szCs w:val="20"/>
        </w:rPr>
        <w:br w:type="page"/>
      </w:r>
    </w:p>
    <w:p w:rsidR="008B2DB1" w:rsidRDefault="008B2DB1"/>
    <w:p w:rsidR="008B2DB1" w:rsidRPr="00CA6479" w:rsidRDefault="008B2DB1" w:rsidP="00C31489">
      <w:pPr>
        <w:pStyle w:val="Heading1"/>
        <w:numPr>
          <w:ilvl w:val="0"/>
          <w:numId w:val="6"/>
        </w:numPr>
        <w:rPr>
          <w:sz w:val="32"/>
          <w:szCs w:val="32"/>
        </w:rPr>
      </w:pPr>
      <w:bookmarkStart w:id="1" w:name="_Toc326252514"/>
      <w:r w:rsidRPr="00CA6479">
        <w:rPr>
          <w:sz w:val="32"/>
          <w:szCs w:val="32"/>
        </w:rPr>
        <w:t>Overview</w:t>
      </w:r>
      <w:bookmarkEnd w:id="1"/>
    </w:p>
    <w:p w:rsidR="008B2DB1" w:rsidRDefault="008B2DB1" w:rsidP="00C31489"/>
    <w:tbl>
      <w:tblPr>
        <w:tblW w:w="10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531"/>
        <w:gridCol w:w="1434"/>
        <w:gridCol w:w="97"/>
        <w:gridCol w:w="1532"/>
        <w:gridCol w:w="1890"/>
      </w:tblGrid>
      <w:tr w:rsidR="008B2DB1" w:rsidRPr="00663196">
        <w:tc>
          <w:tcPr>
            <w:tcW w:w="3686" w:type="dxa"/>
            <w:shd w:val="clear" w:color="auto" w:fill="17365D"/>
          </w:tcPr>
          <w:p w:rsidR="008B2DB1" w:rsidRPr="001A5EF2" w:rsidRDefault="008B2DB1" w:rsidP="002876A5">
            <w:pPr>
              <w:rPr>
                <w:b/>
                <w:bCs/>
              </w:rPr>
            </w:pPr>
            <w:r>
              <w:rPr>
                <w:b/>
                <w:bCs/>
                <w:sz w:val="22"/>
                <w:szCs w:val="22"/>
              </w:rPr>
              <w:t>Field</w:t>
            </w:r>
          </w:p>
        </w:tc>
        <w:tc>
          <w:tcPr>
            <w:tcW w:w="6484" w:type="dxa"/>
            <w:gridSpan w:val="5"/>
            <w:shd w:val="clear" w:color="auto" w:fill="17365D"/>
          </w:tcPr>
          <w:p w:rsidR="008B2DB1" w:rsidRPr="001A5EF2" w:rsidRDefault="008B2DB1" w:rsidP="002876A5">
            <w:pPr>
              <w:rPr>
                <w:b/>
                <w:bCs/>
                <w:i/>
                <w:iCs/>
              </w:rPr>
            </w:pPr>
            <w:r w:rsidRPr="00556928">
              <w:rPr>
                <w:b/>
                <w:bCs/>
                <w:sz w:val="22"/>
                <w:szCs w:val="22"/>
              </w:rPr>
              <w:t>Value</w:t>
            </w:r>
          </w:p>
        </w:tc>
      </w:tr>
      <w:tr w:rsidR="008B2DB1" w:rsidRPr="00663196">
        <w:tc>
          <w:tcPr>
            <w:tcW w:w="10170" w:type="dxa"/>
            <w:gridSpan w:val="6"/>
            <w:shd w:val="clear" w:color="auto" w:fill="C6D9F1"/>
          </w:tcPr>
          <w:p w:rsidR="008B2DB1" w:rsidRPr="001A5EF2" w:rsidRDefault="008B2DB1" w:rsidP="002876A5">
            <w:r>
              <w:rPr>
                <w:b/>
                <w:bCs/>
                <w:sz w:val="22"/>
                <w:szCs w:val="22"/>
              </w:rPr>
              <w:t>Project Schedule</w:t>
            </w:r>
          </w:p>
        </w:tc>
      </w:tr>
      <w:tr w:rsidR="008B2DB1" w:rsidRPr="00663196">
        <w:tc>
          <w:tcPr>
            <w:tcW w:w="3686" w:type="dxa"/>
          </w:tcPr>
          <w:p w:rsidR="008B2DB1" w:rsidRPr="001A5EF2" w:rsidRDefault="008B2DB1" w:rsidP="002876A5">
            <w:pPr>
              <w:rPr>
                <w:b/>
                <w:bCs/>
              </w:rPr>
            </w:pPr>
            <w:r w:rsidRPr="00663196">
              <w:rPr>
                <w:b/>
                <w:bCs/>
                <w:sz w:val="22"/>
                <w:szCs w:val="22"/>
              </w:rPr>
              <w:t>Expected Start Date</w:t>
            </w:r>
          </w:p>
        </w:tc>
        <w:tc>
          <w:tcPr>
            <w:tcW w:w="6484" w:type="dxa"/>
            <w:gridSpan w:val="5"/>
          </w:tcPr>
          <w:p w:rsidR="008B2DB1" w:rsidRPr="001A5EF2" w:rsidRDefault="008B2DB1" w:rsidP="002876A5"/>
        </w:tc>
      </w:tr>
      <w:tr w:rsidR="008B2DB1" w:rsidRPr="00663196">
        <w:tc>
          <w:tcPr>
            <w:tcW w:w="3686" w:type="dxa"/>
          </w:tcPr>
          <w:p w:rsidR="008B2DB1" w:rsidRPr="001A5EF2" w:rsidRDefault="008B2DB1" w:rsidP="002876A5">
            <w:pPr>
              <w:rPr>
                <w:b/>
                <w:bCs/>
              </w:rPr>
            </w:pPr>
            <w:r w:rsidRPr="00663196">
              <w:rPr>
                <w:b/>
                <w:bCs/>
                <w:sz w:val="22"/>
                <w:szCs w:val="22"/>
              </w:rPr>
              <w:t>Expected End Date</w:t>
            </w:r>
          </w:p>
        </w:tc>
        <w:tc>
          <w:tcPr>
            <w:tcW w:w="6484" w:type="dxa"/>
            <w:gridSpan w:val="5"/>
          </w:tcPr>
          <w:p w:rsidR="008B2DB1" w:rsidRPr="001A5EF2" w:rsidRDefault="008B2DB1" w:rsidP="002876A5"/>
        </w:tc>
      </w:tr>
      <w:tr w:rsidR="008B2DB1" w:rsidRPr="00663196">
        <w:tc>
          <w:tcPr>
            <w:tcW w:w="10170" w:type="dxa"/>
            <w:gridSpan w:val="6"/>
            <w:shd w:val="clear" w:color="auto" w:fill="C6D9F1"/>
          </w:tcPr>
          <w:p w:rsidR="008B2DB1" w:rsidRPr="001A5EF2" w:rsidRDefault="008B2DB1" w:rsidP="002876A5">
            <w:pPr>
              <w:rPr>
                <w:highlight w:val="lightGray"/>
              </w:rPr>
            </w:pPr>
            <w:r w:rsidRPr="00585DB6">
              <w:rPr>
                <w:b/>
                <w:bCs/>
                <w:sz w:val="22"/>
                <w:szCs w:val="22"/>
              </w:rPr>
              <w:t>Financial Overview</w:t>
            </w:r>
          </w:p>
        </w:tc>
      </w:tr>
      <w:tr w:rsidR="008B2DB1" w:rsidRPr="00663196">
        <w:tc>
          <w:tcPr>
            <w:tcW w:w="3686" w:type="dxa"/>
          </w:tcPr>
          <w:p w:rsidR="008B2DB1" w:rsidRPr="001A5EF2" w:rsidRDefault="008B2DB1" w:rsidP="002876A5">
            <w:pPr>
              <w:rPr>
                <w:b/>
                <w:bCs/>
              </w:rPr>
            </w:pPr>
            <w:r w:rsidRPr="00663196">
              <w:rPr>
                <w:b/>
                <w:bCs/>
                <w:sz w:val="22"/>
                <w:szCs w:val="22"/>
              </w:rPr>
              <w:t xml:space="preserve">Total </w:t>
            </w:r>
            <w:r>
              <w:rPr>
                <w:b/>
                <w:bCs/>
                <w:sz w:val="22"/>
                <w:szCs w:val="22"/>
              </w:rPr>
              <w:t xml:space="preserve">budget </w:t>
            </w:r>
            <w:r w:rsidRPr="00663196">
              <w:rPr>
                <w:b/>
                <w:bCs/>
                <w:sz w:val="22"/>
                <w:szCs w:val="22"/>
              </w:rPr>
              <w:t xml:space="preserve"> of project</w:t>
            </w:r>
          </w:p>
        </w:tc>
        <w:tc>
          <w:tcPr>
            <w:tcW w:w="6484" w:type="dxa"/>
            <w:gridSpan w:val="5"/>
          </w:tcPr>
          <w:p w:rsidR="008B2DB1" w:rsidRPr="001A5EF2" w:rsidRDefault="008B2DB1" w:rsidP="002876A5"/>
        </w:tc>
      </w:tr>
      <w:tr w:rsidR="008B2DB1" w:rsidRPr="00663196">
        <w:tc>
          <w:tcPr>
            <w:tcW w:w="3686" w:type="dxa"/>
            <w:shd w:val="clear" w:color="auto" w:fill="DBE5F1"/>
          </w:tcPr>
          <w:p w:rsidR="008B2DB1" w:rsidRPr="001A5EF2" w:rsidRDefault="008B2DB1" w:rsidP="002876A5">
            <w:pPr>
              <w:rPr>
                <w:b/>
                <w:bCs/>
              </w:rPr>
            </w:pPr>
            <w:r>
              <w:rPr>
                <w:b/>
                <w:bCs/>
                <w:sz w:val="22"/>
                <w:szCs w:val="22"/>
              </w:rPr>
              <w:t>Contributions</w:t>
            </w:r>
          </w:p>
        </w:tc>
        <w:tc>
          <w:tcPr>
            <w:tcW w:w="1531" w:type="dxa"/>
            <w:shd w:val="clear" w:color="auto" w:fill="DBE5F1"/>
          </w:tcPr>
          <w:p w:rsidR="008B2DB1" w:rsidRPr="001A5EF2" w:rsidRDefault="008B2DB1" w:rsidP="002876A5">
            <w:pPr>
              <w:rPr>
                <w:b/>
                <w:bCs/>
              </w:rPr>
            </w:pPr>
            <w:r w:rsidRPr="00556928">
              <w:rPr>
                <w:b/>
                <w:bCs/>
                <w:sz w:val="22"/>
                <w:szCs w:val="22"/>
              </w:rPr>
              <w:t>Donor</w:t>
            </w:r>
          </w:p>
        </w:tc>
        <w:tc>
          <w:tcPr>
            <w:tcW w:w="1531" w:type="dxa"/>
            <w:gridSpan w:val="2"/>
            <w:shd w:val="clear" w:color="auto" w:fill="DBE5F1"/>
          </w:tcPr>
          <w:p w:rsidR="008B2DB1" w:rsidRPr="001A5EF2" w:rsidRDefault="008B2DB1" w:rsidP="002876A5">
            <w:pPr>
              <w:rPr>
                <w:b/>
                <w:bCs/>
              </w:rPr>
            </w:pPr>
            <w:r w:rsidRPr="00556928">
              <w:rPr>
                <w:b/>
                <w:bCs/>
                <w:sz w:val="22"/>
                <w:szCs w:val="22"/>
              </w:rPr>
              <w:t>Financial</w:t>
            </w:r>
          </w:p>
        </w:tc>
        <w:tc>
          <w:tcPr>
            <w:tcW w:w="1532" w:type="dxa"/>
            <w:shd w:val="clear" w:color="auto" w:fill="DBE5F1"/>
          </w:tcPr>
          <w:p w:rsidR="008B2DB1" w:rsidRPr="001A5EF2" w:rsidRDefault="008B2DB1" w:rsidP="002876A5">
            <w:pPr>
              <w:rPr>
                <w:b/>
                <w:bCs/>
              </w:rPr>
            </w:pPr>
            <w:r w:rsidRPr="00556928">
              <w:rPr>
                <w:b/>
                <w:bCs/>
                <w:sz w:val="22"/>
                <w:szCs w:val="22"/>
              </w:rPr>
              <w:t>In-Kind</w:t>
            </w:r>
          </w:p>
        </w:tc>
        <w:tc>
          <w:tcPr>
            <w:tcW w:w="1890" w:type="dxa"/>
            <w:shd w:val="clear" w:color="auto" w:fill="DBE5F1"/>
          </w:tcPr>
          <w:p w:rsidR="008B2DB1" w:rsidRPr="001A5EF2" w:rsidRDefault="008B2DB1" w:rsidP="002876A5">
            <w:pPr>
              <w:rPr>
                <w:b/>
                <w:bCs/>
              </w:rPr>
            </w:pPr>
            <w:proofErr w:type="spellStart"/>
            <w:r w:rsidRPr="00556928">
              <w:rPr>
                <w:b/>
                <w:bCs/>
                <w:sz w:val="22"/>
                <w:szCs w:val="22"/>
              </w:rPr>
              <w:t>Programme</w:t>
            </w:r>
            <w:proofErr w:type="spellEnd"/>
            <w:r w:rsidRPr="00556928">
              <w:rPr>
                <w:b/>
                <w:bCs/>
                <w:sz w:val="22"/>
                <w:szCs w:val="22"/>
              </w:rPr>
              <w:t xml:space="preserve"> Support %</w:t>
            </w:r>
          </w:p>
        </w:tc>
      </w:tr>
      <w:tr w:rsidR="008B2DB1" w:rsidRPr="00663196">
        <w:tc>
          <w:tcPr>
            <w:tcW w:w="3686" w:type="dxa"/>
          </w:tcPr>
          <w:p w:rsidR="008B2DB1" w:rsidRPr="001A5EF2" w:rsidRDefault="008B2DB1" w:rsidP="002876A5">
            <w:pPr>
              <w:rPr>
                <w:b/>
                <w:bCs/>
              </w:rPr>
            </w:pPr>
          </w:p>
        </w:tc>
        <w:tc>
          <w:tcPr>
            <w:tcW w:w="1531" w:type="dxa"/>
          </w:tcPr>
          <w:p w:rsidR="008B2DB1" w:rsidRPr="001A5EF2" w:rsidRDefault="008B2DB1" w:rsidP="002876A5">
            <w:r>
              <w:rPr>
                <w:sz w:val="22"/>
                <w:szCs w:val="22"/>
              </w:rPr>
              <w:t>UN-Habitat</w:t>
            </w:r>
          </w:p>
        </w:tc>
        <w:tc>
          <w:tcPr>
            <w:tcW w:w="1531" w:type="dxa"/>
            <w:gridSpan w:val="2"/>
          </w:tcPr>
          <w:p w:rsidR="008B2DB1" w:rsidRPr="001A5EF2" w:rsidRDefault="008B2DB1" w:rsidP="002876A5"/>
        </w:tc>
        <w:tc>
          <w:tcPr>
            <w:tcW w:w="1532" w:type="dxa"/>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tcPr>
          <w:p w:rsidR="008B2DB1" w:rsidRPr="001A5EF2" w:rsidRDefault="008B2DB1" w:rsidP="002876A5">
            <w:pPr>
              <w:rPr>
                <w:b/>
                <w:bCs/>
              </w:rPr>
            </w:pPr>
          </w:p>
        </w:tc>
        <w:tc>
          <w:tcPr>
            <w:tcW w:w="1531" w:type="dxa"/>
          </w:tcPr>
          <w:p w:rsidR="008B2DB1" w:rsidRPr="001A5EF2" w:rsidRDefault="008B2DB1" w:rsidP="002876A5"/>
        </w:tc>
        <w:tc>
          <w:tcPr>
            <w:tcW w:w="1531" w:type="dxa"/>
            <w:gridSpan w:val="2"/>
          </w:tcPr>
          <w:p w:rsidR="008B2DB1" w:rsidRPr="001A5EF2" w:rsidRDefault="008B2DB1" w:rsidP="002876A5"/>
        </w:tc>
        <w:tc>
          <w:tcPr>
            <w:tcW w:w="1532" w:type="dxa"/>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tcPr>
          <w:p w:rsidR="008B2DB1" w:rsidRPr="001A5EF2" w:rsidRDefault="008B2DB1" w:rsidP="002876A5">
            <w:pPr>
              <w:rPr>
                <w:b/>
                <w:bCs/>
              </w:rPr>
            </w:pPr>
          </w:p>
        </w:tc>
        <w:tc>
          <w:tcPr>
            <w:tcW w:w="1531" w:type="dxa"/>
          </w:tcPr>
          <w:p w:rsidR="008B2DB1" w:rsidRPr="001A5EF2" w:rsidRDefault="008B2DB1" w:rsidP="002876A5"/>
        </w:tc>
        <w:tc>
          <w:tcPr>
            <w:tcW w:w="1531" w:type="dxa"/>
            <w:gridSpan w:val="2"/>
          </w:tcPr>
          <w:p w:rsidR="008B2DB1" w:rsidRPr="001A5EF2" w:rsidRDefault="008B2DB1" w:rsidP="002876A5"/>
        </w:tc>
        <w:tc>
          <w:tcPr>
            <w:tcW w:w="1532" w:type="dxa"/>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tcPr>
          <w:p w:rsidR="008B2DB1" w:rsidRPr="001A5EF2" w:rsidRDefault="008B2DB1" w:rsidP="002876A5">
            <w:pPr>
              <w:rPr>
                <w:b/>
                <w:bCs/>
              </w:rPr>
            </w:pPr>
          </w:p>
        </w:tc>
        <w:tc>
          <w:tcPr>
            <w:tcW w:w="1531" w:type="dxa"/>
          </w:tcPr>
          <w:p w:rsidR="008B2DB1" w:rsidRPr="001A5EF2" w:rsidRDefault="008B2DB1" w:rsidP="002876A5">
            <w:pPr>
              <w:rPr>
                <w:b/>
                <w:bCs/>
              </w:rPr>
            </w:pPr>
            <w:r w:rsidRPr="00556928">
              <w:rPr>
                <w:b/>
                <w:bCs/>
                <w:sz w:val="22"/>
                <w:szCs w:val="22"/>
              </w:rPr>
              <w:t xml:space="preserve">Total </w:t>
            </w:r>
          </w:p>
        </w:tc>
        <w:tc>
          <w:tcPr>
            <w:tcW w:w="1531" w:type="dxa"/>
            <w:gridSpan w:val="2"/>
          </w:tcPr>
          <w:p w:rsidR="008B2DB1" w:rsidRPr="001A5EF2" w:rsidRDefault="008B2DB1" w:rsidP="002876A5"/>
        </w:tc>
        <w:tc>
          <w:tcPr>
            <w:tcW w:w="1532" w:type="dxa"/>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 xml:space="preserve">Unsecured funds </w:t>
            </w:r>
            <w:r w:rsidRPr="00556928">
              <w:rPr>
                <w:i/>
                <w:iCs/>
                <w:sz w:val="22"/>
                <w:szCs w:val="22"/>
              </w:rPr>
              <w:t>(Budget – Total Contributions)</w:t>
            </w:r>
          </w:p>
        </w:tc>
        <w:tc>
          <w:tcPr>
            <w:tcW w:w="1531" w:type="dxa"/>
          </w:tcPr>
          <w:p w:rsidR="008B2DB1" w:rsidRPr="001A5EF2" w:rsidRDefault="008B2DB1" w:rsidP="002876A5">
            <w:pPr>
              <w:rPr>
                <w:b/>
                <w:bCs/>
              </w:rPr>
            </w:pPr>
          </w:p>
        </w:tc>
        <w:tc>
          <w:tcPr>
            <w:tcW w:w="1531" w:type="dxa"/>
            <w:gridSpan w:val="2"/>
          </w:tcPr>
          <w:p w:rsidR="008B2DB1" w:rsidRPr="001A5EF2" w:rsidRDefault="008B2DB1" w:rsidP="002876A5"/>
        </w:tc>
        <w:tc>
          <w:tcPr>
            <w:tcW w:w="1532" w:type="dxa"/>
          </w:tcPr>
          <w:p w:rsidR="008B2DB1" w:rsidRPr="001A5EF2" w:rsidRDefault="008B2DB1" w:rsidP="002876A5"/>
        </w:tc>
        <w:tc>
          <w:tcPr>
            <w:tcW w:w="1890" w:type="dxa"/>
            <w:shd w:val="clear" w:color="auto" w:fill="D9D9D9"/>
          </w:tcPr>
          <w:p w:rsidR="008B2DB1" w:rsidRPr="001A5EF2" w:rsidRDefault="008B2DB1" w:rsidP="002876A5"/>
        </w:tc>
      </w:tr>
      <w:tr w:rsidR="008B2DB1" w:rsidRPr="00585DB6">
        <w:tc>
          <w:tcPr>
            <w:tcW w:w="10170" w:type="dxa"/>
            <w:gridSpan w:val="6"/>
            <w:shd w:val="clear" w:color="auto" w:fill="C6D9F1"/>
          </w:tcPr>
          <w:p w:rsidR="008B2DB1" w:rsidRPr="001A5EF2" w:rsidRDefault="008B2DB1" w:rsidP="002876A5">
            <w:pPr>
              <w:rPr>
                <w:b/>
                <w:bCs/>
              </w:rPr>
            </w:pPr>
            <w:r>
              <w:rPr>
                <w:b/>
                <w:bCs/>
                <w:sz w:val="22"/>
                <w:szCs w:val="22"/>
              </w:rPr>
              <w:t>Geographical Scope and Thematic Overview</w:t>
            </w:r>
          </w:p>
        </w:tc>
      </w:tr>
      <w:tr w:rsidR="008B2DB1" w:rsidRPr="00663196">
        <w:tc>
          <w:tcPr>
            <w:tcW w:w="3686" w:type="dxa"/>
          </w:tcPr>
          <w:p w:rsidR="008B2DB1" w:rsidRPr="001A5EF2" w:rsidRDefault="008B2DB1" w:rsidP="002876A5">
            <w:pPr>
              <w:rPr>
                <w:b/>
                <w:bCs/>
              </w:rPr>
            </w:pPr>
            <w:r w:rsidRPr="00663196">
              <w:rPr>
                <w:b/>
                <w:bCs/>
                <w:sz w:val="22"/>
                <w:szCs w:val="22"/>
              </w:rPr>
              <w:t>Geographical Scope</w:t>
            </w:r>
          </w:p>
        </w:tc>
        <w:tc>
          <w:tcPr>
            <w:tcW w:w="4594" w:type="dxa"/>
            <w:gridSpan w:val="4"/>
          </w:tcPr>
          <w:p w:rsidR="008B2DB1" w:rsidRPr="001A5EF2" w:rsidRDefault="008B2DB1" w:rsidP="002876A5">
            <w:r w:rsidRPr="00663196">
              <w:rPr>
                <w:sz w:val="22"/>
                <w:szCs w:val="22"/>
              </w:rPr>
              <w:t>[Global, Regional, Country</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sidRPr="00663196">
              <w:rPr>
                <w:b/>
                <w:bCs/>
                <w:sz w:val="22"/>
                <w:szCs w:val="22"/>
              </w:rPr>
              <w:t>Countries</w:t>
            </w:r>
          </w:p>
        </w:tc>
        <w:tc>
          <w:tcPr>
            <w:tcW w:w="4594" w:type="dxa"/>
            <w:gridSpan w:val="4"/>
          </w:tcPr>
          <w:p w:rsidR="008B2DB1" w:rsidRPr="001A5EF2" w:rsidRDefault="008B2DB1" w:rsidP="002876A5">
            <w:r w:rsidRPr="00663196">
              <w:rPr>
                <w:sz w:val="22"/>
                <w:szCs w:val="22"/>
              </w:rPr>
              <w:t>[Pick list from list of countries]</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sidRPr="00663196">
              <w:rPr>
                <w:b/>
                <w:bCs/>
                <w:sz w:val="22"/>
                <w:szCs w:val="22"/>
              </w:rPr>
              <w:t>Towns/cities</w:t>
            </w:r>
          </w:p>
        </w:tc>
        <w:tc>
          <w:tcPr>
            <w:tcW w:w="4594" w:type="dxa"/>
            <w:gridSpan w:val="4"/>
          </w:tcPr>
          <w:p w:rsidR="008B2DB1" w:rsidRPr="001A5EF2" w:rsidRDefault="008B2DB1" w:rsidP="002876A5">
            <w:r w:rsidRPr="00663196">
              <w:rPr>
                <w:sz w:val="22"/>
                <w:szCs w:val="22"/>
              </w:rPr>
              <w:t>[Town 1, Town2, ]</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Project Themes ( max 3)</w:t>
            </w:r>
          </w:p>
        </w:tc>
        <w:tc>
          <w:tcPr>
            <w:tcW w:w="2965" w:type="dxa"/>
            <w:gridSpan w:val="2"/>
          </w:tcPr>
          <w:p w:rsidR="008B2DB1" w:rsidRPr="001A5EF2" w:rsidRDefault="008B2DB1" w:rsidP="002876A5">
            <w:r>
              <w:rPr>
                <w:sz w:val="22"/>
                <w:szCs w:val="22"/>
              </w:rPr>
              <w:t>[pick list from 7 themes]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Project Themes ( max 3)</w:t>
            </w:r>
          </w:p>
        </w:tc>
        <w:tc>
          <w:tcPr>
            <w:tcW w:w="2965" w:type="dxa"/>
            <w:gridSpan w:val="2"/>
          </w:tcPr>
          <w:p w:rsidR="008B2DB1" w:rsidRPr="001A5EF2" w:rsidRDefault="008B2DB1" w:rsidP="002876A5">
            <w:r>
              <w:rPr>
                <w:sz w:val="22"/>
                <w:szCs w:val="22"/>
              </w:rPr>
              <w:t>[pick list from 7 themes]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Project Themes ( max 3)</w:t>
            </w:r>
          </w:p>
        </w:tc>
        <w:tc>
          <w:tcPr>
            <w:tcW w:w="2965" w:type="dxa"/>
            <w:gridSpan w:val="2"/>
          </w:tcPr>
          <w:p w:rsidR="008B2DB1" w:rsidRPr="001A5EF2" w:rsidRDefault="008B2DB1" w:rsidP="002876A5">
            <w:r>
              <w:rPr>
                <w:sz w:val="22"/>
                <w:szCs w:val="22"/>
              </w:rPr>
              <w:t>[pick list from 7 themes]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125B56" w:rsidP="002876A5">
            <w:pPr>
              <w:rPr>
                <w:b/>
                <w:bCs/>
              </w:rPr>
            </w:pPr>
            <w:r>
              <w:rPr>
                <w:b/>
                <w:bCs/>
                <w:sz w:val="22"/>
                <w:szCs w:val="22"/>
              </w:rPr>
              <w:t xml:space="preserve">Link to work </w:t>
            </w:r>
            <w:proofErr w:type="spellStart"/>
            <w:r>
              <w:rPr>
                <w:b/>
                <w:bCs/>
                <w:sz w:val="22"/>
                <w:szCs w:val="22"/>
              </w:rPr>
              <w:t>programme</w:t>
            </w:r>
            <w:proofErr w:type="spellEnd"/>
            <w:r>
              <w:rPr>
                <w:b/>
                <w:bCs/>
                <w:sz w:val="22"/>
                <w:szCs w:val="22"/>
              </w:rPr>
              <w:t xml:space="preserve">  Expected A</w:t>
            </w:r>
            <w:r w:rsidR="008B2DB1">
              <w:rPr>
                <w:b/>
                <w:bCs/>
                <w:sz w:val="22"/>
                <w:szCs w:val="22"/>
              </w:rPr>
              <w:t>ccomplishments ( max 3)</w:t>
            </w:r>
          </w:p>
        </w:tc>
        <w:tc>
          <w:tcPr>
            <w:tcW w:w="2965" w:type="dxa"/>
            <w:gridSpan w:val="2"/>
          </w:tcPr>
          <w:p w:rsidR="008B2DB1" w:rsidRPr="001A5EF2" w:rsidRDefault="008B2DB1" w:rsidP="002876A5">
            <w:r>
              <w:rPr>
                <w:sz w:val="22"/>
                <w:szCs w:val="22"/>
              </w:rPr>
              <w:t>[pick list from sub-EAs]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125B56" w:rsidP="002876A5">
            <w:pPr>
              <w:rPr>
                <w:b/>
                <w:bCs/>
              </w:rPr>
            </w:pPr>
            <w:r>
              <w:rPr>
                <w:b/>
                <w:bCs/>
                <w:sz w:val="22"/>
                <w:szCs w:val="22"/>
              </w:rPr>
              <w:t xml:space="preserve">Link to work </w:t>
            </w:r>
            <w:proofErr w:type="spellStart"/>
            <w:r>
              <w:rPr>
                <w:b/>
                <w:bCs/>
                <w:sz w:val="22"/>
                <w:szCs w:val="22"/>
              </w:rPr>
              <w:t>programme</w:t>
            </w:r>
            <w:proofErr w:type="spellEnd"/>
            <w:r>
              <w:rPr>
                <w:b/>
                <w:bCs/>
                <w:sz w:val="22"/>
                <w:szCs w:val="22"/>
              </w:rPr>
              <w:t xml:space="preserve">  Expected A</w:t>
            </w:r>
            <w:r w:rsidR="008B2DB1">
              <w:rPr>
                <w:b/>
                <w:bCs/>
                <w:sz w:val="22"/>
                <w:szCs w:val="22"/>
              </w:rPr>
              <w:t>ccomplishments ( max 3)</w:t>
            </w:r>
          </w:p>
        </w:tc>
        <w:tc>
          <w:tcPr>
            <w:tcW w:w="2965" w:type="dxa"/>
            <w:gridSpan w:val="2"/>
          </w:tcPr>
          <w:p w:rsidR="008B2DB1" w:rsidRPr="001A5EF2" w:rsidRDefault="008B2DB1" w:rsidP="002876A5">
            <w:r>
              <w:rPr>
                <w:sz w:val="22"/>
                <w:szCs w:val="22"/>
              </w:rPr>
              <w:t>[pick list from sub-EAs]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 xml:space="preserve">Link to work </w:t>
            </w:r>
            <w:proofErr w:type="spellStart"/>
            <w:r>
              <w:rPr>
                <w:b/>
                <w:bCs/>
                <w:sz w:val="22"/>
                <w:szCs w:val="22"/>
              </w:rPr>
              <w:t>programme</w:t>
            </w:r>
            <w:proofErr w:type="spellEnd"/>
            <w:r>
              <w:rPr>
                <w:b/>
                <w:bCs/>
                <w:sz w:val="22"/>
                <w:szCs w:val="22"/>
              </w:rPr>
              <w:t xml:space="preserve">  expected accomplishments ( max 3)</w:t>
            </w:r>
          </w:p>
        </w:tc>
        <w:tc>
          <w:tcPr>
            <w:tcW w:w="2965" w:type="dxa"/>
            <w:gridSpan w:val="2"/>
          </w:tcPr>
          <w:p w:rsidR="008B2DB1" w:rsidRPr="001A5EF2" w:rsidRDefault="008B2DB1" w:rsidP="002876A5">
            <w:r>
              <w:rPr>
                <w:sz w:val="22"/>
                <w:szCs w:val="22"/>
              </w:rPr>
              <w:t>[pick list from sub-EAs]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125B56" w:rsidP="002876A5">
            <w:pPr>
              <w:rPr>
                <w:b/>
                <w:bCs/>
              </w:rPr>
            </w:pPr>
            <w:r>
              <w:rPr>
                <w:b/>
                <w:bCs/>
                <w:sz w:val="22"/>
                <w:szCs w:val="22"/>
              </w:rPr>
              <w:t xml:space="preserve">SP </w:t>
            </w:r>
            <w:r w:rsidR="008B2DB1">
              <w:rPr>
                <w:b/>
                <w:bCs/>
                <w:sz w:val="22"/>
                <w:szCs w:val="22"/>
              </w:rPr>
              <w:t>Focus Areas ( max 3)</w:t>
            </w:r>
          </w:p>
        </w:tc>
        <w:tc>
          <w:tcPr>
            <w:tcW w:w="2965" w:type="dxa"/>
            <w:gridSpan w:val="2"/>
          </w:tcPr>
          <w:p w:rsidR="008B2DB1" w:rsidRPr="001A5EF2" w:rsidRDefault="008B2DB1" w:rsidP="00F336C7">
            <w:r>
              <w:rPr>
                <w:sz w:val="22"/>
                <w:szCs w:val="22"/>
              </w:rPr>
              <w:t xml:space="preserve">[pick list from </w:t>
            </w:r>
            <w:r w:rsidR="00F336C7">
              <w:rPr>
                <w:sz w:val="22"/>
                <w:szCs w:val="22"/>
              </w:rPr>
              <w:t>SP</w:t>
            </w:r>
            <w:r>
              <w:rPr>
                <w:sz w:val="22"/>
                <w:szCs w:val="22"/>
              </w:rPr>
              <w:t xml:space="preserve"> FAs]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rsidTr="00F336C7">
        <w:trPr>
          <w:trHeight w:val="215"/>
        </w:trPr>
        <w:tc>
          <w:tcPr>
            <w:tcW w:w="3686" w:type="dxa"/>
          </w:tcPr>
          <w:p w:rsidR="008B2DB1" w:rsidRPr="001A5EF2" w:rsidRDefault="00125B56" w:rsidP="002876A5">
            <w:pPr>
              <w:rPr>
                <w:b/>
                <w:bCs/>
              </w:rPr>
            </w:pPr>
            <w:r>
              <w:rPr>
                <w:b/>
                <w:bCs/>
                <w:sz w:val="22"/>
                <w:szCs w:val="22"/>
              </w:rPr>
              <w:t xml:space="preserve">SP </w:t>
            </w:r>
            <w:r w:rsidR="008B2DB1">
              <w:rPr>
                <w:b/>
                <w:bCs/>
                <w:sz w:val="22"/>
                <w:szCs w:val="22"/>
              </w:rPr>
              <w:t>Focus Areas ( max 3)</w:t>
            </w:r>
          </w:p>
        </w:tc>
        <w:tc>
          <w:tcPr>
            <w:tcW w:w="2965" w:type="dxa"/>
            <w:gridSpan w:val="2"/>
          </w:tcPr>
          <w:p w:rsidR="008B2DB1" w:rsidRPr="001A5EF2" w:rsidRDefault="008B2DB1" w:rsidP="00F336C7">
            <w:r w:rsidRPr="003056C4">
              <w:rPr>
                <w:sz w:val="22"/>
                <w:szCs w:val="22"/>
              </w:rPr>
              <w:t xml:space="preserve">[pick list from </w:t>
            </w:r>
            <w:r w:rsidR="00F336C7">
              <w:rPr>
                <w:sz w:val="22"/>
                <w:szCs w:val="22"/>
              </w:rPr>
              <w:t>SP</w:t>
            </w:r>
            <w:r w:rsidRPr="003056C4">
              <w:rPr>
                <w:sz w:val="22"/>
                <w:szCs w:val="22"/>
              </w:rPr>
              <w:t xml:space="preserve"> FAs]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1A5EF2" w:rsidRDefault="00125B56" w:rsidP="00125B56">
            <w:pPr>
              <w:rPr>
                <w:b/>
                <w:bCs/>
              </w:rPr>
            </w:pPr>
            <w:r>
              <w:rPr>
                <w:b/>
                <w:bCs/>
                <w:sz w:val="22"/>
                <w:szCs w:val="22"/>
              </w:rPr>
              <w:t>SP</w:t>
            </w:r>
            <w:r w:rsidR="008B2DB1">
              <w:rPr>
                <w:b/>
                <w:bCs/>
                <w:sz w:val="22"/>
                <w:szCs w:val="22"/>
              </w:rPr>
              <w:t xml:space="preserve"> Focus Areas ( max 3)</w:t>
            </w:r>
          </w:p>
        </w:tc>
        <w:tc>
          <w:tcPr>
            <w:tcW w:w="2965" w:type="dxa"/>
            <w:gridSpan w:val="2"/>
          </w:tcPr>
          <w:p w:rsidR="008B2DB1" w:rsidRPr="001A5EF2" w:rsidRDefault="008B2DB1" w:rsidP="00F336C7">
            <w:r w:rsidRPr="003056C4">
              <w:rPr>
                <w:sz w:val="22"/>
                <w:szCs w:val="22"/>
              </w:rPr>
              <w:t xml:space="preserve">[pick list from </w:t>
            </w:r>
            <w:r w:rsidR="00F336C7">
              <w:rPr>
                <w:sz w:val="22"/>
                <w:szCs w:val="22"/>
              </w:rPr>
              <w:t>S</w:t>
            </w:r>
            <w:r w:rsidRPr="003056C4">
              <w:rPr>
                <w:sz w:val="22"/>
                <w:szCs w:val="22"/>
              </w:rPr>
              <w:t>P FAs]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F336C7" w:rsidRDefault="008B2DB1" w:rsidP="00125B56">
            <w:pPr>
              <w:rPr>
                <w:b/>
                <w:bCs/>
              </w:rPr>
            </w:pPr>
            <w:r w:rsidRPr="00F336C7">
              <w:rPr>
                <w:b/>
                <w:bCs/>
                <w:sz w:val="22"/>
                <w:szCs w:val="22"/>
              </w:rPr>
              <w:t xml:space="preserve">Link to </w:t>
            </w:r>
            <w:r w:rsidR="00125B56" w:rsidRPr="00F336C7">
              <w:rPr>
                <w:b/>
                <w:bCs/>
                <w:sz w:val="22"/>
                <w:szCs w:val="22"/>
              </w:rPr>
              <w:t>SDG</w:t>
            </w:r>
            <w:r w:rsidRPr="00F336C7">
              <w:rPr>
                <w:b/>
                <w:bCs/>
                <w:sz w:val="22"/>
                <w:szCs w:val="22"/>
              </w:rPr>
              <w:t>s ( max 3)</w:t>
            </w:r>
          </w:p>
        </w:tc>
        <w:tc>
          <w:tcPr>
            <w:tcW w:w="2965" w:type="dxa"/>
            <w:gridSpan w:val="2"/>
          </w:tcPr>
          <w:p w:rsidR="008B2DB1" w:rsidRPr="00F336C7" w:rsidRDefault="008B2DB1" w:rsidP="00F336C7">
            <w:r w:rsidRPr="00F336C7">
              <w:rPr>
                <w:sz w:val="22"/>
                <w:szCs w:val="22"/>
              </w:rPr>
              <w:t xml:space="preserve">[pick list from </w:t>
            </w:r>
            <w:r w:rsidR="00F336C7" w:rsidRPr="00F336C7">
              <w:rPr>
                <w:sz w:val="22"/>
                <w:szCs w:val="22"/>
              </w:rPr>
              <w:t>S</w:t>
            </w:r>
            <w:r w:rsidRPr="00F336C7">
              <w:rPr>
                <w:sz w:val="22"/>
                <w:szCs w:val="22"/>
              </w:rPr>
              <w:t>DGs]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F336C7" w:rsidRDefault="008B2DB1" w:rsidP="00125B56">
            <w:pPr>
              <w:rPr>
                <w:b/>
                <w:bCs/>
              </w:rPr>
            </w:pPr>
            <w:r w:rsidRPr="00F336C7">
              <w:rPr>
                <w:b/>
                <w:bCs/>
                <w:sz w:val="22"/>
                <w:szCs w:val="22"/>
              </w:rPr>
              <w:t xml:space="preserve">Link to </w:t>
            </w:r>
            <w:r w:rsidR="00125B56" w:rsidRPr="00F336C7">
              <w:rPr>
                <w:b/>
                <w:bCs/>
                <w:sz w:val="22"/>
                <w:szCs w:val="22"/>
              </w:rPr>
              <w:t>SDG</w:t>
            </w:r>
            <w:r w:rsidRPr="00F336C7">
              <w:rPr>
                <w:b/>
                <w:bCs/>
                <w:sz w:val="22"/>
                <w:szCs w:val="22"/>
              </w:rPr>
              <w:t>s ( max 3)</w:t>
            </w:r>
          </w:p>
        </w:tc>
        <w:tc>
          <w:tcPr>
            <w:tcW w:w="2965" w:type="dxa"/>
            <w:gridSpan w:val="2"/>
          </w:tcPr>
          <w:p w:rsidR="008B2DB1" w:rsidRPr="00F336C7" w:rsidRDefault="008B2DB1" w:rsidP="002876A5">
            <w:r w:rsidRPr="00F336C7">
              <w:rPr>
                <w:sz w:val="22"/>
                <w:szCs w:val="22"/>
              </w:rPr>
              <w:t xml:space="preserve">[pick list from </w:t>
            </w:r>
            <w:r w:rsidR="00F336C7" w:rsidRPr="00F336C7">
              <w:rPr>
                <w:sz w:val="22"/>
                <w:szCs w:val="22"/>
              </w:rPr>
              <w:t>S</w:t>
            </w:r>
            <w:r w:rsidRPr="00F336C7">
              <w:rPr>
                <w:sz w:val="22"/>
                <w:szCs w:val="22"/>
              </w:rPr>
              <w:t>DGs]</w:t>
            </w:r>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3686" w:type="dxa"/>
          </w:tcPr>
          <w:p w:rsidR="008B2DB1" w:rsidRPr="00F336C7" w:rsidRDefault="008B2DB1" w:rsidP="00125B56">
            <w:pPr>
              <w:rPr>
                <w:b/>
                <w:bCs/>
              </w:rPr>
            </w:pPr>
            <w:r w:rsidRPr="00F336C7">
              <w:rPr>
                <w:b/>
                <w:bCs/>
                <w:sz w:val="22"/>
                <w:szCs w:val="22"/>
              </w:rPr>
              <w:t xml:space="preserve">Link to </w:t>
            </w:r>
            <w:r w:rsidR="00125B56" w:rsidRPr="00F336C7">
              <w:rPr>
                <w:b/>
                <w:bCs/>
                <w:sz w:val="22"/>
                <w:szCs w:val="22"/>
              </w:rPr>
              <w:t>SDG</w:t>
            </w:r>
            <w:r w:rsidRPr="00F336C7">
              <w:rPr>
                <w:b/>
                <w:bCs/>
                <w:sz w:val="22"/>
                <w:szCs w:val="22"/>
              </w:rPr>
              <w:t>s ( max 3)</w:t>
            </w:r>
          </w:p>
        </w:tc>
        <w:tc>
          <w:tcPr>
            <w:tcW w:w="2965" w:type="dxa"/>
            <w:gridSpan w:val="2"/>
          </w:tcPr>
          <w:p w:rsidR="008B2DB1" w:rsidRPr="00F336C7" w:rsidRDefault="008B2DB1" w:rsidP="002876A5">
            <w:r w:rsidRPr="00F336C7">
              <w:rPr>
                <w:sz w:val="22"/>
                <w:szCs w:val="22"/>
              </w:rPr>
              <w:t xml:space="preserve">[pick list from </w:t>
            </w:r>
            <w:r w:rsidR="00F336C7" w:rsidRPr="00F336C7">
              <w:rPr>
                <w:sz w:val="22"/>
                <w:szCs w:val="22"/>
              </w:rPr>
              <w:t>S</w:t>
            </w:r>
            <w:r w:rsidRPr="00F336C7">
              <w:rPr>
                <w:sz w:val="22"/>
                <w:szCs w:val="22"/>
              </w:rPr>
              <w:t>DGs]</w:t>
            </w:r>
            <w:bookmarkStart w:id="2" w:name="_GoBack"/>
            <w:bookmarkEnd w:id="2"/>
          </w:p>
        </w:tc>
        <w:tc>
          <w:tcPr>
            <w:tcW w:w="1629" w:type="dxa"/>
            <w:gridSpan w:val="2"/>
          </w:tcPr>
          <w:p w:rsidR="008B2DB1" w:rsidRPr="001A5EF2" w:rsidRDefault="008B2DB1" w:rsidP="002876A5">
            <w:r>
              <w:rPr>
                <w:sz w:val="22"/>
                <w:szCs w:val="22"/>
              </w:rPr>
              <w:t>Percentage</w:t>
            </w:r>
          </w:p>
        </w:tc>
        <w:tc>
          <w:tcPr>
            <w:tcW w:w="1890" w:type="dxa"/>
          </w:tcPr>
          <w:p w:rsidR="008B2DB1" w:rsidRPr="001A5EF2" w:rsidRDefault="008B2DB1" w:rsidP="002876A5"/>
        </w:tc>
      </w:tr>
      <w:tr w:rsidR="008B2DB1" w:rsidRPr="00663196">
        <w:tc>
          <w:tcPr>
            <w:tcW w:w="10170" w:type="dxa"/>
            <w:gridSpan w:val="6"/>
            <w:shd w:val="clear" w:color="auto" w:fill="C6D9F1"/>
          </w:tcPr>
          <w:p w:rsidR="008B2DB1" w:rsidRPr="001A5EF2" w:rsidRDefault="008B2DB1" w:rsidP="002876A5">
            <w:pPr>
              <w:rPr>
                <w:b/>
                <w:bCs/>
              </w:rPr>
            </w:pPr>
            <w:r w:rsidRPr="00556928">
              <w:rPr>
                <w:b/>
                <w:bCs/>
                <w:sz w:val="22"/>
                <w:szCs w:val="22"/>
              </w:rPr>
              <w:t>Collaboration</w:t>
            </w:r>
          </w:p>
        </w:tc>
      </w:tr>
      <w:tr w:rsidR="008B2DB1" w:rsidRPr="00663196">
        <w:tc>
          <w:tcPr>
            <w:tcW w:w="3686" w:type="dxa"/>
          </w:tcPr>
          <w:p w:rsidR="008B2DB1" w:rsidRPr="001A5EF2" w:rsidRDefault="008B2DB1" w:rsidP="002876A5">
            <w:pPr>
              <w:rPr>
                <w:b/>
                <w:bCs/>
              </w:rPr>
            </w:pPr>
            <w:r>
              <w:rPr>
                <w:b/>
                <w:bCs/>
                <w:sz w:val="22"/>
                <w:szCs w:val="22"/>
              </w:rPr>
              <w:t>Lead Branch / Region</w:t>
            </w:r>
          </w:p>
        </w:tc>
        <w:tc>
          <w:tcPr>
            <w:tcW w:w="4594" w:type="dxa"/>
            <w:gridSpan w:val="4"/>
          </w:tcPr>
          <w:p w:rsidR="008B2DB1" w:rsidRPr="001A5EF2" w:rsidRDefault="008B2DB1" w:rsidP="002876A5">
            <w:r>
              <w:rPr>
                <w:sz w:val="22"/>
                <w:szCs w:val="22"/>
              </w:rPr>
              <w:t>[Single choice drop down]</w:t>
            </w:r>
          </w:p>
        </w:tc>
        <w:tc>
          <w:tcPr>
            <w:tcW w:w="1890" w:type="dxa"/>
          </w:tcPr>
          <w:p w:rsidR="008B2DB1" w:rsidRPr="001A5EF2" w:rsidRDefault="008B2DB1" w:rsidP="002876A5">
            <w:r>
              <w:rPr>
                <w:sz w:val="22"/>
                <w:szCs w:val="22"/>
              </w:rPr>
              <w:t>Not just thematic</w:t>
            </w:r>
          </w:p>
        </w:tc>
      </w:tr>
      <w:tr w:rsidR="008B2DB1" w:rsidRPr="00663196">
        <w:tc>
          <w:tcPr>
            <w:tcW w:w="3686" w:type="dxa"/>
          </w:tcPr>
          <w:p w:rsidR="008B2DB1" w:rsidRPr="001A5EF2" w:rsidRDefault="008B2DB1" w:rsidP="002876A5">
            <w:pPr>
              <w:rPr>
                <w:b/>
                <w:bCs/>
              </w:rPr>
            </w:pPr>
            <w:r>
              <w:rPr>
                <w:b/>
                <w:bCs/>
                <w:sz w:val="22"/>
                <w:szCs w:val="22"/>
              </w:rPr>
              <w:t>Lead Unit / Country</w:t>
            </w:r>
          </w:p>
        </w:tc>
        <w:tc>
          <w:tcPr>
            <w:tcW w:w="4594" w:type="dxa"/>
            <w:gridSpan w:val="4"/>
          </w:tcPr>
          <w:p w:rsidR="008B2DB1" w:rsidRPr="001A5EF2" w:rsidRDefault="008B2DB1" w:rsidP="002876A5">
            <w:r>
              <w:rPr>
                <w:sz w:val="22"/>
                <w:szCs w:val="22"/>
              </w:rPr>
              <w:t>[Multiple choice drop down]</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Collaborating Branches/ Offices/ Units</w:t>
            </w:r>
          </w:p>
        </w:tc>
        <w:tc>
          <w:tcPr>
            <w:tcW w:w="4594" w:type="dxa"/>
            <w:gridSpan w:val="4"/>
          </w:tcPr>
          <w:p w:rsidR="008B2DB1" w:rsidRPr="001A5EF2" w:rsidRDefault="008B2DB1" w:rsidP="002876A5">
            <w:r>
              <w:rPr>
                <w:sz w:val="22"/>
                <w:szCs w:val="22"/>
              </w:rPr>
              <w:t>[multiple choice drop down]</w:t>
            </w:r>
          </w:p>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External Partners (United Nations)</w:t>
            </w:r>
          </w:p>
        </w:tc>
        <w:tc>
          <w:tcPr>
            <w:tcW w:w="4594" w:type="dxa"/>
            <w:gridSpan w:val="4"/>
          </w:tcPr>
          <w:p w:rsidR="008B2DB1" w:rsidRPr="001A5EF2" w:rsidRDefault="008B2DB1" w:rsidP="002876A5"/>
        </w:tc>
        <w:tc>
          <w:tcPr>
            <w:tcW w:w="1890" w:type="dxa"/>
          </w:tcPr>
          <w:p w:rsidR="008B2DB1" w:rsidRPr="001A5EF2" w:rsidRDefault="008B2DB1" w:rsidP="002876A5"/>
        </w:tc>
      </w:tr>
      <w:tr w:rsidR="008B2DB1" w:rsidRPr="00663196">
        <w:tc>
          <w:tcPr>
            <w:tcW w:w="3686" w:type="dxa"/>
          </w:tcPr>
          <w:p w:rsidR="008B2DB1" w:rsidRPr="001A5EF2" w:rsidRDefault="008B2DB1" w:rsidP="002876A5">
            <w:pPr>
              <w:rPr>
                <w:b/>
                <w:bCs/>
              </w:rPr>
            </w:pPr>
            <w:r>
              <w:rPr>
                <w:b/>
                <w:bCs/>
                <w:sz w:val="22"/>
                <w:szCs w:val="22"/>
              </w:rPr>
              <w:t>External Partners (Others)</w:t>
            </w:r>
          </w:p>
        </w:tc>
        <w:tc>
          <w:tcPr>
            <w:tcW w:w="4594" w:type="dxa"/>
            <w:gridSpan w:val="4"/>
          </w:tcPr>
          <w:p w:rsidR="008B2DB1" w:rsidRPr="001A5EF2" w:rsidRDefault="008B2DB1" w:rsidP="002876A5"/>
        </w:tc>
        <w:tc>
          <w:tcPr>
            <w:tcW w:w="1890" w:type="dxa"/>
          </w:tcPr>
          <w:p w:rsidR="008B2DB1" w:rsidRPr="001A5EF2" w:rsidRDefault="008B2DB1" w:rsidP="002876A5"/>
        </w:tc>
      </w:tr>
      <w:tr w:rsidR="008B2DB1" w:rsidRPr="00663196">
        <w:tc>
          <w:tcPr>
            <w:tcW w:w="10170" w:type="dxa"/>
            <w:gridSpan w:val="6"/>
            <w:shd w:val="clear" w:color="auto" w:fill="B8CCE4"/>
          </w:tcPr>
          <w:p w:rsidR="008B2DB1" w:rsidRPr="001A5EF2" w:rsidRDefault="008B2DB1" w:rsidP="002876A5">
            <w:r>
              <w:rPr>
                <w:b/>
                <w:bCs/>
                <w:sz w:val="22"/>
                <w:szCs w:val="22"/>
              </w:rPr>
              <w:t>Project Management</w:t>
            </w:r>
          </w:p>
        </w:tc>
      </w:tr>
      <w:tr w:rsidR="008B2DB1" w:rsidRPr="00663196">
        <w:tc>
          <w:tcPr>
            <w:tcW w:w="3686" w:type="dxa"/>
            <w:shd w:val="clear" w:color="auto" w:fill="D9D9D9"/>
          </w:tcPr>
          <w:p w:rsidR="008B2DB1" w:rsidRPr="001A5EF2" w:rsidRDefault="008B2DB1" w:rsidP="002876A5">
            <w:pPr>
              <w:rPr>
                <w:b/>
                <w:bCs/>
              </w:rPr>
            </w:pPr>
            <w:r>
              <w:rPr>
                <w:b/>
                <w:bCs/>
                <w:sz w:val="22"/>
                <w:szCs w:val="22"/>
              </w:rPr>
              <w:t>Proposed Project Leader</w:t>
            </w:r>
          </w:p>
        </w:tc>
        <w:tc>
          <w:tcPr>
            <w:tcW w:w="4594" w:type="dxa"/>
            <w:gridSpan w:val="4"/>
            <w:shd w:val="clear" w:color="auto" w:fill="D9D9D9"/>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shd w:val="clear" w:color="auto" w:fill="D9D9D9"/>
          </w:tcPr>
          <w:p w:rsidR="008B2DB1" w:rsidRPr="001A5EF2" w:rsidRDefault="008B2DB1" w:rsidP="002876A5">
            <w:pPr>
              <w:rPr>
                <w:b/>
                <w:bCs/>
              </w:rPr>
            </w:pPr>
            <w:r>
              <w:rPr>
                <w:b/>
                <w:bCs/>
                <w:sz w:val="22"/>
                <w:szCs w:val="22"/>
              </w:rPr>
              <w:lastRenderedPageBreak/>
              <w:t>Proposed Project Administrator</w:t>
            </w:r>
          </w:p>
        </w:tc>
        <w:tc>
          <w:tcPr>
            <w:tcW w:w="4594" w:type="dxa"/>
            <w:gridSpan w:val="4"/>
            <w:shd w:val="clear" w:color="auto" w:fill="D9D9D9"/>
          </w:tcPr>
          <w:p w:rsidR="008B2DB1" w:rsidRPr="001A5EF2" w:rsidRDefault="008B2DB1" w:rsidP="002876A5"/>
        </w:tc>
        <w:tc>
          <w:tcPr>
            <w:tcW w:w="1890" w:type="dxa"/>
            <w:shd w:val="clear" w:color="auto" w:fill="D9D9D9"/>
          </w:tcPr>
          <w:p w:rsidR="008B2DB1" w:rsidRPr="001A5EF2" w:rsidRDefault="008B2DB1" w:rsidP="002876A5"/>
        </w:tc>
      </w:tr>
      <w:tr w:rsidR="008B2DB1" w:rsidRPr="00663196">
        <w:tc>
          <w:tcPr>
            <w:tcW w:w="3686" w:type="dxa"/>
            <w:shd w:val="clear" w:color="auto" w:fill="D9D9D9"/>
          </w:tcPr>
          <w:p w:rsidR="008B2DB1" w:rsidRPr="001A5EF2" w:rsidRDefault="008B2DB1" w:rsidP="002876A5">
            <w:pPr>
              <w:rPr>
                <w:b/>
                <w:bCs/>
              </w:rPr>
            </w:pPr>
            <w:r>
              <w:rPr>
                <w:b/>
                <w:bCs/>
                <w:sz w:val="22"/>
                <w:szCs w:val="22"/>
              </w:rPr>
              <w:t>Project BAC</w:t>
            </w:r>
          </w:p>
        </w:tc>
        <w:tc>
          <w:tcPr>
            <w:tcW w:w="4594" w:type="dxa"/>
            <w:gridSpan w:val="4"/>
            <w:shd w:val="clear" w:color="auto" w:fill="D9D9D9"/>
          </w:tcPr>
          <w:p w:rsidR="008B2DB1" w:rsidRPr="001A5EF2" w:rsidRDefault="008B2DB1" w:rsidP="002876A5"/>
        </w:tc>
        <w:tc>
          <w:tcPr>
            <w:tcW w:w="1890" w:type="dxa"/>
            <w:shd w:val="clear" w:color="auto" w:fill="D9D9D9"/>
          </w:tcPr>
          <w:p w:rsidR="008B2DB1" w:rsidRPr="001A5EF2" w:rsidRDefault="008B2DB1" w:rsidP="002876A5"/>
        </w:tc>
      </w:tr>
    </w:tbl>
    <w:p w:rsidR="008B2DB1" w:rsidRPr="00C31489" w:rsidRDefault="008B2DB1" w:rsidP="00C31489">
      <w:pPr>
        <w:pStyle w:val="Heading1"/>
        <w:numPr>
          <w:ilvl w:val="0"/>
          <w:numId w:val="6"/>
        </w:numPr>
        <w:rPr>
          <w:sz w:val="32"/>
          <w:szCs w:val="32"/>
        </w:rPr>
      </w:pPr>
      <w:bookmarkStart w:id="3" w:name="_Toc326252515"/>
      <w:r w:rsidRPr="00C31489">
        <w:rPr>
          <w:sz w:val="32"/>
          <w:szCs w:val="32"/>
        </w:rPr>
        <w:t>Situational Analysis</w:t>
      </w:r>
      <w:bookmarkEnd w:id="3"/>
    </w:p>
    <w:p w:rsidR="008B2DB1" w:rsidRDefault="008B2DB1" w:rsidP="00C31489">
      <w:pPr>
        <w:pStyle w:val="Heading2"/>
        <w:numPr>
          <w:ilvl w:val="1"/>
          <w:numId w:val="6"/>
        </w:numPr>
      </w:pPr>
      <w:bookmarkStart w:id="4" w:name="_Toc326252516"/>
      <w:r>
        <w:t>Project Origin</w:t>
      </w:r>
      <w:bookmarkEnd w:id="4"/>
    </w:p>
    <w:p w:rsidR="008B2DB1" w:rsidRPr="00C31489" w:rsidRDefault="008B2DB1" w:rsidP="00C31489"/>
    <w:p w:rsidR="008B2DB1" w:rsidRPr="00E178FD" w:rsidRDefault="008B2DB1" w:rsidP="008A6EA0">
      <w:pPr>
        <w:numPr>
          <w:ilvl w:val="0"/>
          <w:numId w:val="8"/>
        </w:numPr>
        <w:rPr>
          <w:i/>
          <w:iCs/>
          <w:color w:val="0000FF"/>
          <w:sz w:val="20"/>
          <w:szCs w:val="20"/>
        </w:rPr>
      </w:pPr>
      <w:r w:rsidRPr="00E178FD">
        <w:rPr>
          <w:i/>
          <w:iCs/>
          <w:color w:val="0000FF"/>
          <w:sz w:val="20"/>
          <w:szCs w:val="20"/>
        </w:rPr>
        <w:t xml:space="preserve">Who requested the project e.g. Government, Local Authority? </w:t>
      </w:r>
    </w:p>
    <w:p w:rsidR="008B2DB1" w:rsidRDefault="008B2DB1" w:rsidP="002B374E">
      <w:pPr>
        <w:pStyle w:val="Heading2"/>
        <w:numPr>
          <w:ilvl w:val="1"/>
          <w:numId w:val="6"/>
        </w:numPr>
        <w:rPr>
          <w:rFonts w:cs="Times New Roman"/>
        </w:rPr>
      </w:pPr>
      <w:bookmarkStart w:id="5" w:name="_Toc326252517"/>
      <w:r w:rsidRPr="002B374E">
        <w:t>Central issue addressed</w:t>
      </w:r>
      <w:bookmarkEnd w:id="5"/>
    </w:p>
    <w:p w:rsidR="008B2DB1" w:rsidRPr="002B374E" w:rsidRDefault="008B2DB1" w:rsidP="002B374E"/>
    <w:p w:rsidR="008B2DB1" w:rsidRPr="00E178FD" w:rsidRDefault="008B2DB1" w:rsidP="002B374E">
      <w:pPr>
        <w:numPr>
          <w:ilvl w:val="0"/>
          <w:numId w:val="8"/>
        </w:numPr>
        <w:rPr>
          <w:i/>
          <w:iCs/>
          <w:color w:val="0000FF"/>
          <w:sz w:val="20"/>
          <w:szCs w:val="20"/>
        </w:rPr>
      </w:pPr>
      <w:r w:rsidRPr="00E178FD">
        <w:rPr>
          <w:i/>
          <w:iCs/>
          <w:color w:val="0000FF"/>
          <w:sz w:val="20"/>
          <w:szCs w:val="20"/>
        </w:rPr>
        <w:t>What are the known causes of the problem</w:t>
      </w:r>
      <w:proofErr w:type="gramStart"/>
      <w:r w:rsidRPr="00E178FD">
        <w:rPr>
          <w:i/>
          <w:iCs/>
          <w:color w:val="0000FF"/>
          <w:sz w:val="20"/>
          <w:szCs w:val="20"/>
        </w:rPr>
        <w:t>?</w:t>
      </w:r>
      <w:r w:rsidRPr="00E178FD">
        <w:rPr>
          <w:i/>
          <w:iCs/>
          <w:color w:val="0000FF"/>
          <w:sz w:val="20"/>
          <w:szCs w:val="20"/>
          <w:lang w:val="en-GB"/>
        </w:rPr>
        <w:t>Why</w:t>
      </w:r>
      <w:proofErr w:type="gramEnd"/>
      <w:r w:rsidRPr="00E178FD">
        <w:rPr>
          <w:i/>
          <w:iCs/>
          <w:color w:val="0000FF"/>
          <w:sz w:val="20"/>
          <w:szCs w:val="20"/>
          <w:lang w:val="en-GB"/>
        </w:rPr>
        <w:t xml:space="preserve"> does the problem exist?</w:t>
      </w:r>
    </w:p>
    <w:p w:rsidR="008B2DB1" w:rsidRPr="00E178FD" w:rsidRDefault="008B2DB1" w:rsidP="002B374E">
      <w:pPr>
        <w:numPr>
          <w:ilvl w:val="0"/>
          <w:numId w:val="8"/>
        </w:numPr>
        <w:rPr>
          <w:i/>
          <w:iCs/>
          <w:color w:val="0000FF"/>
          <w:sz w:val="20"/>
          <w:szCs w:val="20"/>
        </w:rPr>
      </w:pPr>
      <w:r w:rsidRPr="00E178FD">
        <w:rPr>
          <w:i/>
          <w:iCs/>
          <w:color w:val="0000FF"/>
          <w:sz w:val="20"/>
          <w:szCs w:val="20"/>
        </w:rPr>
        <w:t xml:space="preserve">Based on the problem, what are </w:t>
      </w:r>
      <w:r w:rsidRPr="00E178FD">
        <w:rPr>
          <w:i/>
          <w:iCs/>
          <w:color w:val="0000FF"/>
          <w:sz w:val="20"/>
          <w:szCs w:val="20"/>
          <w:u w:val="single"/>
        </w:rPr>
        <w:t>the root causes and barriers</w:t>
      </w:r>
      <w:r w:rsidRPr="00E178FD">
        <w:rPr>
          <w:i/>
          <w:iCs/>
          <w:color w:val="0000FF"/>
          <w:sz w:val="20"/>
          <w:szCs w:val="20"/>
        </w:rPr>
        <w:t xml:space="preserve"> that this project trying to address?</w:t>
      </w:r>
    </w:p>
    <w:p w:rsidR="008B2DB1" w:rsidRPr="00E178FD" w:rsidRDefault="008B2DB1" w:rsidP="002B374E">
      <w:pPr>
        <w:numPr>
          <w:ilvl w:val="0"/>
          <w:numId w:val="8"/>
        </w:numPr>
        <w:rPr>
          <w:i/>
          <w:iCs/>
          <w:color w:val="0000FF"/>
          <w:sz w:val="20"/>
          <w:szCs w:val="20"/>
        </w:rPr>
      </w:pPr>
      <w:r w:rsidRPr="00E178FD">
        <w:rPr>
          <w:i/>
          <w:iCs/>
          <w:color w:val="0000FF"/>
          <w:sz w:val="20"/>
          <w:szCs w:val="20"/>
        </w:rPr>
        <w:t>Which rights are we trying to address? (rights- based approach)</w:t>
      </w:r>
    </w:p>
    <w:p w:rsidR="008B2DB1" w:rsidRPr="00E178FD" w:rsidRDefault="008B2DB1" w:rsidP="002B374E">
      <w:pPr>
        <w:numPr>
          <w:ilvl w:val="0"/>
          <w:numId w:val="8"/>
        </w:numPr>
        <w:rPr>
          <w:i/>
          <w:iCs/>
          <w:color w:val="0000FF"/>
          <w:sz w:val="20"/>
          <w:szCs w:val="20"/>
        </w:rPr>
      </w:pPr>
      <w:r w:rsidRPr="00E178FD">
        <w:rPr>
          <w:i/>
          <w:iCs/>
          <w:color w:val="0000FF"/>
          <w:sz w:val="20"/>
          <w:szCs w:val="20"/>
        </w:rPr>
        <w:t>Why is solving this problem a priority at this time? Why is the solution important?</w:t>
      </w:r>
    </w:p>
    <w:p w:rsidR="008B2DB1" w:rsidRPr="00E178FD" w:rsidRDefault="008B2DB1" w:rsidP="002B374E">
      <w:pPr>
        <w:numPr>
          <w:ilvl w:val="0"/>
          <w:numId w:val="8"/>
        </w:numPr>
        <w:rPr>
          <w:i/>
          <w:iCs/>
          <w:color w:val="0000FF"/>
          <w:sz w:val="20"/>
          <w:szCs w:val="20"/>
        </w:rPr>
      </w:pPr>
      <w:r w:rsidRPr="00E178FD">
        <w:rPr>
          <w:i/>
          <w:iCs/>
          <w:color w:val="0000FF"/>
          <w:sz w:val="20"/>
          <w:szCs w:val="20"/>
        </w:rPr>
        <w:t>What existing literature has informed your thoughts in analyzing the problem?</w:t>
      </w:r>
    </w:p>
    <w:p w:rsidR="008B2DB1" w:rsidRDefault="008B2DB1" w:rsidP="002B374E">
      <w:pPr>
        <w:pStyle w:val="Heading2"/>
        <w:numPr>
          <w:ilvl w:val="1"/>
          <w:numId w:val="6"/>
        </w:numPr>
      </w:pPr>
      <w:bookmarkStart w:id="6" w:name="_Toc326252518"/>
      <w:r>
        <w:t>Purpose</w:t>
      </w:r>
      <w:bookmarkEnd w:id="6"/>
    </w:p>
    <w:p w:rsidR="008B2DB1" w:rsidRPr="002B374E" w:rsidRDefault="008B2DB1" w:rsidP="002B374E"/>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lang w:val="en-GB"/>
        </w:rPr>
        <w:t xml:space="preserve">Based on the problem-what is the purpose of this project? </w:t>
      </w:r>
    </w:p>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lang w:val="en-GB"/>
        </w:rPr>
        <w:t xml:space="preserve">What specific aspect of the problem is the project addressing? </w:t>
      </w:r>
    </w:p>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rPr>
        <w:t>Who and how do target populations benefit directly from the project?</w:t>
      </w:r>
    </w:p>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rPr>
        <w:t xml:space="preserve">How does project respond to real needs and high-priorities of the target group? </w:t>
      </w:r>
    </w:p>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lang w:val="en-GB"/>
        </w:rPr>
        <w:t xml:space="preserve">What and how does your project aim to change/solve in regard to the identified problem? </w:t>
      </w:r>
    </w:p>
    <w:p w:rsidR="008B2DB1" w:rsidRPr="00E178FD" w:rsidRDefault="008B2DB1" w:rsidP="002B374E">
      <w:pPr>
        <w:pStyle w:val="ListParagraph"/>
        <w:numPr>
          <w:ilvl w:val="0"/>
          <w:numId w:val="9"/>
        </w:numPr>
        <w:ind w:left="1080"/>
        <w:rPr>
          <w:i/>
          <w:iCs/>
          <w:color w:val="0000FF"/>
          <w:sz w:val="20"/>
          <w:szCs w:val="20"/>
        </w:rPr>
      </w:pPr>
      <w:r w:rsidRPr="00E178FD">
        <w:rPr>
          <w:i/>
          <w:iCs/>
          <w:color w:val="0000FF"/>
          <w:sz w:val="20"/>
          <w:szCs w:val="20"/>
        </w:rPr>
        <w:t xml:space="preserve">What are the proposed solutions for the problem and why are they the most appropriate to the problem? </w:t>
      </w:r>
    </w:p>
    <w:p w:rsidR="008B2DB1" w:rsidRPr="00E178FD" w:rsidRDefault="008B2DB1" w:rsidP="002B374E">
      <w:pPr>
        <w:pStyle w:val="ListParagraph"/>
        <w:numPr>
          <w:ilvl w:val="0"/>
          <w:numId w:val="9"/>
        </w:numPr>
        <w:ind w:left="1080"/>
        <w:rPr>
          <w:i/>
          <w:iCs/>
          <w:color w:val="0000FF"/>
          <w:sz w:val="20"/>
          <w:szCs w:val="20"/>
          <w:lang w:val="en-GB"/>
        </w:rPr>
      </w:pPr>
      <w:r w:rsidRPr="00E178FD">
        <w:rPr>
          <w:i/>
          <w:iCs/>
          <w:color w:val="0000FF"/>
          <w:sz w:val="20"/>
          <w:szCs w:val="20"/>
          <w:lang w:val="en-GB"/>
        </w:rPr>
        <w:t xml:space="preserve">Who are the possible partners internal and external that will help in implementing the solution? </w:t>
      </w:r>
    </w:p>
    <w:p w:rsidR="008B2DB1" w:rsidRPr="00E178FD" w:rsidRDefault="008B2DB1" w:rsidP="002B374E">
      <w:pPr>
        <w:pStyle w:val="ListParagraph"/>
        <w:numPr>
          <w:ilvl w:val="0"/>
          <w:numId w:val="9"/>
        </w:numPr>
        <w:ind w:left="1080"/>
        <w:rPr>
          <w:i/>
          <w:iCs/>
          <w:color w:val="0000FF"/>
          <w:sz w:val="20"/>
          <w:szCs w:val="20"/>
          <w:lang w:val="en-GB"/>
        </w:rPr>
      </w:pPr>
      <w:r w:rsidRPr="00E178FD">
        <w:rPr>
          <w:i/>
          <w:iCs/>
          <w:color w:val="0000FF"/>
          <w:sz w:val="20"/>
          <w:szCs w:val="20"/>
          <w:lang w:val="en-GB"/>
        </w:rPr>
        <w:t>Is UN-Habitat providing knowledge services or high-level policy advisory services?</w:t>
      </w:r>
    </w:p>
    <w:p w:rsidR="008B2DB1" w:rsidRDefault="008B2DB1" w:rsidP="002F3B2E">
      <w:pPr>
        <w:pStyle w:val="Heading2"/>
        <w:numPr>
          <w:ilvl w:val="1"/>
          <w:numId w:val="6"/>
        </w:numPr>
      </w:pPr>
      <w:bookmarkStart w:id="7" w:name="_Toc326252519"/>
      <w:r>
        <w:t>Alignment</w:t>
      </w:r>
      <w:bookmarkEnd w:id="7"/>
    </w:p>
    <w:p w:rsidR="008B2DB1" w:rsidRDefault="008B2DB1" w:rsidP="008A6EA0">
      <w:pPr>
        <w:ind w:left="720"/>
        <w:rPr>
          <w:i/>
          <w:iCs/>
          <w:color w:val="0000FF"/>
          <w:sz w:val="20"/>
          <w:szCs w:val="20"/>
        </w:rPr>
      </w:pPr>
    </w:p>
    <w:p w:rsidR="008B2DB1" w:rsidRPr="008A6EA0" w:rsidRDefault="008B2DB1" w:rsidP="008A6EA0">
      <w:pPr>
        <w:ind w:left="720"/>
        <w:rPr>
          <w:i/>
          <w:iCs/>
          <w:color w:val="0000FF"/>
          <w:sz w:val="20"/>
          <w:szCs w:val="20"/>
        </w:rPr>
      </w:pPr>
      <w:r w:rsidRPr="008A6EA0">
        <w:rPr>
          <w:i/>
          <w:iCs/>
          <w:color w:val="0000FF"/>
          <w:sz w:val="20"/>
          <w:szCs w:val="20"/>
        </w:rPr>
        <w:t>(Is the project relevant to the development priorities of the country and the region? What policies and plans in the host country that will affect (enable or hinder) the problem and proposed solutions?</w:t>
      </w:r>
    </w:p>
    <w:p w:rsidR="008B2DB1" w:rsidRPr="002F3B2E" w:rsidRDefault="008B2DB1" w:rsidP="002F3B2E"/>
    <w:tbl>
      <w:tblPr>
        <w:tblW w:w="9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7"/>
      </w:tblGrid>
      <w:tr w:rsidR="008B2DB1">
        <w:tc>
          <w:tcPr>
            <w:tcW w:w="2122" w:type="dxa"/>
          </w:tcPr>
          <w:p w:rsidR="008B2DB1" w:rsidRPr="001A5EF2" w:rsidRDefault="008B2DB1" w:rsidP="002876A5">
            <w:r w:rsidRPr="001A5EF2">
              <w:rPr>
                <w:sz w:val="22"/>
                <w:szCs w:val="22"/>
              </w:rPr>
              <w:t>Local Priorities</w:t>
            </w:r>
          </w:p>
        </w:tc>
        <w:tc>
          <w:tcPr>
            <w:tcW w:w="6977" w:type="dxa"/>
          </w:tcPr>
          <w:p w:rsidR="008B2DB1" w:rsidRDefault="008B2DB1" w:rsidP="002876A5"/>
        </w:tc>
      </w:tr>
      <w:tr w:rsidR="008B2DB1">
        <w:tc>
          <w:tcPr>
            <w:tcW w:w="2122" w:type="dxa"/>
          </w:tcPr>
          <w:p w:rsidR="008B2DB1" w:rsidRPr="001A5EF2" w:rsidRDefault="008B2DB1" w:rsidP="002876A5">
            <w:r w:rsidRPr="001A5EF2">
              <w:rPr>
                <w:sz w:val="22"/>
                <w:szCs w:val="22"/>
              </w:rPr>
              <w:t>National Priorities</w:t>
            </w:r>
          </w:p>
        </w:tc>
        <w:tc>
          <w:tcPr>
            <w:tcW w:w="6977" w:type="dxa"/>
          </w:tcPr>
          <w:p w:rsidR="008B2DB1" w:rsidRDefault="008B2DB1" w:rsidP="002876A5"/>
        </w:tc>
      </w:tr>
      <w:tr w:rsidR="008B2DB1">
        <w:tc>
          <w:tcPr>
            <w:tcW w:w="2122" w:type="dxa"/>
          </w:tcPr>
          <w:p w:rsidR="008B2DB1" w:rsidRPr="001A5EF2" w:rsidRDefault="008B2DB1" w:rsidP="002876A5">
            <w:r w:rsidRPr="001A5EF2">
              <w:rPr>
                <w:sz w:val="22"/>
                <w:szCs w:val="22"/>
              </w:rPr>
              <w:t>Regional Priorities</w:t>
            </w:r>
          </w:p>
        </w:tc>
        <w:tc>
          <w:tcPr>
            <w:tcW w:w="6977" w:type="dxa"/>
          </w:tcPr>
          <w:p w:rsidR="008B2DB1" w:rsidRDefault="008B2DB1" w:rsidP="002876A5"/>
        </w:tc>
      </w:tr>
      <w:tr w:rsidR="008B2DB1">
        <w:tc>
          <w:tcPr>
            <w:tcW w:w="2122" w:type="dxa"/>
          </w:tcPr>
          <w:p w:rsidR="008B2DB1" w:rsidRPr="001A5EF2" w:rsidRDefault="008B2DB1" w:rsidP="002876A5">
            <w:r w:rsidRPr="001A5EF2">
              <w:rPr>
                <w:sz w:val="22"/>
                <w:szCs w:val="22"/>
              </w:rPr>
              <w:t>Global Priorities</w:t>
            </w:r>
          </w:p>
        </w:tc>
        <w:tc>
          <w:tcPr>
            <w:tcW w:w="6977" w:type="dxa"/>
          </w:tcPr>
          <w:p w:rsidR="008B2DB1" w:rsidRDefault="008B2DB1" w:rsidP="002876A5"/>
        </w:tc>
      </w:tr>
    </w:tbl>
    <w:p w:rsidR="008B2DB1" w:rsidRDefault="008B2DB1" w:rsidP="002876A5">
      <w:pPr>
        <w:pStyle w:val="Heading2"/>
        <w:ind w:left="360"/>
        <w:rPr>
          <w:rFonts w:cs="Times New Roman"/>
        </w:rPr>
      </w:pPr>
    </w:p>
    <w:p w:rsidR="008B2DB1" w:rsidRDefault="008B2DB1" w:rsidP="002F3B2E">
      <w:pPr>
        <w:pStyle w:val="Heading2"/>
        <w:numPr>
          <w:ilvl w:val="1"/>
          <w:numId w:val="6"/>
        </w:numPr>
      </w:pPr>
      <w:bookmarkStart w:id="8" w:name="_Toc326252520"/>
      <w:r>
        <w:t>Reason for engagement</w:t>
      </w:r>
      <w:bookmarkEnd w:id="8"/>
    </w:p>
    <w:p w:rsidR="008B2DB1" w:rsidRPr="002F3B2E" w:rsidRDefault="008B2DB1" w:rsidP="002F3B2E"/>
    <w:p w:rsidR="008B2DB1" w:rsidRPr="00E178FD" w:rsidRDefault="008B2DB1" w:rsidP="002F3B2E">
      <w:pPr>
        <w:pStyle w:val="ListParagraph"/>
        <w:numPr>
          <w:ilvl w:val="0"/>
          <w:numId w:val="10"/>
        </w:numPr>
        <w:rPr>
          <w:i/>
          <w:iCs/>
          <w:color w:val="0000FF"/>
          <w:sz w:val="20"/>
          <w:szCs w:val="20"/>
          <w:lang w:val="en-GB"/>
        </w:rPr>
      </w:pPr>
      <w:r w:rsidRPr="00E178FD">
        <w:rPr>
          <w:i/>
          <w:iCs/>
          <w:color w:val="0000FF"/>
          <w:sz w:val="20"/>
          <w:szCs w:val="20"/>
          <w:lang w:val="en-GB"/>
        </w:rPr>
        <w:t>What is strategic advantage to UN-Habitat?</w:t>
      </w:r>
    </w:p>
    <w:p w:rsidR="008B2DB1" w:rsidRPr="00E178FD" w:rsidRDefault="008B2DB1" w:rsidP="002F3B2E">
      <w:pPr>
        <w:pStyle w:val="ListParagraph"/>
        <w:numPr>
          <w:ilvl w:val="0"/>
          <w:numId w:val="10"/>
        </w:numPr>
        <w:rPr>
          <w:i/>
          <w:iCs/>
          <w:color w:val="0000FF"/>
          <w:sz w:val="20"/>
          <w:szCs w:val="20"/>
          <w:lang w:val="en-GB"/>
        </w:rPr>
      </w:pPr>
      <w:r w:rsidRPr="00E178FD">
        <w:rPr>
          <w:i/>
          <w:iCs/>
          <w:color w:val="0000FF"/>
          <w:sz w:val="20"/>
          <w:szCs w:val="20"/>
          <w:lang w:val="en-GB"/>
        </w:rPr>
        <w:t>What is UN-Habitat’s comparative advantage?</w:t>
      </w:r>
    </w:p>
    <w:p w:rsidR="008B2DB1" w:rsidRPr="00E178FD" w:rsidRDefault="008B2DB1" w:rsidP="002F3B2E">
      <w:pPr>
        <w:pStyle w:val="ListParagraph"/>
        <w:numPr>
          <w:ilvl w:val="0"/>
          <w:numId w:val="10"/>
        </w:numPr>
        <w:rPr>
          <w:i/>
          <w:iCs/>
          <w:color w:val="0000FF"/>
          <w:sz w:val="20"/>
          <w:szCs w:val="20"/>
          <w:lang w:val="en-GB"/>
        </w:rPr>
      </w:pPr>
      <w:r w:rsidRPr="00E178FD">
        <w:rPr>
          <w:i/>
          <w:iCs/>
          <w:color w:val="0000FF"/>
          <w:sz w:val="20"/>
          <w:szCs w:val="20"/>
          <w:lang w:val="en-GB"/>
        </w:rPr>
        <w:t>How does project link with on</w:t>
      </w:r>
      <w:r>
        <w:rPr>
          <w:i/>
          <w:iCs/>
          <w:color w:val="0000FF"/>
          <w:sz w:val="20"/>
          <w:szCs w:val="20"/>
          <w:lang w:val="en-GB"/>
        </w:rPr>
        <w:t>-</w:t>
      </w:r>
      <w:r w:rsidRPr="00E178FD">
        <w:rPr>
          <w:i/>
          <w:iCs/>
          <w:color w:val="0000FF"/>
          <w:sz w:val="20"/>
          <w:szCs w:val="20"/>
          <w:lang w:val="en-GB"/>
        </w:rPr>
        <w:t>going or past UN-Habitat interventions</w:t>
      </w:r>
    </w:p>
    <w:p w:rsidR="008B2DB1" w:rsidRPr="00E178FD" w:rsidRDefault="008B2DB1" w:rsidP="002F3B2E">
      <w:pPr>
        <w:pStyle w:val="ListParagraph"/>
        <w:numPr>
          <w:ilvl w:val="0"/>
          <w:numId w:val="10"/>
        </w:numPr>
        <w:rPr>
          <w:i/>
          <w:iCs/>
          <w:color w:val="0000FF"/>
          <w:sz w:val="20"/>
          <w:szCs w:val="20"/>
          <w:lang w:val="en-GB"/>
        </w:rPr>
      </w:pPr>
      <w:r w:rsidRPr="00E178FD">
        <w:rPr>
          <w:i/>
          <w:iCs/>
          <w:color w:val="0000FF"/>
          <w:sz w:val="20"/>
          <w:szCs w:val="20"/>
          <w:lang w:val="en-GB"/>
        </w:rPr>
        <w:t xml:space="preserve">What opportunities for leveraging on existing investments have been taken </w:t>
      </w:r>
    </w:p>
    <w:p w:rsidR="008B2DB1" w:rsidRDefault="008B2DB1" w:rsidP="002F3B2E"/>
    <w:p w:rsidR="008B2DB1" w:rsidRDefault="008B2DB1" w:rsidP="002F3B2E"/>
    <w:p w:rsidR="008B2DB1" w:rsidRDefault="008B2DB1" w:rsidP="002F3B2E"/>
    <w:p w:rsidR="008B2DB1" w:rsidRDefault="008B2DB1" w:rsidP="002F3B2E"/>
    <w:p w:rsidR="008B2DB1" w:rsidRDefault="008B2DB1" w:rsidP="002F3B2E"/>
    <w:p w:rsidR="008B2DB1" w:rsidRDefault="008B2DB1" w:rsidP="002F3B2E"/>
    <w:p w:rsidR="008B2DB1" w:rsidRPr="007E0F5D" w:rsidRDefault="008B2DB1" w:rsidP="002F3B2E">
      <w:pPr>
        <w:pStyle w:val="Heading2"/>
        <w:numPr>
          <w:ilvl w:val="1"/>
          <w:numId w:val="6"/>
        </w:numPr>
        <w:rPr>
          <w:highlight w:val="lightGray"/>
        </w:rPr>
      </w:pPr>
      <w:bookmarkStart w:id="9" w:name="_Toc326252521"/>
      <w:r w:rsidRPr="007E0F5D">
        <w:rPr>
          <w:highlight w:val="lightGray"/>
        </w:rPr>
        <w:t>Stakeholder analysis</w:t>
      </w:r>
      <w:bookmarkEnd w:id="9"/>
    </w:p>
    <w:tbl>
      <w:tblPr>
        <w:tblpPr w:leftFromText="180" w:rightFromText="180" w:vertAnchor="text" w:horzAnchor="page" w:tblpX="1801"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2082"/>
        <w:gridCol w:w="2238"/>
        <w:gridCol w:w="1513"/>
        <w:gridCol w:w="1622"/>
      </w:tblGrid>
      <w:tr w:rsidR="008B2DB1" w:rsidRPr="00813EE1">
        <w:tc>
          <w:tcPr>
            <w:tcW w:w="2121" w:type="dxa"/>
            <w:shd w:val="clear" w:color="auto" w:fill="365F91"/>
          </w:tcPr>
          <w:p w:rsidR="008B2DB1" w:rsidRPr="001A5EF2" w:rsidRDefault="008B2DB1" w:rsidP="001A5EF2">
            <w:pPr>
              <w:jc w:val="center"/>
              <w:rPr>
                <w:b/>
                <w:bCs/>
                <w:color w:val="FFFFFF"/>
                <w:sz w:val="18"/>
                <w:szCs w:val="18"/>
              </w:rPr>
            </w:pPr>
            <w:r w:rsidRPr="001A5EF2">
              <w:rPr>
                <w:b/>
                <w:bCs/>
                <w:color w:val="FFFFFF"/>
                <w:sz w:val="18"/>
                <w:szCs w:val="18"/>
              </w:rPr>
              <w:t>Key internal and external stakeholders directly involved in implementation</w:t>
            </w:r>
          </w:p>
        </w:tc>
        <w:tc>
          <w:tcPr>
            <w:tcW w:w="2082" w:type="dxa"/>
            <w:shd w:val="clear" w:color="auto" w:fill="365F91"/>
          </w:tcPr>
          <w:p w:rsidR="008B2DB1" w:rsidRPr="001A5EF2" w:rsidRDefault="008B2DB1" w:rsidP="001A5EF2">
            <w:pPr>
              <w:jc w:val="center"/>
              <w:rPr>
                <w:b/>
                <w:bCs/>
                <w:color w:val="FFFFFF"/>
                <w:sz w:val="18"/>
                <w:szCs w:val="18"/>
              </w:rPr>
            </w:pPr>
            <w:r w:rsidRPr="001A5EF2">
              <w:rPr>
                <w:b/>
                <w:bCs/>
                <w:color w:val="FFFFFF"/>
                <w:sz w:val="18"/>
                <w:szCs w:val="18"/>
              </w:rPr>
              <w:t>Role in intervention</w:t>
            </w:r>
          </w:p>
        </w:tc>
        <w:tc>
          <w:tcPr>
            <w:tcW w:w="2238" w:type="dxa"/>
            <w:shd w:val="clear" w:color="auto" w:fill="365F91"/>
          </w:tcPr>
          <w:p w:rsidR="008B2DB1" w:rsidRPr="001A5EF2" w:rsidRDefault="008B2DB1" w:rsidP="001A5EF2">
            <w:pPr>
              <w:jc w:val="center"/>
              <w:rPr>
                <w:b/>
                <w:bCs/>
                <w:color w:val="FFFFFF"/>
                <w:sz w:val="18"/>
                <w:szCs w:val="18"/>
              </w:rPr>
            </w:pPr>
            <w:r w:rsidRPr="001A5EF2">
              <w:rPr>
                <w:b/>
                <w:bCs/>
                <w:color w:val="FFFFFF"/>
                <w:sz w:val="18"/>
                <w:szCs w:val="18"/>
              </w:rPr>
              <w:t>What is benefit to stakeholder from involvement?</w:t>
            </w:r>
          </w:p>
        </w:tc>
        <w:tc>
          <w:tcPr>
            <w:tcW w:w="1513" w:type="dxa"/>
            <w:shd w:val="clear" w:color="auto" w:fill="365F91"/>
          </w:tcPr>
          <w:p w:rsidR="008B2DB1" w:rsidRPr="001A5EF2" w:rsidRDefault="008B2DB1" w:rsidP="001A5EF2">
            <w:pPr>
              <w:jc w:val="center"/>
              <w:rPr>
                <w:b/>
                <w:bCs/>
                <w:color w:val="FFFFFF"/>
                <w:sz w:val="18"/>
                <w:szCs w:val="18"/>
              </w:rPr>
            </w:pPr>
            <w:r w:rsidRPr="001A5EF2">
              <w:rPr>
                <w:b/>
                <w:bCs/>
                <w:color w:val="FFFFFF"/>
                <w:sz w:val="18"/>
                <w:szCs w:val="18"/>
              </w:rPr>
              <w:t>How important is stakeholder to the intervention</w:t>
            </w:r>
          </w:p>
        </w:tc>
        <w:tc>
          <w:tcPr>
            <w:tcW w:w="1622" w:type="dxa"/>
            <w:shd w:val="clear" w:color="auto" w:fill="365F91"/>
          </w:tcPr>
          <w:p w:rsidR="008B2DB1" w:rsidRPr="001A5EF2" w:rsidRDefault="008B2DB1" w:rsidP="001A5EF2">
            <w:pPr>
              <w:jc w:val="center"/>
              <w:rPr>
                <w:b/>
                <w:bCs/>
                <w:color w:val="FFFFFF"/>
                <w:sz w:val="18"/>
                <w:szCs w:val="18"/>
              </w:rPr>
            </w:pPr>
            <w:r w:rsidRPr="001A5EF2">
              <w:rPr>
                <w:b/>
                <w:bCs/>
                <w:color w:val="FFFFFF"/>
                <w:sz w:val="18"/>
                <w:szCs w:val="18"/>
              </w:rPr>
              <w:t>At what stage does stakeholder intervene</w:t>
            </w:r>
          </w:p>
        </w:tc>
      </w:tr>
      <w:tr w:rsidR="008B2DB1">
        <w:tc>
          <w:tcPr>
            <w:tcW w:w="2121" w:type="dxa"/>
          </w:tcPr>
          <w:p w:rsidR="008B2DB1" w:rsidRPr="001A5EF2" w:rsidRDefault="008B2DB1" w:rsidP="00E47461">
            <w:pPr>
              <w:rPr>
                <w:sz w:val="18"/>
                <w:szCs w:val="18"/>
              </w:rPr>
            </w:pPr>
            <w:r w:rsidRPr="001A5EF2">
              <w:rPr>
                <w:sz w:val="18"/>
                <w:szCs w:val="18"/>
              </w:rPr>
              <w:t>What authorities will make decisions related to intervention</w:t>
            </w:r>
          </w:p>
          <w:p w:rsidR="008B2DB1" w:rsidRPr="001A5EF2" w:rsidRDefault="008B2DB1" w:rsidP="00E47461">
            <w:pPr>
              <w:rPr>
                <w:sz w:val="18"/>
                <w:szCs w:val="18"/>
              </w:rPr>
            </w:pPr>
          </w:p>
          <w:p w:rsidR="008B2DB1" w:rsidRPr="001A5EF2" w:rsidRDefault="008B2DB1" w:rsidP="00E47461">
            <w:pPr>
              <w:rPr>
                <w:sz w:val="18"/>
                <w:szCs w:val="18"/>
              </w:rPr>
            </w:pPr>
          </w:p>
          <w:p w:rsidR="008B2DB1" w:rsidRPr="001A5EF2" w:rsidRDefault="008B2DB1" w:rsidP="00E47461">
            <w:pPr>
              <w:rPr>
                <w:sz w:val="18"/>
                <w:szCs w:val="18"/>
              </w:rPr>
            </w:pPr>
          </w:p>
        </w:tc>
        <w:tc>
          <w:tcPr>
            <w:tcW w:w="2082" w:type="dxa"/>
          </w:tcPr>
          <w:p w:rsidR="008B2DB1" w:rsidRPr="001A5EF2" w:rsidRDefault="008B2DB1" w:rsidP="00E47461">
            <w:pPr>
              <w:rPr>
                <w:b/>
                <w:bCs/>
                <w:sz w:val="18"/>
                <w:szCs w:val="18"/>
              </w:rPr>
            </w:pPr>
          </w:p>
        </w:tc>
        <w:tc>
          <w:tcPr>
            <w:tcW w:w="2238" w:type="dxa"/>
          </w:tcPr>
          <w:p w:rsidR="008B2DB1" w:rsidRPr="001A5EF2" w:rsidRDefault="008B2DB1" w:rsidP="00E47461">
            <w:pPr>
              <w:rPr>
                <w:b/>
                <w:bCs/>
                <w:sz w:val="18"/>
                <w:szCs w:val="18"/>
              </w:rPr>
            </w:pPr>
          </w:p>
        </w:tc>
        <w:tc>
          <w:tcPr>
            <w:tcW w:w="1513" w:type="dxa"/>
          </w:tcPr>
          <w:p w:rsidR="008B2DB1" w:rsidRPr="001A5EF2" w:rsidRDefault="008B2DB1" w:rsidP="00E47461">
            <w:pPr>
              <w:rPr>
                <w:sz w:val="18"/>
                <w:szCs w:val="18"/>
              </w:rPr>
            </w:pPr>
            <w:r w:rsidRPr="001A5EF2">
              <w:rPr>
                <w:sz w:val="18"/>
                <w:szCs w:val="18"/>
              </w:rPr>
              <w:t>[low, medium, high]</w:t>
            </w:r>
          </w:p>
        </w:tc>
        <w:tc>
          <w:tcPr>
            <w:tcW w:w="1622" w:type="dxa"/>
          </w:tcPr>
          <w:p w:rsidR="008B2DB1" w:rsidRPr="001A5EF2" w:rsidRDefault="008B2DB1" w:rsidP="00E47461">
            <w:pPr>
              <w:rPr>
                <w:sz w:val="18"/>
                <w:szCs w:val="18"/>
              </w:rPr>
            </w:pPr>
            <w:r w:rsidRPr="001A5EF2">
              <w:rPr>
                <w:sz w:val="18"/>
                <w:szCs w:val="18"/>
              </w:rPr>
              <w:t>[multiple choice: planning, implementation, monitoring, evaluation]</w:t>
            </w:r>
          </w:p>
        </w:tc>
      </w:tr>
      <w:tr w:rsidR="008B2DB1">
        <w:tc>
          <w:tcPr>
            <w:tcW w:w="2121" w:type="dxa"/>
          </w:tcPr>
          <w:p w:rsidR="008B2DB1" w:rsidRPr="001A5EF2" w:rsidRDefault="008B2DB1" w:rsidP="00E47461">
            <w:pPr>
              <w:rPr>
                <w:sz w:val="18"/>
                <w:szCs w:val="18"/>
              </w:rPr>
            </w:pPr>
            <w:r w:rsidRPr="001A5EF2">
              <w:rPr>
                <w:sz w:val="18"/>
                <w:szCs w:val="18"/>
              </w:rPr>
              <w:t>Who has direct responsibility for intervention</w:t>
            </w:r>
          </w:p>
          <w:p w:rsidR="008B2DB1" w:rsidRPr="001A5EF2" w:rsidRDefault="008B2DB1" w:rsidP="00E47461">
            <w:pPr>
              <w:rPr>
                <w:sz w:val="18"/>
                <w:szCs w:val="18"/>
              </w:rPr>
            </w:pPr>
          </w:p>
        </w:tc>
        <w:tc>
          <w:tcPr>
            <w:tcW w:w="2082" w:type="dxa"/>
          </w:tcPr>
          <w:p w:rsidR="008B2DB1" w:rsidRPr="001A5EF2" w:rsidRDefault="008B2DB1" w:rsidP="00E47461">
            <w:pPr>
              <w:rPr>
                <w:b/>
                <w:bCs/>
                <w:sz w:val="18"/>
                <w:szCs w:val="18"/>
              </w:rPr>
            </w:pPr>
          </w:p>
        </w:tc>
        <w:tc>
          <w:tcPr>
            <w:tcW w:w="2238" w:type="dxa"/>
          </w:tcPr>
          <w:p w:rsidR="008B2DB1" w:rsidRPr="001A5EF2" w:rsidRDefault="008B2DB1" w:rsidP="00E47461">
            <w:pPr>
              <w:rPr>
                <w:b/>
                <w:bCs/>
                <w:sz w:val="18"/>
                <w:szCs w:val="18"/>
              </w:rPr>
            </w:pPr>
          </w:p>
        </w:tc>
        <w:tc>
          <w:tcPr>
            <w:tcW w:w="1513" w:type="dxa"/>
          </w:tcPr>
          <w:p w:rsidR="008B2DB1" w:rsidRPr="001A5EF2" w:rsidRDefault="008B2DB1" w:rsidP="00E47461">
            <w:pPr>
              <w:rPr>
                <w:b/>
                <w:bCs/>
                <w:sz w:val="18"/>
                <w:szCs w:val="18"/>
              </w:rPr>
            </w:pPr>
          </w:p>
        </w:tc>
        <w:tc>
          <w:tcPr>
            <w:tcW w:w="1622" w:type="dxa"/>
          </w:tcPr>
          <w:p w:rsidR="008B2DB1" w:rsidRPr="001A5EF2" w:rsidRDefault="008B2DB1" w:rsidP="00E47461">
            <w:pPr>
              <w:rPr>
                <w:b/>
                <w:bCs/>
                <w:sz w:val="18"/>
                <w:szCs w:val="18"/>
              </w:rPr>
            </w:pPr>
          </w:p>
        </w:tc>
      </w:tr>
      <w:tr w:rsidR="008B2DB1">
        <w:tc>
          <w:tcPr>
            <w:tcW w:w="2121" w:type="dxa"/>
          </w:tcPr>
          <w:p w:rsidR="008B2DB1" w:rsidRPr="001A5EF2" w:rsidRDefault="008B2DB1" w:rsidP="00E47461">
            <w:pPr>
              <w:rPr>
                <w:sz w:val="18"/>
                <w:szCs w:val="18"/>
              </w:rPr>
            </w:pPr>
            <w:r w:rsidRPr="001A5EF2">
              <w:rPr>
                <w:sz w:val="18"/>
                <w:szCs w:val="18"/>
              </w:rPr>
              <w:t>Target populations who benefit directly</w:t>
            </w:r>
          </w:p>
          <w:p w:rsidR="008B2DB1" w:rsidRPr="001A5EF2" w:rsidRDefault="008B2DB1" w:rsidP="001A5EF2">
            <w:pPr>
              <w:pStyle w:val="ListParagraph"/>
              <w:numPr>
                <w:ilvl w:val="0"/>
                <w:numId w:val="11"/>
              </w:numPr>
              <w:rPr>
                <w:sz w:val="18"/>
                <w:szCs w:val="18"/>
              </w:rPr>
            </w:pPr>
            <w:r w:rsidRPr="001A5EF2">
              <w:rPr>
                <w:sz w:val="18"/>
                <w:szCs w:val="18"/>
              </w:rPr>
              <w:t>Women</w:t>
            </w:r>
          </w:p>
          <w:p w:rsidR="008B2DB1" w:rsidRPr="001A5EF2" w:rsidRDefault="008B2DB1" w:rsidP="001A5EF2">
            <w:pPr>
              <w:pStyle w:val="ListParagraph"/>
              <w:numPr>
                <w:ilvl w:val="0"/>
                <w:numId w:val="11"/>
              </w:numPr>
              <w:rPr>
                <w:sz w:val="18"/>
                <w:szCs w:val="18"/>
              </w:rPr>
            </w:pPr>
            <w:r w:rsidRPr="001A5EF2">
              <w:rPr>
                <w:sz w:val="18"/>
                <w:szCs w:val="18"/>
              </w:rPr>
              <w:t>Men</w:t>
            </w:r>
          </w:p>
          <w:p w:rsidR="008B2DB1" w:rsidRPr="001A5EF2" w:rsidRDefault="008B2DB1" w:rsidP="001A5EF2">
            <w:pPr>
              <w:pStyle w:val="ListParagraph"/>
              <w:numPr>
                <w:ilvl w:val="0"/>
                <w:numId w:val="11"/>
              </w:numPr>
              <w:rPr>
                <w:sz w:val="18"/>
                <w:szCs w:val="18"/>
              </w:rPr>
            </w:pPr>
            <w:r w:rsidRPr="001A5EF2">
              <w:rPr>
                <w:sz w:val="18"/>
                <w:szCs w:val="18"/>
              </w:rPr>
              <w:t>Girls</w:t>
            </w:r>
          </w:p>
          <w:p w:rsidR="008B2DB1" w:rsidRPr="001A5EF2" w:rsidRDefault="008B2DB1" w:rsidP="001A5EF2">
            <w:pPr>
              <w:pStyle w:val="ListParagraph"/>
              <w:numPr>
                <w:ilvl w:val="0"/>
                <w:numId w:val="11"/>
              </w:numPr>
              <w:rPr>
                <w:sz w:val="18"/>
                <w:szCs w:val="18"/>
              </w:rPr>
            </w:pPr>
            <w:r w:rsidRPr="001A5EF2">
              <w:rPr>
                <w:sz w:val="18"/>
                <w:szCs w:val="18"/>
              </w:rPr>
              <w:t>Boys</w:t>
            </w:r>
          </w:p>
          <w:p w:rsidR="008B2DB1" w:rsidRPr="001A5EF2" w:rsidRDefault="008B2DB1" w:rsidP="001A5EF2">
            <w:pPr>
              <w:pStyle w:val="ListParagraph"/>
              <w:numPr>
                <w:ilvl w:val="0"/>
                <w:numId w:val="11"/>
              </w:numPr>
              <w:rPr>
                <w:sz w:val="18"/>
                <w:szCs w:val="18"/>
              </w:rPr>
            </w:pPr>
            <w:r w:rsidRPr="001A5EF2">
              <w:rPr>
                <w:sz w:val="18"/>
                <w:szCs w:val="18"/>
              </w:rPr>
              <w:t>Others [ please specify</w:t>
            </w:r>
          </w:p>
        </w:tc>
        <w:tc>
          <w:tcPr>
            <w:tcW w:w="2082" w:type="dxa"/>
          </w:tcPr>
          <w:p w:rsidR="008B2DB1" w:rsidRPr="001A5EF2" w:rsidRDefault="008B2DB1" w:rsidP="00E47461">
            <w:pPr>
              <w:rPr>
                <w:b/>
                <w:bCs/>
                <w:sz w:val="18"/>
                <w:szCs w:val="18"/>
              </w:rPr>
            </w:pPr>
          </w:p>
        </w:tc>
        <w:tc>
          <w:tcPr>
            <w:tcW w:w="2238" w:type="dxa"/>
          </w:tcPr>
          <w:p w:rsidR="008B2DB1" w:rsidRPr="001A5EF2" w:rsidRDefault="008B2DB1" w:rsidP="00E47461">
            <w:pPr>
              <w:rPr>
                <w:b/>
                <w:bCs/>
                <w:sz w:val="18"/>
                <w:szCs w:val="18"/>
              </w:rPr>
            </w:pPr>
          </w:p>
        </w:tc>
        <w:tc>
          <w:tcPr>
            <w:tcW w:w="1513" w:type="dxa"/>
          </w:tcPr>
          <w:p w:rsidR="008B2DB1" w:rsidRPr="001A5EF2" w:rsidRDefault="008B2DB1" w:rsidP="00E47461">
            <w:pPr>
              <w:rPr>
                <w:b/>
                <w:bCs/>
                <w:sz w:val="18"/>
                <w:szCs w:val="18"/>
              </w:rPr>
            </w:pPr>
          </w:p>
        </w:tc>
        <w:tc>
          <w:tcPr>
            <w:tcW w:w="1622" w:type="dxa"/>
          </w:tcPr>
          <w:p w:rsidR="008B2DB1" w:rsidRPr="001A5EF2" w:rsidRDefault="008B2DB1" w:rsidP="00E47461">
            <w:pPr>
              <w:rPr>
                <w:b/>
                <w:bCs/>
                <w:sz w:val="18"/>
                <w:szCs w:val="18"/>
              </w:rPr>
            </w:pPr>
          </w:p>
        </w:tc>
      </w:tr>
    </w:tbl>
    <w:p w:rsidR="008B2DB1" w:rsidRDefault="008B2DB1" w:rsidP="00E47461"/>
    <w:p w:rsidR="008B2DB1" w:rsidRDefault="008B2DB1" w:rsidP="00E47461">
      <w:pPr>
        <w:pStyle w:val="Heading2"/>
        <w:numPr>
          <w:ilvl w:val="1"/>
          <w:numId w:val="6"/>
        </w:numPr>
      </w:pPr>
      <w:bookmarkStart w:id="10" w:name="_Toc326252522"/>
      <w:r>
        <w:t>Lessons/Best Practices</w:t>
      </w:r>
      <w:bookmarkEnd w:id="10"/>
    </w:p>
    <w:p w:rsidR="008B2DB1" w:rsidRPr="00393226" w:rsidRDefault="008B2DB1" w:rsidP="00393226"/>
    <w:p w:rsidR="008B2DB1" w:rsidRPr="00393226" w:rsidRDefault="008B2DB1" w:rsidP="00393226">
      <w:pPr>
        <w:ind w:left="360"/>
        <w:rPr>
          <w:lang w:val="en-GB"/>
        </w:rPr>
      </w:pPr>
      <w:r w:rsidRPr="00393226">
        <w:rPr>
          <w:lang w:val="en-GB"/>
        </w:rPr>
        <w:tab/>
      </w:r>
      <w:r w:rsidRPr="00393226">
        <w:rPr>
          <w:i/>
          <w:iCs/>
          <w:color w:val="0000FF"/>
          <w:sz w:val="20"/>
          <w:szCs w:val="20"/>
          <w:lang w:val="en-GB"/>
        </w:rPr>
        <w:t>Provide supporting liter</w:t>
      </w:r>
      <w:r>
        <w:rPr>
          <w:i/>
          <w:iCs/>
          <w:color w:val="0000FF"/>
          <w:sz w:val="20"/>
          <w:szCs w:val="20"/>
          <w:lang w:val="en-GB"/>
        </w:rPr>
        <w:t>ature and evaluation references</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580"/>
      </w:tblGrid>
      <w:tr w:rsidR="008B2DB1">
        <w:trPr>
          <w:trHeight w:val="386"/>
        </w:trPr>
        <w:tc>
          <w:tcPr>
            <w:tcW w:w="3960" w:type="dxa"/>
          </w:tcPr>
          <w:p w:rsidR="008B2DB1" w:rsidRPr="001A5EF2" w:rsidRDefault="008B2DB1" w:rsidP="005C3AA9">
            <w:pPr>
              <w:rPr>
                <w:sz w:val="20"/>
                <w:szCs w:val="20"/>
                <w:lang w:val="en-GB"/>
              </w:rPr>
            </w:pPr>
            <w:r w:rsidRPr="001A5EF2">
              <w:rPr>
                <w:sz w:val="20"/>
                <w:szCs w:val="20"/>
                <w:lang w:val="en-GB"/>
              </w:rPr>
              <w:t>Lessons learnt from other projects</w:t>
            </w:r>
          </w:p>
        </w:tc>
        <w:tc>
          <w:tcPr>
            <w:tcW w:w="5580" w:type="dxa"/>
          </w:tcPr>
          <w:p w:rsidR="008B2DB1" w:rsidRPr="001A5EF2" w:rsidRDefault="008B2DB1" w:rsidP="005C3AA9">
            <w:pPr>
              <w:rPr>
                <w:color w:val="0000FF"/>
                <w:lang w:val="en-GB"/>
              </w:rPr>
            </w:pPr>
          </w:p>
        </w:tc>
      </w:tr>
      <w:tr w:rsidR="008B2DB1">
        <w:trPr>
          <w:trHeight w:val="360"/>
        </w:trPr>
        <w:tc>
          <w:tcPr>
            <w:tcW w:w="3960" w:type="dxa"/>
          </w:tcPr>
          <w:p w:rsidR="008B2DB1" w:rsidRPr="001A5EF2" w:rsidRDefault="008B2DB1" w:rsidP="005C3AA9">
            <w:pPr>
              <w:rPr>
                <w:sz w:val="20"/>
                <w:szCs w:val="20"/>
                <w:lang w:val="en-GB"/>
              </w:rPr>
            </w:pPr>
            <w:r w:rsidRPr="001A5EF2">
              <w:rPr>
                <w:sz w:val="20"/>
                <w:szCs w:val="20"/>
                <w:lang w:val="en-GB"/>
              </w:rPr>
              <w:t>Best practices applied from other projects</w:t>
            </w:r>
          </w:p>
        </w:tc>
        <w:tc>
          <w:tcPr>
            <w:tcW w:w="5580" w:type="dxa"/>
          </w:tcPr>
          <w:p w:rsidR="008B2DB1" w:rsidRPr="001A5EF2" w:rsidRDefault="008B2DB1" w:rsidP="005C3AA9">
            <w:pPr>
              <w:rPr>
                <w:color w:val="0000FF"/>
                <w:lang w:val="en-GB"/>
              </w:rPr>
            </w:pPr>
          </w:p>
        </w:tc>
      </w:tr>
    </w:tbl>
    <w:p w:rsidR="008B2DB1" w:rsidRPr="00CA6479" w:rsidRDefault="008B2DB1" w:rsidP="00CA6479">
      <w:pPr>
        <w:pStyle w:val="Heading1"/>
        <w:numPr>
          <w:ilvl w:val="0"/>
          <w:numId w:val="6"/>
        </w:numPr>
        <w:rPr>
          <w:sz w:val="32"/>
          <w:szCs w:val="32"/>
        </w:rPr>
      </w:pPr>
      <w:bookmarkStart w:id="11" w:name="_Toc326252523"/>
      <w:r w:rsidRPr="00CA6479">
        <w:rPr>
          <w:sz w:val="32"/>
          <w:szCs w:val="32"/>
        </w:rPr>
        <w:t>Implementation Strategy</w:t>
      </w:r>
      <w:bookmarkEnd w:id="11"/>
    </w:p>
    <w:p w:rsidR="008B2DB1" w:rsidRDefault="008B2DB1" w:rsidP="00E47461">
      <w:pPr>
        <w:pStyle w:val="Heading2"/>
        <w:numPr>
          <w:ilvl w:val="1"/>
          <w:numId w:val="6"/>
        </w:numPr>
      </w:pPr>
      <w:bookmarkStart w:id="12" w:name="_Toc326252524"/>
      <w:r>
        <w:t>Implementation strategy</w:t>
      </w:r>
      <w:bookmarkEnd w:id="12"/>
      <w:r w:rsidR="008B74F9">
        <w:t xml:space="preserve"> (Explain how EAs and outputs will be accomplished and the role of Branches/Regions and partners</w:t>
      </w:r>
    </w:p>
    <w:p w:rsidR="008B2DB1" w:rsidRPr="007E0F5D" w:rsidRDefault="008B2DB1" w:rsidP="00C52543">
      <w:pPr>
        <w:pStyle w:val="Heading2"/>
        <w:numPr>
          <w:ilvl w:val="1"/>
          <w:numId w:val="6"/>
        </w:numPr>
        <w:rPr>
          <w:highlight w:val="lightGray"/>
        </w:rPr>
      </w:pPr>
      <w:bookmarkStart w:id="13" w:name="_Toc326252525"/>
      <w:r w:rsidRPr="007E0F5D">
        <w:rPr>
          <w:highlight w:val="lightGray"/>
        </w:rPr>
        <w:t>Critical assumptions</w:t>
      </w:r>
      <w:bookmarkEnd w:id="13"/>
    </w:p>
    <w:p w:rsidR="008B2DB1" w:rsidRPr="008A6EA0" w:rsidRDefault="008B2DB1" w:rsidP="008755F9">
      <w:pPr>
        <w:pStyle w:val="ListParagraph"/>
        <w:numPr>
          <w:ilvl w:val="0"/>
          <w:numId w:val="12"/>
        </w:numPr>
        <w:rPr>
          <w:i/>
          <w:iCs/>
          <w:color w:val="0000FF"/>
          <w:sz w:val="20"/>
          <w:szCs w:val="20"/>
          <w:lang w:val="en-GB"/>
        </w:rPr>
      </w:pPr>
      <w:r w:rsidRPr="008A6EA0">
        <w:rPr>
          <w:i/>
          <w:iCs/>
          <w:color w:val="0000FF"/>
          <w:sz w:val="20"/>
          <w:szCs w:val="20"/>
          <w:lang w:val="en-GB"/>
        </w:rPr>
        <w:t>Positive conditions that must exist be for the project to succeed</w:t>
      </w:r>
    </w:p>
    <w:p w:rsidR="008B2DB1" w:rsidRPr="008755F9" w:rsidRDefault="008B2DB1" w:rsidP="008755F9">
      <w:pPr>
        <w:ind w:left="720"/>
        <w:rPr>
          <w:b/>
          <w:bCs/>
          <w:i/>
          <w:iCs/>
          <w:color w:val="0000FF"/>
          <w:sz w:val="20"/>
          <w:szCs w:val="20"/>
          <w:lang w:val="en-GB"/>
        </w:rPr>
      </w:pPr>
    </w:p>
    <w:p w:rsidR="008B2DB1" w:rsidRPr="007E0F5D" w:rsidRDefault="008B2DB1" w:rsidP="008755F9">
      <w:pPr>
        <w:pStyle w:val="Heading2"/>
        <w:numPr>
          <w:ilvl w:val="1"/>
          <w:numId w:val="6"/>
        </w:numPr>
        <w:rPr>
          <w:highlight w:val="lightGray"/>
        </w:rPr>
      </w:pPr>
      <w:bookmarkStart w:id="14" w:name="_Toc326252526"/>
      <w:r w:rsidRPr="007E0F5D">
        <w:rPr>
          <w:highlight w:val="lightGray"/>
        </w:rPr>
        <w:t>Strategy for sustainability</w:t>
      </w:r>
      <w:bookmarkEnd w:id="14"/>
    </w:p>
    <w:p w:rsidR="008B2DB1" w:rsidRDefault="008B2DB1" w:rsidP="008755F9">
      <w:pPr>
        <w:pStyle w:val="ListParagraph"/>
        <w:numPr>
          <w:ilvl w:val="0"/>
          <w:numId w:val="12"/>
        </w:numPr>
        <w:rPr>
          <w:i/>
          <w:iCs/>
          <w:color w:val="0000FF"/>
          <w:sz w:val="20"/>
          <w:szCs w:val="20"/>
          <w:lang w:val="en-GB"/>
        </w:rPr>
      </w:pPr>
      <w:r w:rsidRPr="008A6EA0">
        <w:rPr>
          <w:i/>
          <w:iCs/>
          <w:color w:val="0000FF"/>
          <w:sz w:val="20"/>
          <w:szCs w:val="20"/>
          <w:lang w:val="en-GB"/>
        </w:rPr>
        <w:t>How will the target group/beneficiaries ‘own and further maintain the gains of the project?</w:t>
      </w:r>
    </w:p>
    <w:p w:rsidR="008B74F9" w:rsidRPr="008A6EA0" w:rsidRDefault="008B74F9" w:rsidP="008755F9">
      <w:pPr>
        <w:pStyle w:val="ListParagraph"/>
        <w:numPr>
          <w:ilvl w:val="0"/>
          <w:numId w:val="12"/>
        </w:numPr>
        <w:rPr>
          <w:i/>
          <w:iCs/>
          <w:color w:val="0000FF"/>
          <w:sz w:val="20"/>
          <w:szCs w:val="20"/>
          <w:lang w:val="en-GB"/>
        </w:rPr>
      </w:pPr>
      <w:r>
        <w:rPr>
          <w:i/>
          <w:iCs/>
          <w:color w:val="0000FF"/>
          <w:sz w:val="20"/>
          <w:szCs w:val="20"/>
          <w:lang w:val="en-GB"/>
        </w:rPr>
        <w:t>Ownership of project</w:t>
      </w:r>
      <w:r w:rsidR="000E0D04">
        <w:rPr>
          <w:i/>
          <w:iCs/>
          <w:color w:val="0000FF"/>
          <w:sz w:val="20"/>
          <w:szCs w:val="20"/>
          <w:lang w:val="en-GB"/>
        </w:rPr>
        <w:t xml:space="preserve">, staff capacity and institutional installed </w:t>
      </w:r>
    </w:p>
    <w:p w:rsidR="008B2DB1" w:rsidRDefault="008B2DB1" w:rsidP="00796289">
      <w:pPr>
        <w:rPr>
          <w:b/>
          <w:bCs/>
          <w:i/>
          <w:iCs/>
          <w:color w:val="0000FF"/>
          <w:sz w:val="20"/>
          <w:szCs w:val="20"/>
          <w:lang w:val="en-GB"/>
        </w:rPr>
      </w:pPr>
    </w:p>
    <w:p w:rsidR="008B2DB1" w:rsidRDefault="008B2DB1" w:rsidP="00796289">
      <w:pPr>
        <w:rPr>
          <w:b/>
          <w:bCs/>
          <w:i/>
          <w:iCs/>
          <w:color w:val="0000FF"/>
          <w:sz w:val="20"/>
          <w:szCs w:val="20"/>
          <w:lang w:val="en-GB"/>
        </w:rPr>
      </w:pPr>
    </w:p>
    <w:p w:rsidR="008B2DB1" w:rsidRDefault="008B2DB1" w:rsidP="00796289">
      <w:pPr>
        <w:rPr>
          <w:b/>
          <w:bCs/>
          <w:i/>
          <w:iCs/>
          <w:color w:val="0000FF"/>
          <w:sz w:val="20"/>
          <w:szCs w:val="20"/>
          <w:lang w:val="en-GB"/>
        </w:rPr>
      </w:pPr>
    </w:p>
    <w:p w:rsidR="004D4EE4" w:rsidRPr="00413DD9" w:rsidRDefault="004D4EE4" w:rsidP="004D4EE4">
      <w:pPr>
        <w:pStyle w:val="Heading2"/>
        <w:numPr>
          <w:ilvl w:val="1"/>
          <w:numId w:val="6"/>
        </w:numPr>
        <w:rPr>
          <w:u w:val="single"/>
        </w:rPr>
      </w:pPr>
      <w:r w:rsidRPr="00413DD9">
        <w:rPr>
          <w:sz w:val="22"/>
          <w:szCs w:val="22"/>
        </w:rPr>
        <w:lastRenderedPageBreak/>
        <w:t>PROJECT’S RISK REGISTER</w:t>
      </w:r>
      <w:r w:rsidR="008B74F9" w:rsidRPr="00413DD9">
        <w:rPr>
          <w:sz w:val="22"/>
          <w:szCs w:val="22"/>
        </w:rPr>
        <w:t xml:space="preserve"> (Reference Enterprise Risk management Policy &amp;Risk Universe table)</w:t>
      </w:r>
    </w:p>
    <w:tbl>
      <w:tblPr>
        <w:tblpPr w:leftFromText="180" w:rightFromText="180" w:vertAnchor="page" w:horzAnchor="margin" w:tblpY="2987"/>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591"/>
        <w:gridCol w:w="1134"/>
        <w:gridCol w:w="1134"/>
        <w:gridCol w:w="992"/>
        <w:gridCol w:w="1276"/>
        <w:gridCol w:w="567"/>
        <w:gridCol w:w="1168"/>
        <w:gridCol w:w="1248"/>
      </w:tblGrid>
      <w:tr w:rsidR="004D4EE4" w:rsidRPr="0066066F" w:rsidTr="007A60FC">
        <w:trPr>
          <w:cantSplit/>
          <w:trHeight w:val="1517"/>
        </w:trPr>
        <w:tc>
          <w:tcPr>
            <w:tcW w:w="2061" w:type="dxa"/>
            <w:shd w:val="clear" w:color="auto" w:fill="auto"/>
          </w:tcPr>
          <w:p w:rsidR="004D4EE4" w:rsidRPr="004D4EE4" w:rsidRDefault="004D4EE4" w:rsidP="004D4EE4">
            <w:pPr>
              <w:jc w:val="both"/>
              <w:rPr>
                <w:rFonts w:ascii="Calibri" w:hAnsi="Calibri" w:cs="Calibri"/>
                <w:b/>
                <w:sz w:val="22"/>
                <w:szCs w:val="22"/>
              </w:rPr>
            </w:pPr>
            <w:r w:rsidRPr="004D4EE4">
              <w:rPr>
                <w:rFonts w:ascii="Calibri" w:hAnsi="Calibri" w:cs="Calibri"/>
                <w:b/>
                <w:sz w:val="22"/>
                <w:szCs w:val="22"/>
              </w:rPr>
              <w:t>Indicate Possible Risks Events</w:t>
            </w:r>
          </w:p>
        </w:tc>
        <w:tc>
          <w:tcPr>
            <w:tcW w:w="1591" w:type="dxa"/>
            <w:shd w:val="clear" w:color="auto" w:fill="F2DBDB"/>
          </w:tcPr>
          <w:p w:rsidR="004D4EE4" w:rsidRPr="004D4EE4" w:rsidRDefault="004D4EE4" w:rsidP="004D4EE4">
            <w:pPr>
              <w:rPr>
                <w:rFonts w:ascii="Calibri" w:hAnsi="Calibri" w:cs="Calibri"/>
                <w:b/>
                <w:sz w:val="22"/>
                <w:szCs w:val="22"/>
              </w:rPr>
            </w:pPr>
            <w:r w:rsidRPr="004D4EE4">
              <w:rPr>
                <w:rFonts w:ascii="Calibri" w:hAnsi="Calibri" w:cs="Calibri"/>
                <w:b/>
                <w:sz w:val="22"/>
                <w:szCs w:val="22"/>
              </w:rPr>
              <w:t xml:space="preserve">Consequences </w:t>
            </w:r>
            <w:r w:rsidRPr="004D4EE4">
              <w:rPr>
                <w:rFonts w:ascii="Calibri" w:hAnsi="Calibri" w:cs="Calibri"/>
                <w:i/>
                <w:sz w:val="22"/>
                <w:szCs w:val="22"/>
              </w:rPr>
              <w:t>(if risk was to materialize)</w:t>
            </w:r>
          </w:p>
        </w:tc>
        <w:tc>
          <w:tcPr>
            <w:tcW w:w="1134" w:type="dxa"/>
            <w:textDirection w:val="btLr"/>
          </w:tcPr>
          <w:p w:rsidR="004D4EE4" w:rsidRPr="004D4EE4" w:rsidRDefault="004D4EE4" w:rsidP="004D4EE4">
            <w:pPr>
              <w:ind w:left="113" w:right="113"/>
              <w:rPr>
                <w:rFonts w:ascii="Calibri" w:hAnsi="Calibri" w:cs="Calibri"/>
                <w:b/>
                <w:sz w:val="22"/>
                <w:szCs w:val="22"/>
              </w:rPr>
            </w:pPr>
            <w:r w:rsidRPr="004D4EE4">
              <w:rPr>
                <w:rFonts w:ascii="Calibri" w:hAnsi="Calibri" w:cs="Calibri"/>
                <w:b/>
                <w:sz w:val="22"/>
                <w:szCs w:val="22"/>
              </w:rPr>
              <w:t>Likelihood</w:t>
            </w:r>
          </w:p>
        </w:tc>
        <w:tc>
          <w:tcPr>
            <w:tcW w:w="1134" w:type="dxa"/>
            <w:textDirection w:val="btLr"/>
          </w:tcPr>
          <w:p w:rsidR="004D4EE4" w:rsidRPr="004D4EE4" w:rsidRDefault="004D4EE4" w:rsidP="004D4EE4">
            <w:pPr>
              <w:ind w:left="113" w:right="113"/>
              <w:rPr>
                <w:rFonts w:ascii="Calibri" w:hAnsi="Calibri" w:cs="Calibri"/>
                <w:b/>
                <w:sz w:val="22"/>
                <w:szCs w:val="22"/>
              </w:rPr>
            </w:pPr>
            <w:r w:rsidRPr="004D4EE4">
              <w:rPr>
                <w:rFonts w:ascii="Calibri" w:hAnsi="Calibri" w:cs="Calibri"/>
                <w:b/>
                <w:sz w:val="22"/>
                <w:szCs w:val="22"/>
              </w:rPr>
              <w:t>Implication</w:t>
            </w:r>
          </w:p>
        </w:tc>
        <w:tc>
          <w:tcPr>
            <w:tcW w:w="992" w:type="dxa"/>
            <w:textDirection w:val="btLr"/>
          </w:tcPr>
          <w:p w:rsidR="004D4EE4" w:rsidRPr="004D4EE4" w:rsidRDefault="004D4EE4" w:rsidP="004D4EE4">
            <w:pPr>
              <w:ind w:left="113" w:right="113"/>
              <w:rPr>
                <w:rFonts w:ascii="Calibri" w:hAnsi="Calibri" w:cs="Calibri"/>
                <w:b/>
                <w:sz w:val="22"/>
                <w:szCs w:val="22"/>
              </w:rPr>
            </w:pPr>
            <w:r w:rsidRPr="004D4EE4">
              <w:rPr>
                <w:rFonts w:ascii="Calibri" w:hAnsi="Calibri" w:cs="Calibri"/>
                <w:b/>
                <w:sz w:val="22"/>
                <w:szCs w:val="22"/>
              </w:rPr>
              <w:t xml:space="preserve">Risk Factor </w:t>
            </w:r>
          </w:p>
        </w:tc>
        <w:tc>
          <w:tcPr>
            <w:tcW w:w="1276" w:type="dxa"/>
            <w:shd w:val="clear" w:color="auto" w:fill="auto"/>
          </w:tcPr>
          <w:p w:rsidR="004D4EE4" w:rsidRPr="004D4EE4" w:rsidRDefault="004D4EE4" w:rsidP="004D4EE4">
            <w:pPr>
              <w:rPr>
                <w:rFonts w:ascii="Calibri" w:hAnsi="Calibri" w:cs="Calibri"/>
                <w:b/>
                <w:sz w:val="22"/>
                <w:szCs w:val="22"/>
              </w:rPr>
            </w:pPr>
            <w:r w:rsidRPr="004D4EE4">
              <w:rPr>
                <w:rFonts w:ascii="Calibri" w:hAnsi="Calibri" w:cs="Calibri"/>
                <w:b/>
                <w:sz w:val="22"/>
                <w:szCs w:val="22"/>
              </w:rPr>
              <w:t>Risk Mitigation  Strategy</w:t>
            </w:r>
          </w:p>
        </w:tc>
        <w:tc>
          <w:tcPr>
            <w:tcW w:w="567" w:type="dxa"/>
            <w:shd w:val="clear" w:color="auto" w:fill="auto"/>
            <w:textDirection w:val="btLr"/>
          </w:tcPr>
          <w:p w:rsidR="004D4EE4" w:rsidRPr="004D4EE4" w:rsidRDefault="004D4EE4" w:rsidP="004D4EE4">
            <w:pPr>
              <w:ind w:left="113" w:right="113"/>
              <w:rPr>
                <w:rFonts w:ascii="Calibri" w:hAnsi="Calibri" w:cs="Calibri"/>
                <w:b/>
                <w:sz w:val="22"/>
                <w:szCs w:val="22"/>
              </w:rPr>
            </w:pPr>
            <w:r w:rsidRPr="004D4EE4">
              <w:rPr>
                <w:rFonts w:ascii="Calibri" w:hAnsi="Calibri" w:cs="Calibri"/>
                <w:b/>
                <w:sz w:val="22"/>
                <w:szCs w:val="22"/>
              </w:rPr>
              <w:t>Risk Owner</w:t>
            </w:r>
          </w:p>
        </w:tc>
        <w:tc>
          <w:tcPr>
            <w:tcW w:w="1168" w:type="dxa"/>
            <w:shd w:val="clear" w:color="auto" w:fill="auto"/>
          </w:tcPr>
          <w:p w:rsidR="004D4EE4" w:rsidRPr="004D4EE4" w:rsidRDefault="004D4EE4" w:rsidP="004D4EE4">
            <w:pPr>
              <w:rPr>
                <w:rFonts w:ascii="Calibri" w:hAnsi="Calibri" w:cs="Calibri"/>
                <w:b/>
                <w:sz w:val="22"/>
                <w:szCs w:val="22"/>
              </w:rPr>
            </w:pPr>
            <w:r w:rsidRPr="004D4EE4">
              <w:rPr>
                <w:rFonts w:ascii="Calibri" w:hAnsi="Calibri" w:cs="Calibri"/>
                <w:b/>
                <w:sz w:val="22"/>
                <w:szCs w:val="22"/>
              </w:rPr>
              <w:t>Reporting Frequency</w:t>
            </w:r>
          </w:p>
        </w:tc>
        <w:tc>
          <w:tcPr>
            <w:tcW w:w="1248" w:type="dxa"/>
            <w:shd w:val="clear" w:color="auto" w:fill="F2DBDB"/>
          </w:tcPr>
          <w:p w:rsidR="004D4EE4" w:rsidRPr="004D4EE4" w:rsidRDefault="004D4EE4" w:rsidP="004D4EE4">
            <w:pPr>
              <w:rPr>
                <w:rFonts w:ascii="Calibri" w:hAnsi="Calibri" w:cs="Calibri"/>
                <w:b/>
                <w:sz w:val="22"/>
                <w:szCs w:val="22"/>
              </w:rPr>
            </w:pPr>
            <w:r w:rsidRPr="004D4EE4">
              <w:rPr>
                <w:rFonts w:ascii="Calibri" w:hAnsi="Calibri" w:cs="Calibri"/>
                <w:b/>
                <w:sz w:val="22"/>
                <w:szCs w:val="22"/>
              </w:rPr>
              <w:t>Cost</w:t>
            </w:r>
          </w:p>
          <w:p w:rsidR="004D4EE4" w:rsidRPr="004D4EE4" w:rsidRDefault="004D4EE4" w:rsidP="004D4EE4">
            <w:pPr>
              <w:rPr>
                <w:rFonts w:ascii="Calibri" w:hAnsi="Calibri" w:cs="Calibri"/>
                <w:b/>
                <w:sz w:val="22"/>
                <w:szCs w:val="22"/>
              </w:rPr>
            </w:pPr>
            <w:r w:rsidRPr="004D4EE4">
              <w:rPr>
                <w:rFonts w:ascii="Calibri" w:hAnsi="Calibri" w:cs="Calibri"/>
                <w:b/>
                <w:sz w:val="22"/>
                <w:szCs w:val="22"/>
              </w:rPr>
              <w:t>Implication</w:t>
            </w:r>
          </w:p>
        </w:tc>
      </w:tr>
      <w:tr w:rsidR="004D4EE4" w:rsidRPr="0066066F" w:rsidTr="007A60FC">
        <w:tc>
          <w:tcPr>
            <w:tcW w:w="2061" w:type="dxa"/>
            <w:shd w:val="clear" w:color="auto" w:fill="auto"/>
          </w:tcPr>
          <w:p w:rsidR="004D4EE4" w:rsidRPr="004D4EE4" w:rsidRDefault="004D4EE4" w:rsidP="004D4EE4">
            <w:pPr>
              <w:pStyle w:val="Texte"/>
              <w:spacing w:line="240" w:lineRule="auto"/>
              <w:ind w:left="360"/>
              <w:rPr>
                <w:rFonts w:ascii="Calibri" w:hAnsi="Calibri" w:cs="Calibri"/>
                <w:sz w:val="22"/>
                <w:szCs w:val="22"/>
              </w:rPr>
            </w:pPr>
          </w:p>
          <w:p w:rsidR="004D4EE4" w:rsidRPr="004D4EE4" w:rsidRDefault="004D4EE4" w:rsidP="004D4EE4">
            <w:pPr>
              <w:pStyle w:val="Texte"/>
              <w:spacing w:line="240" w:lineRule="auto"/>
              <w:ind w:left="360"/>
              <w:rPr>
                <w:rFonts w:ascii="Calibri" w:hAnsi="Calibri" w:cs="Calibri"/>
                <w:color w:val="0000FF"/>
                <w:sz w:val="22"/>
                <w:szCs w:val="22"/>
              </w:rPr>
            </w:pPr>
            <w:r w:rsidRPr="004D4EE4">
              <w:rPr>
                <w:rFonts w:ascii="Calibri" w:hAnsi="Calibri" w:cs="Calibri"/>
                <w:color w:val="0000FF"/>
                <w:sz w:val="22"/>
                <w:szCs w:val="22"/>
              </w:rPr>
              <w:t xml:space="preserve">Partner Risks </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1</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r w:rsidRPr="004D4EE4">
              <w:rPr>
                <w:rFonts w:ascii="Calibri" w:hAnsi="Calibri" w:cs="Calibri"/>
                <w:sz w:val="22"/>
                <w:szCs w:val="22"/>
              </w:rPr>
              <w:t>Monthly</w:t>
            </w: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465"/>
        </w:trPr>
        <w:tc>
          <w:tcPr>
            <w:tcW w:w="2061" w:type="dxa"/>
            <w:shd w:val="clear" w:color="auto" w:fill="auto"/>
          </w:tcPr>
          <w:p w:rsidR="004D4EE4" w:rsidRPr="00CC0962" w:rsidRDefault="004D4EE4" w:rsidP="004D4EE4">
            <w:pPr>
              <w:pStyle w:val="ListParagraph"/>
              <w:numPr>
                <w:ilvl w:val="0"/>
                <w:numId w:val="23"/>
              </w:numPr>
              <w:rPr>
                <w:i/>
                <w:iCs/>
                <w:sz w:val="18"/>
                <w:szCs w:val="18"/>
              </w:rPr>
            </w:pPr>
            <w:r w:rsidRPr="00CC0962">
              <w:rPr>
                <w:i/>
                <w:iCs/>
                <w:sz w:val="18"/>
                <w:szCs w:val="18"/>
              </w:rPr>
              <w:t>For Example</w:t>
            </w:r>
          </w:p>
          <w:p w:rsidR="004D4EE4" w:rsidRPr="004D4EE4" w:rsidRDefault="004D4EE4" w:rsidP="004D4EE4">
            <w:pPr>
              <w:pStyle w:val="ListParagraph"/>
              <w:numPr>
                <w:ilvl w:val="0"/>
                <w:numId w:val="23"/>
              </w:numPr>
              <w:rPr>
                <w:rFonts w:ascii="Calibri" w:hAnsi="Calibri" w:cs="Calibri"/>
                <w:sz w:val="22"/>
                <w:szCs w:val="22"/>
              </w:rPr>
            </w:pPr>
            <w:r w:rsidRPr="004D4EE4">
              <w:rPr>
                <w:i/>
                <w:iCs/>
                <w:sz w:val="18"/>
                <w:szCs w:val="18"/>
              </w:rPr>
              <w:t xml:space="preserve"> Operational Risk</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9</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r w:rsidRPr="004D4EE4">
              <w:rPr>
                <w:rFonts w:ascii="Calibri" w:hAnsi="Calibri" w:cs="Calibri"/>
                <w:sz w:val="22"/>
                <w:szCs w:val="22"/>
              </w:rPr>
              <w:t>Quarterly</w:t>
            </w: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210"/>
        </w:trPr>
        <w:tc>
          <w:tcPr>
            <w:tcW w:w="2061" w:type="dxa"/>
            <w:shd w:val="clear" w:color="auto" w:fill="auto"/>
          </w:tcPr>
          <w:p w:rsidR="004D4EE4" w:rsidRDefault="004D4EE4" w:rsidP="004D4EE4">
            <w:pPr>
              <w:pStyle w:val="ListParagraph"/>
              <w:numPr>
                <w:ilvl w:val="0"/>
                <w:numId w:val="23"/>
              </w:numPr>
              <w:rPr>
                <w:i/>
                <w:iCs/>
                <w:sz w:val="18"/>
                <w:szCs w:val="18"/>
              </w:rPr>
            </w:pPr>
            <w:r w:rsidRPr="004D4EE4">
              <w:rPr>
                <w:i/>
                <w:iCs/>
                <w:sz w:val="18"/>
                <w:szCs w:val="18"/>
              </w:rPr>
              <w:t>Financial Risk</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390"/>
        </w:trPr>
        <w:tc>
          <w:tcPr>
            <w:tcW w:w="2061" w:type="dxa"/>
            <w:shd w:val="clear" w:color="auto" w:fill="auto"/>
          </w:tcPr>
          <w:p w:rsidR="004D4EE4" w:rsidRPr="004D4EE4" w:rsidRDefault="004D4EE4" w:rsidP="004D4EE4">
            <w:pPr>
              <w:pStyle w:val="ListParagraph"/>
              <w:numPr>
                <w:ilvl w:val="0"/>
                <w:numId w:val="23"/>
              </w:numPr>
              <w:rPr>
                <w:i/>
                <w:iCs/>
                <w:sz w:val="18"/>
                <w:szCs w:val="18"/>
              </w:rPr>
            </w:pPr>
            <w:r w:rsidRPr="004D4EE4">
              <w:rPr>
                <w:i/>
                <w:iCs/>
                <w:sz w:val="18"/>
                <w:szCs w:val="18"/>
              </w:rPr>
              <w:t>Managerial Capacity</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195"/>
        </w:trPr>
        <w:tc>
          <w:tcPr>
            <w:tcW w:w="2061" w:type="dxa"/>
            <w:shd w:val="clear" w:color="auto" w:fill="auto"/>
          </w:tcPr>
          <w:p w:rsidR="004D4EE4" w:rsidRPr="004D4EE4" w:rsidRDefault="004D4EE4" w:rsidP="004D4EE4">
            <w:pPr>
              <w:pStyle w:val="ListParagraph"/>
              <w:numPr>
                <w:ilvl w:val="0"/>
                <w:numId w:val="23"/>
              </w:numPr>
              <w:rPr>
                <w:i/>
                <w:iCs/>
                <w:sz w:val="18"/>
                <w:szCs w:val="18"/>
              </w:rPr>
            </w:pPr>
            <w:r w:rsidRPr="004D4EE4">
              <w:rPr>
                <w:i/>
                <w:iCs/>
                <w:sz w:val="18"/>
                <w:szCs w:val="18"/>
              </w:rPr>
              <w:t xml:space="preserve">Efficiency, </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255"/>
        </w:trPr>
        <w:tc>
          <w:tcPr>
            <w:tcW w:w="2061" w:type="dxa"/>
            <w:shd w:val="clear" w:color="auto" w:fill="auto"/>
          </w:tcPr>
          <w:p w:rsidR="004D4EE4" w:rsidRPr="004D4EE4" w:rsidRDefault="004D4EE4" w:rsidP="004D4EE4">
            <w:pPr>
              <w:pStyle w:val="ListParagraph"/>
              <w:numPr>
                <w:ilvl w:val="0"/>
                <w:numId w:val="23"/>
              </w:numPr>
              <w:rPr>
                <w:i/>
                <w:iCs/>
                <w:sz w:val="18"/>
                <w:szCs w:val="18"/>
              </w:rPr>
            </w:pPr>
            <w:r w:rsidRPr="004D4EE4">
              <w:rPr>
                <w:i/>
                <w:iCs/>
                <w:sz w:val="18"/>
                <w:szCs w:val="18"/>
              </w:rPr>
              <w:t>Effectiveness</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900"/>
        </w:trPr>
        <w:tc>
          <w:tcPr>
            <w:tcW w:w="2061" w:type="dxa"/>
            <w:shd w:val="clear" w:color="auto" w:fill="auto"/>
          </w:tcPr>
          <w:p w:rsidR="004D4EE4" w:rsidRPr="004D4EE4" w:rsidRDefault="004D4EE4" w:rsidP="004D4EE4">
            <w:pPr>
              <w:pStyle w:val="ListParagraph"/>
              <w:numPr>
                <w:ilvl w:val="0"/>
                <w:numId w:val="23"/>
              </w:numPr>
              <w:rPr>
                <w:i/>
                <w:iCs/>
                <w:sz w:val="18"/>
                <w:szCs w:val="18"/>
              </w:rPr>
            </w:pPr>
            <w:r w:rsidRPr="004D4EE4">
              <w:rPr>
                <w:i/>
                <w:iCs/>
                <w:sz w:val="18"/>
                <w:szCs w:val="18"/>
              </w:rPr>
              <w:t>Policy and legislative framework</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D4EE4" w:rsidRDefault="004D4EE4" w:rsidP="004D4EE4">
            <w:pPr>
              <w:pStyle w:val="Texte"/>
              <w:spacing w:line="240" w:lineRule="auto"/>
              <w:ind w:left="360"/>
              <w:rPr>
                <w:rFonts w:ascii="Calibri" w:hAnsi="Calibri" w:cs="Calibri"/>
                <w:sz w:val="22"/>
                <w:szCs w:val="22"/>
              </w:rPr>
            </w:pP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2</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6</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r w:rsidRPr="004D4EE4">
              <w:rPr>
                <w:rFonts w:ascii="Calibri" w:hAnsi="Calibri" w:cs="Calibri"/>
                <w:sz w:val="22"/>
                <w:szCs w:val="22"/>
              </w:rPr>
              <w:t>Annually</w:t>
            </w: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D4EE4" w:rsidRDefault="004D4EE4" w:rsidP="004D4EE4">
            <w:pPr>
              <w:pStyle w:val="Texte"/>
              <w:spacing w:line="240" w:lineRule="auto"/>
              <w:ind w:left="360"/>
              <w:rPr>
                <w:rFonts w:ascii="Calibri" w:hAnsi="Calibri" w:cs="Calibri"/>
                <w:sz w:val="22"/>
                <w:szCs w:val="22"/>
              </w:rPr>
            </w:pPr>
            <w:r w:rsidRPr="004D4EE4">
              <w:rPr>
                <w:rFonts w:ascii="Calibri" w:hAnsi="Calibri" w:cs="Calibri"/>
                <w:color w:val="0000FF"/>
                <w:sz w:val="22"/>
                <w:szCs w:val="22"/>
              </w:rPr>
              <w:t>Economic</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5</w:t>
            </w:r>
          </w:p>
        </w:tc>
        <w:tc>
          <w:tcPr>
            <w:tcW w:w="992" w:type="dxa"/>
            <w:shd w:val="clear" w:color="auto" w:fill="FF0000"/>
          </w:tcPr>
          <w:p w:rsidR="004D4EE4" w:rsidRPr="004D4EE4" w:rsidRDefault="004D4EE4" w:rsidP="004D4EE4">
            <w:pPr>
              <w:rPr>
                <w:rFonts w:ascii="Calibri" w:hAnsi="Calibri" w:cs="Calibri"/>
                <w:sz w:val="22"/>
                <w:szCs w:val="22"/>
              </w:rPr>
            </w:pPr>
            <w:r w:rsidRPr="004D4EE4">
              <w:rPr>
                <w:rFonts w:ascii="Calibri" w:hAnsi="Calibri" w:cs="Calibri"/>
                <w:sz w:val="22"/>
                <w:szCs w:val="22"/>
              </w:rPr>
              <w:t>20</w:t>
            </w:r>
          </w:p>
        </w:tc>
        <w:tc>
          <w:tcPr>
            <w:tcW w:w="1276" w:type="dxa"/>
            <w:shd w:val="clear" w:color="auto" w:fill="auto"/>
          </w:tcPr>
          <w:p w:rsidR="004D4EE4" w:rsidRPr="004D4EE4" w:rsidRDefault="004D4EE4" w:rsidP="004D4EE4">
            <w:pPr>
              <w:ind w:left="417"/>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335"/>
        </w:trPr>
        <w:tc>
          <w:tcPr>
            <w:tcW w:w="2061" w:type="dxa"/>
            <w:shd w:val="clear" w:color="auto" w:fill="auto"/>
          </w:tcPr>
          <w:p w:rsidR="004D4EE4" w:rsidRPr="00CC0962" w:rsidRDefault="004D4EE4" w:rsidP="004D4EE4">
            <w:pPr>
              <w:pStyle w:val="Texte"/>
              <w:numPr>
                <w:ilvl w:val="0"/>
                <w:numId w:val="24"/>
              </w:numPr>
              <w:spacing w:after="0" w:line="240" w:lineRule="auto"/>
              <w:rPr>
                <w:rFonts w:ascii="Times New Roman" w:hAnsi="Times New Roman"/>
                <w:i/>
                <w:sz w:val="20"/>
              </w:rPr>
            </w:pPr>
            <w:r w:rsidRPr="00CC0962">
              <w:rPr>
                <w:rFonts w:ascii="Times New Roman" w:hAnsi="Times New Roman"/>
                <w:i/>
                <w:sz w:val="20"/>
              </w:rPr>
              <w:t xml:space="preserve">currency fluctuation, </w:t>
            </w:r>
          </w:p>
          <w:p w:rsidR="004D4EE4" w:rsidRPr="004D4EE4" w:rsidRDefault="004D4EE4" w:rsidP="004D4EE4">
            <w:pPr>
              <w:pStyle w:val="Texte"/>
              <w:numPr>
                <w:ilvl w:val="0"/>
                <w:numId w:val="24"/>
              </w:numPr>
              <w:spacing w:after="0" w:line="240" w:lineRule="auto"/>
              <w:rPr>
                <w:rFonts w:ascii="Calibri" w:hAnsi="Calibri" w:cs="Calibri"/>
                <w:sz w:val="22"/>
                <w:szCs w:val="22"/>
              </w:rPr>
            </w:pPr>
            <w:r w:rsidRPr="00CC0962">
              <w:rPr>
                <w:rFonts w:ascii="Times New Roman" w:hAnsi="Times New Roman"/>
                <w:i/>
                <w:sz w:val="20"/>
              </w:rPr>
              <w:t>corruption</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992" w:type="dxa"/>
            <w:shd w:val="clear" w:color="auto" w:fill="FFFF00"/>
          </w:tcPr>
          <w:p w:rsidR="004D4EE4" w:rsidRPr="004D4EE4" w:rsidRDefault="004D4EE4" w:rsidP="004D4EE4">
            <w:pPr>
              <w:rPr>
                <w:rFonts w:ascii="Calibri" w:hAnsi="Calibri" w:cs="Calibri"/>
                <w:sz w:val="22"/>
                <w:szCs w:val="22"/>
              </w:rPr>
            </w:pPr>
            <w:r w:rsidRPr="004D4EE4">
              <w:rPr>
                <w:rFonts w:ascii="Calibri" w:hAnsi="Calibri" w:cs="Calibri"/>
                <w:sz w:val="22"/>
                <w:szCs w:val="22"/>
              </w:rPr>
              <w:t>12</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D4EE4" w:rsidRDefault="004D4EE4" w:rsidP="004D4EE4">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ind w:left="360" w:right="57"/>
              <w:textAlignment w:val="baseline"/>
              <w:rPr>
                <w:rFonts w:ascii="Calibri" w:hAnsi="Calibri" w:cs="Calibri"/>
                <w:sz w:val="22"/>
                <w:szCs w:val="22"/>
              </w:rPr>
            </w:pPr>
            <w:r w:rsidRPr="004D4EE4">
              <w:rPr>
                <w:rFonts w:ascii="Calibri" w:hAnsi="Calibri" w:cs="Calibri"/>
                <w:color w:val="0000FF"/>
                <w:sz w:val="22"/>
                <w:szCs w:val="22"/>
              </w:rPr>
              <w:t xml:space="preserve">Political </w:t>
            </w:r>
            <w:proofErr w:type="spellStart"/>
            <w:r w:rsidRPr="004D4EE4">
              <w:rPr>
                <w:rFonts w:ascii="Calibri" w:hAnsi="Calibri" w:cs="Calibri"/>
                <w:color w:val="0000FF"/>
                <w:sz w:val="22"/>
                <w:szCs w:val="22"/>
              </w:rPr>
              <w:t>E.g</w:t>
            </w:r>
            <w:proofErr w:type="spellEnd"/>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2</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6</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180"/>
        </w:trPr>
        <w:tc>
          <w:tcPr>
            <w:tcW w:w="2061" w:type="dxa"/>
            <w:shd w:val="clear" w:color="auto" w:fill="auto"/>
          </w:tcPr>
          <w:p w:rsidR="004D4EE4" w:rsidRPr="004D4EE4" w:rsidRDefault="004D4EE4" w:rsidP="004D4EE4">
            <w:pPr>
              <w:pStyle w:val="ListParagraph"/>
              <w:numPr>
                <w:ilvl w:val="0"/>
                <w:numId w:val="14"/>
              </w:numPr>
              <w:rPr>
                <w:rFonts w:ascii="Calibri" w:hAnsi="Calibri" w:cs="Calibri"/>
                <w:sz w:val="22"/>
                <w:szCs w:val="22"/>
              </w:rPr>
            </w:pPr>
            <w:r w:rsidRPr="00CC0962">
              <w:rPr>
                <w:i/>
                <w:iCs/>
                <w:sz w:val="18"/>
                <w:szCs w:val="18"/>
              </w:rPr>
              <w:t>Corruption</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2</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2</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165"/>
        </w:trPr>
        <w:tc>
          <w:tcPr>
            <w:tcW w:w="2061" w:type="dxa"/>
            <w:shd w:val="clear" w:color="auto" w:fill="auto"/>
          </w:tcPr>
          <w:p w:rsidR="004D4EE4" w:rsidRPr="00CC0962" w:rsidRDefault="004D4EE4" w:rsidP="004D4EE4">
            <w:pPr>
              <w:pStyle w:val="ListParagraph"/>
              <w:numPr>
                <w:ilvl w:val="0"/>
                <w:numId w:val="14"/>
              </w:numPr>
              <w:rPr>
                <w:i/>
                <w:iCs/>
                <w:sz w:val="18"/>
                <w:szCs w:val="18"/>
              </w:rPr>
            </w:pPr>
            <w:r w:rsidRPr="00CC0962">
              <w:rPr>
                <w:i/>
                <w:iCs/>
                <w:sz w:val="18"/>
                <w:szCs w:val="18"/>
              </w:rPr>
              <w:t>Political will</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240"/>
        </w:trPr>
        <w:tc>
          <w:tcPr>
            <w:tcW w:w="2061" w:type="dxa"/>
            <w:shd w:val="clear" w:color="auto" w:fill="auto"/>
          </w:tcPr>
          <w:p w:rsidR="004D4EE4" w:rsidRPr="00CC0962" w:rsidRDefault="004D4EE4" w:rsidP="004D4EE4">
            <w:pPr>
              <w:pStyle w:val="ListParagraph"/>
              <w:numPr>
                <w:ilvl w:val="0"/>
                <w:numId w:val="14"/>
              </w:numPr>
              <w:rPr>
                <w:i/>
                <w:iCs/>
                <w:sz w:val="18"/>
                <w:szCs w:val="18"/>
              </w:rPr>
            </w:pPr>
            <w:r w:rsidRPr="00CC0962">
              <w:rPr>
                <w:i/>
                <w:iCs/>
                <w:sz w:val="18"/>
                <w:szCs w:val="18"/>
              </w:rPr>
              <w:t>Armed conflict</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rPr>
          <w:trHeight w:val="437"/>
        </w:trPr>
        <w:tc>
          <w:tcPr>
            <w:tcW w:w="2061" w:type="dxa"/>
            <w:shd w:val="clear" w:color="auto" w:fill="auto"/>
          </w:tcPr>
          <w:p w:rsidR="004D4EE4" w:rsidRPr="00CC0962" w:rsidRDefault="004D4EE4" w:rsidP="004D4EE4">
            <w:pPr>
              <w:pStyle w:val="ListParagraph"/>
              <w:numPr>
                <w:ilvl w:val="0"/>
                <w:numId w:val="14"/>
              </w:numPr>
              <w:rPr>
                <w:i/>
                <w:iCs/>
                <w:sz w:val="18"/>
                <w:szCs w:val="18"/>
              </w:rPr>
            </w:pPr>
            <w:r w:rsidRPr="00CC0962">
              <w:rPr>
                <w:i/>
                <w:iCs/>
                <w:sz w:val="18"/>
                <w:szCs w:val="18"/>
              </w:rPr>
              <w:t>Security</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p>
        </w:tc>
        <w:tc>
          <w:tcPr>
            <w:tcW w:w="992" w:type="dxa"/>
            <w:shd w:val="clear" w:color="auto" w:fill="00FF99"/>
          </w:tcPr>
          <w:p w:rsidR="004D4EE4" w:rsidRPr="004D4EE4" w:rsidRDefault="004D4EE4" w:rsidP="004D4EE4">
            <w:pPr>
              <w:rPr>
                <w:rFonts w:ascii="Calibri" w:hAnsi="Calibri" w:cs="Calibri"/>
                <w:sz w:val="22"/>
                <w:szCs w:val="22"/>
              </w:rPr>
            </w:pP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D4EE4" w:rsidRDefault="004D4EE4" w:rsidP="004D4EE4">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ind w:left="360" w:right="57"/>
              <w:textAlignment w:val="baseline"/>
              <w:rPr>
                <w:rFonts w:ascii="Calibri" w:hAnsi="Calibri" w:cs="Calibri"/>
                <w:sz w:val="22"/>
                <w:szCs w:val="22"/>
              </w:rPr>
            </w:pPr>
            <w:r w:rsidRPr="004D4EE4">
              <w:rPr>
                <w:rFonts w:ascii="Calibri" w:hAnsi="Calibri" w:cs="Calibri"/>
                <w:color w:val="0000FF"/>
                <w:sz w:val="22"/>
                <w:szCs w:val="22"/>
              </w:rPr>
              <w:t>Social/cultural</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4</w:t>
            </w:r>
          </w:p>
        </w:tc>
        <w:tc>
          <w:tcPr>
            <w:tcW w:w="992" w:type="dxa"/>
            <w:shd w:val="clear" w:color="auto" w:fill="FFFF00"/>
          </w:tcPr>
          <w:p w:rsidR="004D4EE4" w:rsidRPr="004D4EE4" w:rsidRDefault="004D4EE4" w:rsidP="004D4EE4">
            <w:pPr>
              <w:rPr>
                <w:rFonts w:ascii="Calibri" w:hAnsi="Calibri" w:cs="Calibri"/>
                <w:sz w:val="22"/>
                <w:szCs w:val="22"/>
              </w:rPr>
            </w:pPr>
            <w:r w:rsidRPr="004D4EE4">
              <w:rPr>
                <w:rFonts w:ascii="Calibri" w:hAnsi="Calibri" w:cs="Calibri"/>
                <w:sz w:val="22"/>
                <w:szCs w:val="22"/>
              </w:rPr>
              <w:t>12</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D4EE4" w:rsidRDefault="004D4EE4" w:rsidP="004D4EE4">
            <w:pPr>
              <w:pStyle w:val="Texte"/>
              <w:spacing w:line="240" w:lineRule="auto"/>
              <w:ind w:left="360"/>
              <w:rPr>
                <w:rFonts w:ascii="Calibri" w:hAnsi="Calibri" w:cs="Calibri"/>
                <w:sz w:val="22"/>
                <w:szCs w:val="22"/>
              </w:rPr>
            </w:pPr>
            <w:r w:rsidRPr="00CC0962">
              <w:rPr>
                <w:rFonts w:ascii="Times New Roman" w:hAnsi="Times New Roman"/>
                <w:i/>
                <w:iCs/>
                <w:sz w:val="18"/>
                <w:szCs w:val="18"/>
                <w:lang w:val="en-GB"/>
              </w:rPr>
              <w:t xml:space="preserve">Any </w:t>
            </w:r>
            <w:r w:rsidRPr="005C3AA9">
              <w:rPr>
                <w:i/>
                <w:iCs/>
                <w:color w:val="0000FF"/>
                <w:sz w:val="18"/>
                <w:szCs w:val="18"/>
                <w:lang w:val="en-GB"/>
              </w:rPr>
              <w:t xml:space="preserve"> </w:t>
            </w:r>
            <w:r w:rsidRPr="00CC0962">
              <w:rPr>
                <w:rFonts w:ascii="Times New Roman" w:hAnsi="Times New Roman"/>
                <w:i/>
                <w:iCs/>
                <w:sz w:val="18"/>
                <w:szCs w:val="18"/>
                <w:lang w:val="en-GB"/>
              </w:rPr>
              <w:t>social, cultural and/or economic issues that affect project performance and results</w:t>
            </w:r>
          </w:p>
        </w:tc>
        <w:tc>
          <w:tcPr>
            <w:tcW w:w="1591" w:type="dxa"/>
            <w:shd w:val="clear" w:color="auto" w:fill="F2DBDB"/>
          </w:tcPr>
          <w:p w:rsidR="004D4EE4" w:rsidRPr="004D4EE4" w:rsidRDefault="004D4EE4" w:rsidP="004D4EE4">
            <w:pPr>
              <w:rPr>
                <w:rFonts w:ascii="Calibri" w:hAnsi="Calibri" w:cs="Calibri"/>
                <w:sz w:val="22"/>
                <w:szCs w:val="22"/>
              </w:rPr>
            </w:pP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1134" w:type="dxa"/>
          </w:tcPr>
          <w:p w:rsidR="004D4EE4" w:rsidRPr="004D4EE4" w:rsidRDefault="004D4EE4" w:rsidP="004D4EE4">
            <w:pPr>
              <w:rPr>
                <w:rFonts w:ascii="Calibri" w:hAnsi="Calibri" w:cs="Calibri"/>
                <w:sz w:val="22"/>
                <w:szCs w:val="22"/>
              </w:rPr>
            </w:pPr>
            <w:r w:rsidRPr="004D4EE4">
              <w:rPr>
                <w:rFonts w:ascii="Calibri" w:hAnsi="Calibri" w:cs="Calibri"/>
                <w:sz w:val="22"/>
                <w:szCs w:val="22"/>
              </w:rPr>
              <w:t>3</w:t>
            </w:r>
          </w:p>
        </w:tc>
        <w:tc>
          <w:tcPr>
            <w:tcW w:w="992" w:type="dxa"/>
            <w:shd w:val="clear" w:color="auto" w:fill="00FF99"/>
          </w:tcPr>
          <w:p w:rsidR="004D4EE4" w:rsidRPr="004D4EE4" w:rsidRDefault="004D4EE4" w:rsidP="004D4EE4">
            <w:pPr>
              <w:rPr>
                <w:rFonts w:ascii="Calibri" w:hAnsi="Calibri" w:cs="Calibri"/>
                <w:sz w:val="22"/>
                <w:szCs w:val="22"/>
              </w:rPr>
            </w:pPr>
            <w:r w:rsidRPr="004D4EE4">
              <w:rPr>
                <w:rFonts w:ascii="Calibri" w:hAnsi="Calibri" w:cs="Calibri"/>
                <w:sz w:val="22"/>
                <w:szCs w:val="22"/>
              </w:rPr>
              <w:t>9</w:t>
            </w:r>
          </w:p>
        </w:tc>
        <w:tc>
          <w:tcPr>
            <w:tcW w:w="1276" w:type="dxa"/>
            <w:shd w:val="clear" w:color="auto" w:fill="auto"/>
          </w:tcPr>
          <w:p w:rsidR="004D4EE4" w:rsidRPr="004D4EE4" w:rsidRDefault="004D4EE4" w:rsidP="004D4EE4">
            <w:pPr>
              <w:rPr>
                <w:rFonts w:ascii="Calibri" w:hAnsi="Calibri" w:cs="Calibri"/>
                <w:sz w:val="22"/>
                <w:szCs w:val="22"/>
              </w:rPr>
            </w:pPr>
          </w:p>
        </w:tc>
        <w:tc>
          <w:tcPr>
            <w:tcW w:w="567" w:type="dxa"/>
            <w:shd w:val="clear" w:color="auto" w:fill="auto"/>
          </w:tcPr>
          <w:p w:rsidR="004D4EE4" w:rsidRPr="004D4EE4" w:rsidRDefault="004D4EE4" w:rsidP="004D4EE4">
            <w:pPr>
              <w:rPr>
                <w:rFonts w:ascii="Calibri" w:hAnsi="Calibri" w:cs="Calibri"/>
                <w:sz w:val="22"/>
                <w:szCs w:val="22"/>
              </w:rPr>
            </w:pPr>
          </w:p>
        </w:tc>
        <w:tc>
          <w:tcPr>
            <w:tcW w:w="1168" w:type="dxa"/>
            <w:shd w:val="clear" w:color="auto" w:fill="auto"/>
          </w:tcPr>
          <w:p w:rsidR="004D4EE4" w:rsidRPr="004D4EE4" w:rsidRDefault="004D4EE4" w:rsidP="004D4EE4">
            <w:pPr>
              <w:rPr>
                <w:rFonts w:ascii="Calibri" w:hAnsi="Calibri" w:cs="Calibri"/>
                <w:sz w:val="22"/>
                <w:szCs w:val="22"/>
              </w:rPr>
            </w:pPr>
          </w:p>
        </w:tc>
        <w:tc>
          <w:tcPr>
            <w:tcW w:w="1248" w:type="dxa"/>
            <w:shd w:val="clear" w:color="auto" w:fill="F2DBDB"/>
          </w:tcPr>
          <w:p w:rsidR="004D4EE4" w:rsidRPr="004D4EE4" w:rsidRDefault="004D4EE4" w:rsidP="004D4EE4">
            <w:pPr>
              <w:rPr>
                <w:rFonts w:ascii="Calibri" w:hAnsi="Calibri" w:cs="Calibri"/>
                <w:sz w:val="22"/>
                <w:szCs w:val="22"/>
              </w:rPr>
            </w:pPr>
          </w:p>
        </w:tc>
      </w:tr>
      <w:tr w:rsidR="004D4EE4" w:rsidRPr="0066066F" w:rsidTr="007A60FC">
        <w:tc>
          <w:tcPr>
            <w:tcW w:w="2061" w:type="dxa"/>
            <w:shd w:val="clear" w:color="auto" w:fill="auto"/>
          </w:tcPr>
          <w:p w:rsidR="004D4EE4" w:rsidRPr="00420CD6" w:rsidRDefault="004D4EE4" w:rsidP="004D4EE4">
            <w:pPr>
              <w:pStyle w:val="Texte"/>
              <w:spacing w:line="240" w:lineRule="auto"/>
              <w:ind w:left="360"/>
              <w:rPr>
                <w:rFonts w:ascii="Times New Roman" w:hAnsi="Times New Roman"/>
                <w:sz w:val="24"/>
                <w:szCs w:val="24"/>
              </w:rPr>
            </w:pPr>
            <w:r w:rsidRPr="008A32B6">
              <w:rPr>
                <w:rFonts w:ascii="Times New Roman" w:hAnsi="Times New Roman"/>
                <w:color w:val="0000FF"/>
                <w:sz w:val="24"/>
                <w:szCs w:val="24"/>
              </w:rPr>
              <w:t xml:space="preserve">Environmental </w:t>
            </w:r>
          </w:p>
        </w:tc>
        <w:tc>
          <w:tcPr>
            <w:tcW w:w="1591" w:type="dxa"/>
            <w:shd w:val="clear" w:color="auto" w:fill="F2DBDB"/>
          </w:tcPr>
          <w:p w:rsidR="004D4EE4" w:rsidRPr="0066066F" w:rsidRDefault="004D4EE4" w:rsidP="004D4EE4"/>
        </w:tc>
        <w:tc>
          <w:tcPr>
            <w:tcW w:w="1134" w:type="dxa"/>
          </w:tcPr>
          <w:p w:rsidR="004D4EE4" w:rsidRPr="0066066F" w:rsidRDefault="004D4EE4" w:rsidP="004D4EE4">
            <w:r w:rsidRPr="0066066F">
              <w:t>3</w:t>
            </w:r>
          </w:p>
        </w:tc>
        <w:tc>
          <w:tcPr>
            <w:tcW w:w="1134" w:type="dxa"/>
          </w:tcPr>
          <w:p w:rsidR="004D4EE4" w:rsidRPr="0066066F" w:rsidRDefault="004D4EE4" w:rsidP="004D4EE4">
            <w:r w:rsidRPr="0066066F">
              <w:t>3</w:t>
            </w:r>
          </w:p>
        </w:tc>
        <w:tc>
          <w:tcPr>
            <w:tcW w:w="992" w:type="dxa"/>
            <w:shd w:val="clear" w:color="auto" w:fill="00FF99"/>
          </w:tcPr>
          <w:p w:rsidR="004D4EE4" w:rsidRPr="0066066F" w:rsidRDefault="004D4EE4" w:rsidP="004D4EE4">
            <w:r w:rsidRPr="0066066F">
              <w:t>9</w:t>
            </w:r>
          </w:p>
        </w:tc>
        <w:tc>
          <w:tcPr>
            <w:tcW w:w="1276" w:type="dxa"/>
            <w:shd w:val="clear" w:color="auto" w:fill="auto"/>
          </w:tcPr>
          <w:p w:rsidR="004D4EE4" w:rsidRPr="0066066F" w:rsidRDefault="004D4EE4" w:rsidP="004D4EE4"/>
        </w:tc>
        <w:tc>
          <w:tcPr>
            <w:tcW w:w="567" w:type="dxa"/>
            <w:shd w:val="clear" w:color="auto" w:fill="auto"/>
          </w:tcPr>
          <w:p w:rsidR="004D4EE4" w:rsidRPr="0066066F" w:rsidRDefault="004D4EE4" w:rsidP="004D4EE4"/>
        </w:tc>
        <w:tc>
          <w:tcPr>
            <w:tcW w:w="1168" w:type="dxa"/>
            <w:shd w:val="clear" w:color="auto" w:fill="auto"/>
          </w:tcPr>
          <w:p w:rsidR="004D4EE4" w:rsidRPr="0066066F" w:rsidRDefault="004D4EE4" w:rsidP="004D4EE4"/>
        </w:tc>
        <w:tc>
          <w:tcPr>
            <w:tcW w:w="1248" w:type="dxa"/>
            <w:shd w:val="clear" w:color="auto" w:fill="F2DBDB"/>
          </w:tcPr>
          <w:p w:rsidR="004D4EE4" w:rsidRPr="0066066F" w:rsidRDefault="004D4EE4" w:rsidP="004D4EE4"/>
        </w:tc>
      </w:tr>
      <w:tr w:rsidR="004D4EE4" w:rsidRPr="0066066F" w:rsidTr="007A60FC">
        <w:tc>
          <w:tcPr>
            <w:tcW w:w="2061" w:type="dxa"/>
            <w:shd w:val="clear" w:color="auto" w:fill="auto"/>
          </w:tcPr>
          <w:p w:rsidR="004D4EE4" w:rsidRPr="00CC0962" w:rsidRDefault="004D4EE4" w:rsidP="004D4EE4">
            <w:pPr>
              <w:rPr>
                <w:i/>
                <w:iCs/>
                <w:sz w:val="18"/>
                <w:szCs w:val="18"/>
                <w:lang w:val="en-GB"/>
              </w:rPr>
            </w:pPr>
            <w:r w:rsidRPr="00CC0962">
              <w:rPr>
                <w:i/>
                <w:iCs/>
                <w:sz w:val="18"/>
                <w:szCs w:val="18"/>
                <w:lang w:val="en-GB"/>
              </w:rPr>
              <w:t xml:space="preserve"> Natural disasters</w:t>
            </w:r>
          </w:p>
          <w:p w:rsidR="004D4EE4" w:rsidRPr="00CC0962" w:rsidRDefault="004D4EE4" w:rsidP="004D4EE4">
            <w:pPr>
              <w:pStyle w:val="ListParagraph"/>
              <w:ind w:left="360"/>
              <w:rPr>
                <w:i/>
                <w:iCs/>
                <w:sz w:val="18"/>
                <w:szCs w:val="18"/>
                <w:lang w:val="en-GB"/>
              </w:rPr>
            </w:pPr>
            <w:r w:rsidRPr="00CC0962">
              <w:rPr>
                <w:i/>
                <w:iCs/>
                <w:sz w:val="18"/>
                <w:szCs w:val="18"/>
                <w:lang w:val="en-GB"/>
              </w:rPr>
              <w:t>Pollution</w:t>
            </w:r>
          </w:p>
          <w:p w:rsidR="004D4EE4" w:rsidRPr="00CC0962" w:rsidRDefault="004D4EE4" w:rsidP="004D4EE4">
            <w:pPr>
              <w:pStyle w:val="ListParagraph"/>
              <w:ind w:left="360"/>
              <w:rPr>
                <w:i/>
                <w:iCs/>
                <w:sz w:val="18"/>
                <w:szCs w:val="18"/>
                <w:lang w:val="en-GB"/>
              </w:rPr>
            </w:pPr>
            <w:r w:rsidRPr="00CC0962">
              <w:rPr>
                <w:i/>
                <w:iCs/>
                <w:sz w:val="18"/>
                <w:szCs w:val="18"/>
                <w:lang w:val="en-GB"/>
              </w:rPr>
              <w:t>Safety/security</w:t>
            </w:r>
          </w:p>
          <w:p w:rsidR="004D4EE4" w:rsidRPr="00420CD6" w:rsidRDefault="004D4EE4" w:rsidP="004D4EE4">
            <w:pPr>
              <w:pStyle w:val="Texte"/>
              <w:spacing w:line="240" w:lineRule="auto"/>
              <w:ind w:left="360"/>
              <w:rPr>
                <w:rFonts w:ascii="Times New Roman" w:hAnsi="Times New Roman"/>
                <w:sz w:val="24"/>
                <w:szCs w:val="24"/>
              </w:rPr>
            </w:pPr>
          </w:p>
        </w:tc>
        <w:tc>
          <w:tcPr>
            <w:tcW w:w="1591" w:type="dxa"/>
            <w:shd w:val="clear" w:color="auto" w:fill="F2DBDB"/>
          </w:tcPr>
          <w:p w:rsidR="004D4EE4" w:rsidRPr="0066066F" w:rsidRDefault="004D4EE4" w:rsidP="004D4EE4"/>
        </w:tc>
        <w:tc>
          <w:tcPr>
            <w:tcW w:w="1134" w:type="dxa"/>
          </w:tcPr>
          <w:p w:rsidR="004D4EE4" w:rsidRPr="0066066F" w:rsidRDefault="004D4EE4" w:rsidP="004D4EE4"/>
        </w:tc>
        <w:tc>
          <w:tcPr>
            <w:tcW w:w="1134" w:type="dxa"/>
          </w:tcPr>
          <w:p w:rsidR="004D4EE4" w:rsidRPr="0066066F" w:rsidRDefault="004D4EE4" w:rsidP="004D4EE4"/>
        </w:tc>
        <w:tc>
          <w:tcPr>
            <w:tcW w:w="992" w:type="dxa"/>
            <w:shd w:val="clear" w:color="auto" w:fill="00FF99"/>
          </w:tcPr>
          <w:p w:rsidR="004D4EE4" w:rsidRPr="0066066F" w:rsidRDefault="004D4EE4" w:rsidP="004D4EE4"/>
        </w:tc>
        <w:tc>
          <w:tcPr>
            <w:tcW w:w="1276" w:type="dxa"/>
            <w:shd w:val="clear" w:color="auto" w:fill="auto"/>
          </w:tcPr>
          <w:p w:rsidR="004D4EE4" w:rsidRPr="0066066F" w:rsidRDefault="004D4EE4" w:rsidP="004D4EE4"/>
        </w:tc>
        <w:tc>
          <w:tcPr>
            <w:tcW w:w="567" w:type="dxa"/>
            <w:shd w:val="clear" w:color="auto" w:fill="auto"/>
          </w:tcPr>
          <w:p w:rsidR="004D4EE4" w:rsidRPr="0066066F" w:rsidRDefault="004D4EE4" w:rsidP="004D4EE4"/>
        </w:tc>
        <w:tc>
          <w:tcPr>
            <w:tcW w:w="1168" w:type="dxa"/>
            <w:shd w:val="clear" w:color="auto" w:fill="auto"/>
          </w:tcPr>
          <w:p w:rsidR="004D4EE4" w:rsidRPr="0066066F" w:rsidRDefault="004D4EE4" w:rsidP="004D4EE4"/>
        </w:tc>
        <w:tc>
          <w:tcPr>
            <w:tcW w:w="1248" w:type="dxa"/>
            <w:shd w:val="clear" w:color="auto" w:fill="F2DBDB"/>
          </w:tcPr>
          <w:p w:rsidR="004D4EE4" w:rsidRPr="0066066F" w:rsidRDefault="004D4EE4" w:rsidP="004D4EE4"/>
        </w:tc>
      </w:tr>
      <w:tr w:rsidR="004D4EE4" w:rsidRPr="0066066F" w:rsidTr="007A60FC">
        <w:tc>
          <w:tcPr>
            <w:tcW w:w="2061" w:type="dxa"/>
            <w:shd w:val="clear" w:color="auto" w:fill="auto"/>
          </w:tcPr>
          <w:p w:rsidR="004D4EE4" w:rsidRDefault="004D4EE4" w:rsidP="004D4EE4">
            <w:pPr>
              <w:pStyle w:val="Texte"/>
              <w:spacing w:line="240" w:lineRule="auto"/>
              <w:ind w:left="360"/>
              <w:rPr>
                <w:rFonts w:ascii="Times New Roman" w:hAnsi="Times New Roman"/>
                <w:sz w:val="24"/>
                <w:szCs w:val="24"/>
              </w:rPr>
            </w:pPr>
            <w:r>
              <w:rPr>
                <w:rFonts w:ascii="Times New Roman" w:hAnsi="Times New Roman"/>
                <w:color w:val="0000FF"/>
                <w:sz w:val="24"/>
                <w:szCs w:val="24"/>
              </w:rPr>
              <w:t xml:space="preserve">Risks related UN-Habitat’s </w:t>
            </w:r>
            <w:r w:rsidRPr="008A32B6">
              <w:rPr>
                <w:rFonts w:ascii="Times New Roman" w:hAnsi="Times New Roman"/>
                <w:color w:val="0000FF"/>
                <w:sz w:val="24"/>
                <w:szCs w:val="24"/>
              </w:rPr>
              <w:t>Reputation</w:t>
            </w:r>
          </w:p>
        </w:tc>
        <w:tc>
          <w:tcPr>
            <w:tcW w:w="1591" w:type="dxa"/>
            <w:shd w:val="clear" w:color="auto" w:fill="F2DBDB"/>
          </w:tcPr>
          <w:p w:rsidR="004D4EE4" w:rsidRPr="0066066F" w:rsidRDefault="004D4EE4" w:rsidP="004D4EE4"/>
        </w:tc>
        <w:tc>
          <w:tcPr>
            <w:tcW w:w="1134" w:type="dxa"/>
          </w:tcPr>
          <w:p w:rsidR="004D4EE4" w:rsidRPr="0066066F" w:rsidRDefault="004D4EE4" w:rsidP="004D4EE4"/>
        </w:tc>
        <w:tc>
          <w:tcPr>
            <w:tcW w:w="1134" w:type="dxa"/>
          </w:tcPr>
          <w:p w:rsidR="004D4EE4" w:rsidRPr="0066066F" w:rsidRDefault="004D4EE4" w:rsidP="004D4EE4"/>
        </w:tc>
        <w:tc>
          <w:tcPr>
            <w:tcW w:w="992" w:type="dxa"/>
            <w:shd w:val="clear" w:color="auto" w:fill="00FF99"/>
          </w:tcPr>
          <w:p w:rsidR="004D4EE4" w:rsidRPr="0066066F" w:rsidRDefault="004D4EE4" w:rsidP="004D4EE4"/>
        </w:tc>
        <w:tc>
          <w:tcPr>
            <w:tcW w:w="1276" w:type="dxa"/>
            <w:shd w:val="clear" w:color="auto" w:fill="auto"/>
          </w:tcPr>
          <w:p w:rsidR="004D4EE4" w:rsidRPr="0066066F" w:rsidRDefault="004D4EE4" w:rsidP="004D4EE4"/>
        </w:tc>
        <w:tc>
          <w:tcPr>
            <w:tcW w:w="567" w:type="dxa"/>
            <w:shd w:val="clear" w:color="auto" w:fill="auto"/>
          </w:tcPr>
          <w:p w:rsidR="004D4EE4" w:rsidRPr="0066066F" w:rsidRDefault="004D4EE4" w:rsidP="004D4EE4"/>
        </w:tc>
        <w:tc>
          <w:tcPr>
            <w:tcW w:w="1168" w:type="dxa"/>
            <w:shd w:val="clear" w:color="auto" w:fill="auto"/>
          </w:tcPr>
          <w:p w:rsidR="004D4EE4" w:rsidRPr="0066066F" w:rsidRDefault="004D4EE4" w:rsidP="004D4EE4"/>
        </w:tc>
        <w:tc>
          <w:tcPr>
            <w:tcW w:w="1248" w:type="dxa"/>
            <w:shd w:val="clear" w:color="auto" w:fill="F2DBDB"/>
          </w:tcPr>
          <w:p w:rsidR="004D4EE4" w:rsidRPr="0066066F" w:rsidRDefault="004D4EE4" w:rsidP="004D4EE4"/>
        </w:tc>
      </w:tr>
    </w:tbl>
    <w:p w:rsidR="004D4EE4" w:rsidRDefault="00413DD9" w:rsidP="004D4EE4">
      <w:pPr>
        <w:jc w:val="center"/>
        <w:rPr>
          <w:b/>
        </w:rPr>
      </w:pPr>
      <w:r>
        <w:rPr>
          <w:b/>
        </w:rPr>
        <w:t xml:space="preserve">Risk </w:t>
      </w:r>
      <w:proofErr w:type="spellStart"/>
      <w:r>
        <w:rPr>
          <w:b/>
        </w:rPr>
        <w:t>C</w:t>
      </w:r>
      <w:r w:rsidR="004D4EE4">
        <w:rPr>
          <w:b/>
        </w:rPr>
        <w:t>olour</w:t>
      </w:r>
      <w:proofErr w:type="spellEnd"/>
      <w:r w:rsidR="004D4EE4">
        <w:rPr>
          <w:b/>
        </w:rPr>
        <w:t xml:space="preserve"> coding</w:t>
      </w:r>
    </w:p>
    <w:p w:rsidR="00413DD9" w:rsidRPr="0066066F" w:rsidRDefault="00413DD9" w:rsidP="004D4EE4">
      <w:pPr>
        <w:jc w:val="center"/>
        <w:rPr>
          <w:b/>
        </w:rPr>
      </w:pPr>
    </w:p>
    <w:tbl>
      <w:tblPr>
        <w:tblStyle w:val="TableGrid"/>
        <w:tblW w:w="0" w:type="auto"/>
        <w:tblLook w:val="04A0" w:firstRow="1" w:lastRow="0" w:firstColumn="1" w:lastColumn="0" w:noHBand="0" w:noVBand="1"/>
      </w:tblPr>
      <w:tblGrid>
        <w:gridCol w:w="1854"/>
        <w:gridCol w:w="2108"/>
        <w:gridCol w:w="2201"/>
        <w:gridCol w:w="1865"/>
        <w:gridCol w:w="1548"/>
      </w:tblGrid>
      <w:tr w:rsidR="004D4EE4" w:rsidTr="004D4EE4">
        <w:trPr>
          <w:trHeight w:val="242"/>
        </w:trPr>
        <w:tc>
          <w:tcPr>
            <w:tcW w:w="2448" w:type="dxa"/>
            <w:shd w:val="clear" w:color="auto" w:fill="FF0000"/>
          </w:tcPr>
          <w:p w:rsidR="004D4EE4" w:rsidRPr="004D4EE4" w:rsidRDefault="004D4EE4" w:rsidP="004D4EE4">
            <w:pPr>
              <w:jc w:val="center"/>
              <w:rPr>
                <w:rFonts w:ascii="Calibri" w:hAnsi="Calibri" w:cs="Calibri"/>
                <w:b/>
                <w:color w:val="FFFFFF"/>
                <w:sz w:val="20"/>
                <w:szCs w:val="20"/>
              </w:rPr>
            </w:pPr>
            <w:r w:rsidRPr="004D4EE4">
              <w:rPr>
                <w:rFonts w:ascii="Calibri" w:hAnsi="Calibri" w:cs="Calibri"/>
                <w:b/>
                <w:color w:val="FFFFFF"/>
                <w:sz w:val="20"/>
                <w:szCs w:val="20"/>
              </w:rPr>
              <w:t>EXTREME</w:t>
            </w:r>
          </w:p>
        </w:tc>
        <w:tc>
          <w:tcPr>
            <w:tcW w:w="3060" w:type="dxa"/>
            <w:shd w:val="clear" w:color="auto" w:fill="FFC000"/>
          </w:tcPr>
          <w:p w:rsidR="004D4EE4" w:rsidRPr="004D4EE4" w:rsidRDefault="004D4EE4" w:rsidP="004D4EE4">
            <w:pPr>
              <w:jc w:val="center"/>
              <w:rPr>
                <w:rFonts w:ascii="Calibri" w:hAnsi="Calibri" w:cs="Calibri"/>
                <w:b/>
                <w:color w:val="FFFFFF"/>
                <w:sz w:val="20"/>
                <w:szCs w:val="20"/>
              </w:rPr>
            </w:pPr>
            <w:r w:rsidRPr="004D4EE4">
              <w:rPr>
                <w:rFonts w:ascii="Calibri" w:hAnsi="Calibri" w:cs="Calibri"/>
                <w:b/>
                <w:sz w:val="20"/>
                <w:szCs w:val="20"/>
              </w:rPr>
              <w:t>HIGH</w:t>
            </w:r>
          </w:p>
        </w:tc>
        <w:tc>
          <w:tcPr>
            <w:tcW w:w="3060" w:type="dxa"/>
            <w:shd w:val="clear" w:color="auto" w:fill="FFFF00"/>
          </w:tcPr>
          <w:p w:rsidR="004D4EE4" w:rsidRPr="004D4EE4" w:rsidRDefault="004D4EE4" w:rsidP="004D4EE4">
            <w:pPr>
              <w:jc w:val="center"/>
              <w:rPr>
                <w:rFonts w:ascii="Calibri" w:hAnsi="Calibri" w:cs="Calibri"/>
                <w:b/>
                <w:color w:val="FFFFFF"/>
                <w:sz w:val="20"/>
                <w:szCs w:val="20"/>
              </w:rPr>
            </w:pPr>
            <w:r w:rsidRPr="004D4EE4">
              <w:rPr>
                <w:rFonts w:ascii="Calibri" w:hAnsi="Calibri" w:cs="Calibri"/>
                <w:b/>
                <w:sz w:val="20"/>
                <w:szCs w:val="20"/>
              </w:rPr>
              <w:t>MEDIUM</w:t>
            </w:r>
          </w:p>
        </w:tc>
        <w:tc>
          <w:tcPr>
            <w:tcW w:w="2490" w:type="dxa"/>
            <w:shd w:val="clear" w:color="auto" w:fill="00FF99"/>
          </w:tcPr>
          <w:p w:rsidR="004D4EE4" w:rsidRPr="004D4EE4" w:rsidRDefault="004D4EE4" w:rsidP="004D4EE4">
            <w:pPr>
              <w:jc w:val="center"/>
              <w:rPr>
                <w:rFonts w:ascii="Calibri" w:hAnsi="Calibri" w:cs="Calibri"/>
                <w:b/>
                <w:sz w:val="20"/>
                <w:szCs w:val="20"/>
              </w:rPr>
            </w:pPr>
            <w:r w:rsidRPr="004D4EE4">
              <w:rPr>
                <w:rFonts w:ascii="Calibri" w:hAnsi="Calibri" w:cs="Calibri"/>
                <w:b/>
                <w:sz w:val="20"/>
                <w:szCs w:val="20"/>
              </w:rPr>
              <w:t>MEDIUM -LOW</w:t>
            </w:r>
          </w:p>
        </w:tc>
        <w:tc>
          <w:tcPr>
            <w:tcW w:w="2118" w:type="dxa"/>
            <w:shd w:val="clear" w:color="auto" w:fill="F2F2F2"/>
          </w:tcPr>
          <w:p w:rsidR="004D4EE4" w:rsidRPr="004D4EE4" w:rsidRDefault="004D4EE4" w:rsidP="004D4EE4">
            <w:pPr>
              <w:jc w:val="center"/>
              <w:rPr>
                <w:rFonts w:ascii="Calibri" w:hAnsi="Calibri" w:cs="Calibri"/>
                <w:b/>
                <w:sz w:val="20"/>
                <w:szCs w:val="20"/>
              </w:rPr>
            </w:pPr>
            <w:r w:rsidRPr="004D4EE4">
              <w:rPr>
                <w:rFonts w:ascii="Calibri" w:hAnsi="Calibri" w:cs="Calibri"/>
                <w:b/>
                <w:sz w:val="20"/>
                <w:szCs w:val="20"/>
              </w:rPr>
              <w:t>LOW</w:t>
            </w:r>
          </w:p>
        </w:tc>
      </w:tr>
      <w:tr w:rsidR="004D4EE4" w:rsidTr="004D4EE4">
        <w:tc>
          <w:tcPr>
            <w:tcW w:w="2448" w:type="dxa"/>
            <w:shd w:val="clear" w:color="auto" w:fill="FF2957"/>
          </w:tcPr>
          <w:p w:rsidR="004D4EE4" w:rsidRPr="004D4EE4" w:rsidRDefault="004D4EE4" w:rsidP="004D4EE4">
            <w:pPr>
              <w:jc w:val="center"/>
              <w:rPr>
                <w:rFonts w:ascii="Calibri" w:hAnsi="Calibri" w:cs="Calibri"/>
                <w:b/>
                <w:color w:val="4F81BD"/>
                <w:sz w:val="20"/>
                <w:szCs w:val="20"/>
              </w:rPr>
            </w:pPr>
            <w:r w:rsidRPr="004D4EE4">
              <w:rPr>
                <w:rFonts w:ascii="Calibri" w:hAnsi="Calibri" w:cs="Calibri"/>
                <w:b/>
                <w:sz w:val="20"/>
                <w:szCs w:val="20"/>
              </w:rPr>
              <w:lastRenderedPageBreak/>
              <w:t>Risk factor Rating 20-25</w:t>
            </w:r>
          </w:p>
        </w:tc>
        <w:tc>
          <w:tcPr>
            <w:tcW w:w="3060" w:type="dxa"/>
            <w:shd w:val="clear" w:color="auto" w:fill="FFC000"/>
          </w:tcPr>
          <w:p w:rsidR="004D4EE4" w:rsidRPr="004D4EE4" w:rsidRDefault="004D4EE4" w:rsidP="004D4EE4">
            <w:pPr>
              <w:jc w:val="center"/>
              <w:rPr>
                <w:rFonts w:ascii="Calibri" w:hAnsi="Calibri" w:cs="Calibri"/>
                <w:b/>
                <w:color w:val="4F81BD"/>
                <w:sz w:val="20"/>
                <w:szCs w:val="20"/>
              </w:rPr>
            </w:pPr>
            <w:r w:rsidRPr="004D4EE4">
              <w:rPr>
                <w:rFonts w:ascii="Calibri" w:hAnsi="Calibri" w:cs="Calibri"/>
                <w:b/>
                <w:sz w:val="20"/>
                <w:szCs w:val="20"/>
              </w:rPr>
              <w:t>Risk factor Rating 15-19</w:t>
            </w:r>
          </w:p>
        </w:tc>
        <w:tc>
          <w:tcPr>
            <w:tcW w:w="3060" w:type="dxa"/>
            <w:shd w:val="clear" w:color="auto" w:fill="FFFF00"/>
          </w:tcPr>
          <w:p w:rsidR="004D4EE4" w:rsidRPr="004D4EE4" w:rsidRDefault="004D4EE4" w:rsidP="004D4EE4">
            <w:pPr>
              <w:jc w:val="center"/>
              <w:rPr>
                <w:rFonts w:ascii="Calibri" w:hAnsi="Calibri" w:cs="Calibri"/>
                <w:b/>
                <w:color w:val="4F81BD"/>
                <w:sz w:val="20"/>
                <w:szCs w:val="20"/>
              </w:rPr>
            </w:pPr>
            <w:r w:rsidRPr="004D4EE4">
              <w:rPr>
                <w:rFonts w:ascii="Calibri" w:hAnsi="Calibri" w:cs="Calibri"/>
                <w:b/>
                <w:sz w:val="20"/>
                <w:szCs w:val="20"/>
              </w:rPr>
              <w:t>Risk factor Rating 10-14</w:t>
            </w:r>
          </w:p>
        </w:tc>
        <w:tc>
          <w:tcPr>
            <w:tcW w:w="2490" w:type="dxa"/>
            <w:shd w:val="clear" w:color="auto" w:fill="00FF99"/>
          </w:tcPr>
          <w:p w:rsidR="004D4EE4" w:rsidRPr="004D4EE4" w:rsidRDefault="004D4EE4" w:rsidP="004D4EE4">
            <w:pPr>
              <w:jc w:val="center"/>
              <w:rPr>
                <w:rFonts w:ascii="Calibri" w:hAnsi="Calibri" w:cs="Calibri"/>
                <w:b/>
                <w:color w:val="4F81BD"/>
                <w:sz w:val="20"/>
                <w:szCs w:val="20"/>
              </w:rPr>
            </w:pPr>
            <w:r w:rsidRPr="004D4EE4">
              <w:rPr>
                <w:rFonts w:ascii="Calibri" w:hAnsi="Calibri" w:cs="Calibri"/>
                <w:b/>
                <w:sz w:val="20"/>
                <w:szCs w:val="20"/>
              </w:rPr>
              <w:t>Risk factor Rating 9-4</w:t>
            </w:r>
          </w:p>
        </w:tc>
        <w:tc>
          <w:tcPr>
            <w:tcW w:w="2118" w:type="dxa"/>
            <w:shd w:val="clear" w:color="auto" w:fill="F2F2F2"/>
          </w:tcPr>
          <w:p w:rsidR="004D4EE4" w:rsidRPr="004D4EE4" w:rsidRDefault="004D4EE4" w:rsidP="004D4EE4">
            <w:pPr>
              <w:jc w:val="center"/>
              <w:rPr>
                <w:rFonts w:ascii="Calibri" w:hAnsi="Calibri" w:cs="Calibri"/>
                <w:b/>
                <w:color w:val="4F81BD"/>
                <w:sz w:val="20"/>
                <w:szCs w:val="20"/>
              </w:rPr>
            </w:pPr>
            <w:r w:rsidRPr="004D4EE4">
              <w:rPr>
                <w:rFonts w:ascii="Calibri" w:hAnsi="Calibri" w:cs="Calibri"/>
                <w:b/>
                <w:color w:val="0000FF"/>
                <w:sz w:val="20"/>
                <w:szCs w:val="20"/>
              </w:rPr>
              <w:t>Below 4</w:t>
            </w:r>
          </w:p>
        </w:tc>
      </w:tr>
    </w:tbl>
    <w:p w:rsidR="004D4EE4" w:rsidRDefault="004D4EE4" w:rsidP="004D4EE4">
      <w:pPr>
        <w:rPr>
          <w:b/>
          <w:color w:val="4F81BD"/>
          <w:sz w:val="20"/>
          <w:szCs w:val="20"/>
        </w:rPr>
      </w:pPr>
    </w:p>
    <w:p w:rsidR="004D4EE4" w:rsidRPr="008A32B6" w:rsidRDefault="004D4EE4" w:rsidP="004D4EE4">
      <w:pPr>
        <w:rPr>
          <w:b/>
          <w:sz w:val="20"/>
          <w:szCs w:val="20"/>
        </w:rPr>
      </w:pPr>
      <w:r w:rsidRPr="00E809EC">
        <w:rPr>
          <w:b/>
          <w:color w:val="FF0000"/>
          <w:sz w:val="20"/>
          <w:szCs w:val="20"/>
        </w:rPr>
        <w:t xml:space="preserve">Risk Likelihood/Probability &amp; Consequence/Implication Scale Rating: 1-5   </w:t>
      </w:r>
      <w:r w:rsidRPr="008A32B6">
        <w:rPr>
          <w:b/>
          <w:color w:val="0000FF"/>
          <w:sz w:val="20"/>
          <w:szCs w:val="20"/>
        </w:rPr>
        <w:t>Risk Factor</w:t>
      </w:r>
      <w:r w:rsidRPr="00E809EC">
        <w:rPr>
          <w:b/>
          <w:color w:val="FF0000"/>
          <w:sz w:val="20"/>
          <w:szCs w:val="20"/>
        </w:rPr>
        <w:t xml:space="preserve">: </w:t>
      </w:r>
      <w:r w:rsidRPr="008A32B6">
        <w:rPr>
          <w:b/>
          <w:sz w:val="20"/>
          <w:szCs w:val="20"/>
        </w:rPr>
        <w:t>Likelihood x Implication or (Possibility x Consequence)</w:t>
      </w:r>
    </w:p>
    <w:p w:rsidR="004D4EE4" w:rsidRDefault="004D4EE4" w:rsidP="004D4EE4">
      <w:pPr>
        <w:rPr>
          <w:b/>
          <w:color w:val="FF0000"/>
          <w:sz w:val="20"/>
          <w:szCs w:val="20"/>
        </w:rPr>
      </w:pPr>
    </w:p>
    <w:p w:rsidR="004D4EE4" w:rsidRPr="004D4EE4" w:rsidRDefault="004D4EE4" w:rsidP="004D4EE4"/>
    <w:p w:rsidR="008B2DB1" w:rsidRDefault="008B2DB1" w:rsidP="00264B0A">
      <w:pPr>
        <w:pStyle w:val="Heading2"/>
        <w:numPr>
          <w:ilvl w:val="1"/>
          <w:numId w:val="6"/>
        </w:numPr>
      </w:pPr>
      <w:bookmarkStart w:id="15" w:name="_Toc326252528"/>
      <w:r>
        <w:t xml:space="preserve">Environmental </w:t>
      </w:r>
      <w:r w:rsidR="008B74F9">
        <w:t>safeguards /</w:t>
      </w:r>
      <w:r w:rsidR="00125B56">
        <w:t xml:space="preserve">Mainstreaming </w:t>
      </w:r>
      <w:bookmarkEnd w:id="15"/>
      <w:r w:rsidR="00125B56">
        <w:t>(Reference Climate Change Markers)</w:t>
      </w:r>
    </w:p>
    <w:p w:rsidR="008B2DB1" w:rsidRDefault="008B2DB1" w:rsidP="0072769F"/>
    <w:p w:rsidR="008B2DB1" w:rsidRPr="00812606" w:rsidRDefault="008B2DB1" w:rsidP="00812606">
      <w:pPr>
        <w:pStyle w:val="ListParagraph"/>
        <w:numPr>
          <w:ilvl w:val="0"/>
          <w:numId w:val="18"/>
        </w:numPr>
        <w:rPr>
          <w:i/>
          <w:iCs/>
          <w:color w:val="0000FF"/>
          <w:sz w:val="20"/>
          <w:szCs w:val="20"/>
        </w:rPr>
      </w:pPr>
      <w:r w:rsidRPr="00812606">
        <w:rPr>
          <w:i/>
          <w:iCs/>
          <w:color w:val="0000FF"/>
          <w:sz w:val="20"/>
          <w:szCs w:val="20"/>
        </w:rPr>
        <w:t xml:space="preserve">Environmental and ecological objective and impacts </w:t>
      </w:r>
    </w:p>
    <w:p w:rsidR="008B2DB1" w:rsidRPr="00812606" w:rsidRDefault="008B2DB1" w:rsidP="00812606">
      <w:pPr>
        <w:pStyle w:val="ListParagraph"/>
        <w:numPr>
          <w:ilvl w:val="0"/>
          <w:numId w:val="18"/>
        </w:numPr>
        <w:rPr>
          <w:i/>
          <w:iCs/>
          <w:color w:val="0000FF"/>
          <w:sz w:val="20"/>
          <w:szCs w:val="20"/>
        </w:rPr>
      </w:pPr>
      <w:r w:rsidRPr="00812606">
        <w:rPr>
          <w:i/>
          <w:iCs/>
          <w:color w:val="0000FF"/>
          <w:sz w:val="20"/>
          <w:szCs w:val="20"/>
        </w:rPr>
        <w:t xml:space="preserve">Safeguards to prevent negative environmental and social impact </w:t>
      </w:r>
    </w:p>
    <w:p w:rsidR="008B2DB1" w:rsidRPr="00812606" w:rsidRDefault="008B2DB1" w:rsidP="00812606">
      <w:pPr>
        <w:pStyle w:val="ListParagraph"/>
        <w:numPr>
          <w:ilvl w:val="0"/>
          <w:numId w:val="18"/>
        </w:numPr>
        <w:rPr>
          <w:b/>
          <w:bCs/>
          <w:i/>
          <w:iCs/>
          <w:color w:val="0000FF"/>
          <w:sz w:val="20"/>
          <w:szCs w:val="20"/>
        </w:rPr>
      </w:pPr>
      <w:r w:rsidRPr="00812606">
        <w:rPr>
          <w:i/>
          <w:iCs/>
          <w:color w:val="0000FF"/>
          <w:sz w:val="20"/>
          <w:szCs w:val="20"/>
        </w:rPr>
        <w:t>How will the ecological environment be preserved during and after the project?</w:t>
      </w:r>
    </w:p>
    <w:p w:rsidR="008B74F9" w:rsidRPr="008B74F9" w:rsidRDefault="008B74F9" w:rsidP="008B74F9">
      <w:pPr>
        <w:pStyle w:val="Heading2"/>
        <w:numPr>
          <w:ilvl w:val="1"/>
          <w:numId w:val="6"/>
        </w:numPr>
        <w:rPr>
          <w:rFonts w:ascii="Times New Roman" w:hAnsi="Times New Roman" w:cs="Times New Roman"/>
          <w:iCs/>
          <w:color w:val="365F91" w:themeColor="accent1" w:themeShade="BF"/>
          <w:lang w:val="en-GB"/>
        </w:rPr>
      </w:pPr>
      <w:bookmarkStart w:id="16" w:name="_Toc326252529"/>
      <w:r>
        <w:t xml:space="preserve">Social safeguards </w:t>
      </w:r>
      <w:r w:rsidRPr="008B74F9">
        <w:rPr>
          <w:rFonts w:ascii="Times New Roman" w:hAnsi="Times New Roman" w:cs="Times New Roman"/>
        </w:rPr>
        <w:t>(</w:t>
      </w:r>
      <w:r w:rsidRPr="008B74F9">
        <w:rPr>
          <w:rFonts w:ascii="Times New Roman" w:hAnsi="Times New Roman" w:cs="Times New Roman"/>
          <w:iCs/>
          <w:color w:val="365F91" w:themeColor="accent1" w:themeShade="BF"/>
          <w:lang w:val="en-GB"/>
        </w:rPr>
        <w:t>Pro-poor Strategy)</w:t>
      </w:r>
    </w:p>
    <w:p w:rsidR="008B2DB1" w:rsidRDefault="008B2DB1" w:rsidP="008B74F9">
      <w:pPr>
        <w:pStyle w:val="Heading2"/>
        <w:ind w:left="792"/>
      </w:pPr>
      <w:r>
        <w:t xml:space="preserve">Gender </w:t>
      </w:r>
      <w:r w:rsidR="00125B56">
        <w:t xml:space="preserve">Mainstreaming </w:t>
      </w:r>
      <w:r>
        <w:t>Strategy</w:t>
      </w:r>
      <w:bookmarkEnd w:id="16"/>
      <w:r w:rsidR="008B74F9">
        <w:t xml:space="preserve"> (R</w:t>
      </w:r>
      <w:r w:rsidR="00125B56">
        <w:t>eference Gender Markers)</w:t>
      </w:r>
    </w:p>
    <w:p w:rsidR="008B2DB1" w:rsidRDefault="008B2DB1" w:rsidP="00F25027">
      <w:pPr>
        <w:rPr>
          <w:b/>
          <w:bCs/>
          <w:i/>
          <w:iCs/>
          <w:color w:val="0000FF"/>
          <w:sz w:val="20"/>
          <w:szCs w:val="20"/>
        </w:rPr>
      </w:pPr>
    </w:p>
    <w:p w:rsidR="008B2DB1" w:rsidRPr="00812606" w:rsidRDefault="008B2DB1" w:rsidP="00F25027">
      <w:pPr>
        <w:pStyle w:val="ListParagraph"/>
        <w:numPr>
          <w:ilvl w:val="0"/>
          <w:numId w:val="18"/>
        </w:numPr>
        <w:rPr>
          <w:i/>
          <w:iCs/>
          <w:color w:val="0000FF"/>
          <w:sz w:val="20"/>
          <w:szCs w:val="20"/>
        </w:rPr>
      </w:pPr>
      <w:r w:rsidRPr="00812606">
        <w:rPr>
          <w:i/>
          <w:iCs/>
          <w:color w:val="0000FF"/>
          <w:sz w:val="20"/>
          <w:szCs w:val="20"/>
        </w:rPr>
        <w:t>How project improves status of women / gender equality</w:t>
      </w:r>
    </w:p>
    <w:p w:rsidR="008B2DB1" w:rsidRPr="00812606" w:rsidRDefault="008B2DB1" w:rsidP="00F25027">
      <w:pPr>
        <w:pStyle w:val="ListParagraph"/>
        <w:numPr>
          <w:ilvl w:val="0"/>
          <w:numId w:val="18"/>
        </w:numPr>
        <w:rPr>
          <w:i/>
          <w:iCs/>
          <w:color w:val="0000FF"/>
          <w:sz w:val="20"/>
          <w:szCs w:val="20"/>
        </w:rPr>
      </w:pPr>
      <w:r w:rsidRPr="00812606">
        <w:rPr>
          <w:i/>
          <w:iCs/>
          <w:color w:val="0000FF"/>
          <w:sz w:val="20"/>
          <w:szCs w:val="20"/>
        </w:rPr>
        <w:t>Women participation in projects</w:t>
      </w:r>
    </w:p>
    <w:p w:rsidR="008B2DB1" w:rsidRPr="00812606" w:rsidRDefault="008B2DB1" w:rsidP="00F25027">
      <w:pPr>
        <w:pStyle w:val="ListParagraph"/>
        <w:numPr>
          <w:ilvl w:val="0"/>
          <w:numId w:val="18"/>
        </w:numPr>
        <w:rPr>
          <w:i/>
          <w:iCs/>
          <w:color w:val="0000FF"/>
          <w:sz w:val="20"/>
          <w:szCs w:val="20"/>
        </w:rPr>
      </w:pPr>
      <w:r w:rsidRPr="00812606">
        <w:rPr>
          <w:i/>
          <w:iCs/>
          <w:color w:val="0000FF"/>
          <w:sz w:val="20"/>
          <w:szCs w:val="20"/>
        </w:rPr>
        <w:t>Benefits to women</w:t>
      </w:r>
    </w:p>
    <w:p w:rsidR="008B2DB1" w:rsidRPr="00812606" w:rsidRDefault="008B2DB1" w:rsidP="00F25027">
      <w:pPr>
        <w:pStyle w:val="ListParagraph"/>
        <w:numPr>
          <w:ilvl w:val="0"/>
          <w:numId w:val="18"/>
        </w:numPr>
        <w:rPr>
          <w:i/>
          <w:iCs/>
          <w:color w:val="0000FF"/>
          <w:sz w:val="20"/>
          <w:szCs w:val="20"/>
        </w:rPr>
      </w:pPr>
      <w:r w:rsidRPr="00812606">
        <w:rPr>
          <w:i/>
          <w:iCs/>
          <w:color w:val="0000FF"/>
          <w:sz w:val="20"/>
          <w:szCs w:val="20"/>
        </w:rPr>
        <w:t>Specify gender responsive objectives/ actions in project</w:t>
      </w:r>
    </w:p>
    <w:p w:rsidR="008B2DB1" w:rsidRPr="00812606" w:rsidRDefault="008B2DB1" w:rsidP="00F25027">
      <w:pPr>
        <w:pStyle w:val="ListParagraph"/>
        <w:numPr>
          <w:ilvl w:val="0"/>
          <w:numId w:val="18"/>
        </w:numPr>
        <w:rPr>
          <w:i/>
          <w:iCs/>
          <w:color w:val="0000FF"/>
          <w:sz w:val="20"/>
          <w:szCs w:val="20"/>
        </w:rPr>
      </w:pPr>
      <w:r w:rsidRPr="00812606">
        <w:rPr>
          <w:i/>
          <w:iCs/>
          <w:color w:val="0000FF"/>
          <w:sz w:val="20"/>
          <w:szCs w:val="20"/>
        </w:rPr>
        <w:t>Benefits aggregated by gender?</w:t>
      </w:r>
    </w:p>
    <w:p w:rsidR="008B2DB1" w:rsidRPr="00812606" w:rsidRDefault="008B2DB1" w:rsidP="00F25027">
      <w:pPr>
        <w:numPr>
          <w:ilvl w:val="0"/>
          <w:numId w:val="17"/>
        </w:numPr>
        <w:rPr>
          <w:i/>
          <w:iCs/>
          <w:color w:val="0000FF"/>
          <w:sz w:val="20"/>
          <w:szCs w:val="20"/>
          <w:lang w:val="en-GB"/>
        </w:rPr>
      </w:pPr>
      <w:r w:rsidRPr="00812606">
        <w:rPr>
          <w:i/>
          <w:iCs/>
          <w:color w:val="0000FF"/>
          <w:sz w:val="20"/>
          <w:szCs w:val="20"/>
          <w:lang w:val="en-GB"/>
        </w:rPr>
        <w:t>Negative impact on women</w:t>
      </w:r>
    </w:p>
    <w:p w:rsidR="008B2DB1" w:rsidRDefault="008B2DB1" w:rsidP="00F25027">
      <w:pPr>
        <w:numPr>
          <w:ilvl w:val="0"/>
          <w:numId w:val="17"/>
        </w:numPr>
        <w:rPr>
          <w:i/>
          <w:iCs/>
          <w:color w:val="0000FF"/>
          <w:sz w:val="20"/>
          <w:szCs w:val="20"/>
          <w:lang w:val="en-GB"/>
        </w:rPr>
      </w:pPr>
      <w:r w:rsidRPr="00812606">
        <w:rPr>
          <w:i/>
          <w:iCs/>
          <w:color w:val="0000FF"/>
          <w:sz w:val="20"/>
          <w:szCs w:val="20"/>
          <w:lang w:val="en-GB"/>
        </w:rPr>
        <w:t>Resources set aside for gender issues</w:t>
      </w:r>
    </w:p>
    <w:p w:rsidR="008B74F9" w:rsidRDefault="008B74F9" w:rsidP="008B74F9">
      <w:pPr>
        <w:ind w:left="720"/>
        <w:rPr>
          <w:i/>
          <w:iCs/>
          <w:color w:val="0000FF"/>
          <w:sz w:val="20"/>
          <w:szCs w:val="20"/>
          <w:lang w:val="en-GB"/>
        </w:rPr>
      </w:pPr>
    </w:p>
    <w:p w:rsidR="008B2DB1" w:rsidRDefault="008B2DB1" w:rsidP="00812606">
      <w:pPr>
        <w:pStyle w:val="Heading2"/>
        <w:numPr>
          <w:ilvl w:val="1"/>
          <w:numId w:val="6"/>
        </w:numPr>
      </w:pPr>
      <w:bookmarkStart w:id="17" w:name="_Toc326252530"/>
      <w:r>
        <w:t xml:space="preserve">Human Rights </w:t>
      </w:r>
      <w:r w:rsidR="00125B56">
        <w:t xml:space="preserve">Mainstreaming </w:t>
      </w:r>
      <w:r>
        <w:t>Strategy</w:t>
      </w:r>
      <w:bookmarkEnd w:id="17"/>
      <w:r w:rsidR="008B74F9">
        <w:t xml:space="preserve"> (R</w:t>
      </w:r>
      <w:r w:rsidR="00125B56">
        <w:t>eference HR markers)</w:t>
      </w:r>
    </w:p>
    <w:p w:rsidR="008B2DB1" w:rsidRPr="001B3919" w:rsidRDefault="008B2DB1" w:rsidP="001B3919"/>
    <w:p w:rsidR="008B2DB1" w:rsidRPr="001B3919" w:rsidRDefault="008B2DB1" w:rsidP="001B3919">
      <w:pPr>
        <w:pStyle w:val="ListParagraph"/>
        <w:numPr>
          <w:ilvl w:val="0"/>
          <w:numId w:val="22"/>
        </w:numPr>
        <w:rPr>
          <w:i/>
          <w:iCs/>
          <w:color w:val="0000FF"/>
          <w:sz w:val="20"/>
          <w:szCs w:val="20"/>
        </w:rPr>
      </w:pPr>
      <w:r>
        <w:rPr>
          <w:i/>
          <w:iCs/>
          <w:color w:val="0000FF"/>
          <w:sz w:val="20"/>
          <w:szCs w:val="20"/>
        </w:rPr>
        <w:t>Outline human rights being upheld/realized</w:t>
      </w:r>
    </w:p>
    <w:p w:rsidR="008B2DB1" w:rsidRDefault="008B2DB1" w:rsidP="001B3919">
      <w:pPr>
        <w:pStyle w:val="ListParagraph"/>
        <w:numPr>
          <w:ilvl w:val="0"/>
          <w:numId w:val="22"/>
        </w:numPr>
        <w:rPr>
          <w:i/>
          <w:iCs/>
          <w:color w:val="0000FF"/>
          <w:sz w:val="20"/>
          <w:szCs w:val="20"/>
        </w:rPr>
      </w:pPr>
      <w:r>
        <w:rPr>
          <w:i/>
          <w:iCs/>
          <w:color w:val="0000FF"/>
          <w:sz w:val="20"/>
          <w:szCs w:val="20"/>
        </w:rPr>
        <w:t xml:space="preserve">What safeguards are in place to ensure human rights not violated, e.g. evictions, access to basic services, discrimination, </w:t>
      </w:r>
      <w:proofErr w:type="gramStart"/>
      <w:r>
        <w:rPr>
          <w:i/>
          <w:iCs/>
          <w:color w:val="0000FF"/>
          <w:sz w:val="20"/>
          <w:szCs w:val="20"/>
        </w:rPr>
        <w:t>disruption</w:t>
      </w:r>
      <w:proofErr w:type="gramEnd"/>
      <w:r>
        <w:rPr>
          <w:i/>
          <w:iCs/>
          <w:color w:val="0000FF"/>
          <w:sz w:val="20"/>
          <w:szCs w:val="20"/>
        </w:rPr>
        <w:t xml:space="preserve"> of livelihoods?</w:t>
      </w:r>
    </w:p>
    <w:p w:rsidR="008B2DB1" w:rsidRDefault="008B2DB1" w:rsidP="001B3919">
      <w:pPr>
        <w:pStyle w:val="ListParagraph"/>
        <w:numPr>
          <w:ilvl w:val="0"/>
          <w:numId w:val="22"/>
        </w:numPr>
        <w:rPr>
          <w:i/>
          <w:iCs/>
          <w:color w:val="0000FF"/>
          <w:sz w:val="20"/>
          <w:szCs w:val="20"/>
        </w:rPr>
      </w:pPr>
      <w:r>
        <w:rPr>
          <w:i/>
          <w:iCs/>
          <w:color w:val="0000FF"/>
          <w:sz w:val="20"/>
          <w:szCs w:val="20"/>
        </w:rPr>
        <w:t>What indicators will be used to monitor human rights related progress?</w:t>
      </w:r>
    </w:p>
    <w:p w:rsidR="008B2DB1" w:rsidRPr="001B3919" w:rsidRDefault="008B2DB1" w:rsidP="001B3919">
      <w:pPr>
        <w:pStyle w:val="ListParagraph"/>
        <w:ind w:left="1440"/>
      </w:pPr>
    </w:p>
    <w:p w:rsidR="00125B56" w:rsidRDefault="00125B56" w:rsidP="00812606">
      <w:pPr>
        <w:pStyle w:val="Heading2"/>
        <w:numPr>
          <w:ilvl w:val="1"/>
          <w:numId w:val="6"/>
        </w:numPr>
        <w:rPr>
          <w:highlight w:val="lightGray"/>
        </w:rPr>
      </w:pPr>
      <w:bookmarkStart w:id="18" w:name="_Toc326252531"/>
      <w:r>
        <w:rPr>
          <w:highlight w:val="lightGray"/>
        </w:rPr>
        <w:t xml:space="preserve">Youth </w:t>
      </w:r>
      <w:proofErr w:type="gramStart"/>
      <w:r>
        <w:rPr>
          <w:highlight w:val="lightGray"/>
        </w:rPr>
        <w:t>Mainstreaming</w:t>
      </w:r>
      <w:proofErr w:type="gramEnd"/>
      <w:r>
        <w:rPr>
          <w:highlight w:val="lightGray"/>
        </w:rPr>
        <w:t xml:space="preserve"> strategy</w:t>
      </w:r>
      <w:r w:rsidR="008B74F9">
        <w:rPr>
          <w:highlight w:val="lightGray"/>
        </w:rPr>
        <w:t xml:space="preserve"> (Reference Youth mainstreaming marker)</w:t>
      </w:r>
    </w:p>
    <w:p w:rsidR="00F26D01" w:rsidRDefault="00F26D01" w:rsidP="00F26D01">
      <w:pPr>
        <w:rPr>
          <w:highlight w:val="lightGray"/>
        </w:rPr>
      </w:pPr>
    </w:p>
    <w:p w:rsidR="008B74F9" w:rsidRPr="00F26D01" w:rsidRDefault="008B74F9" w:rsidP="00F26D01">
      <w:pPr>
        <w:rPr>
          <w:highlight w:val="lightGray"/>
        </w:rPr>
      </w:pPr>
    </w:p>
    <w:p w:rsidR="008B2DB1" w:rsidRPr="007E0F5D" w:rsidRDefault="008B2DB1" w:rsidP="00812606">
      <w:pPr>
        <w:pStyle w:val="Heading2"/>
        <w:numPr>
          <w:ilvl w:val="1"/>
          <w:numId w:val="6"/>
        </w:numPr>
        <w:rPr>
          <w:highlight w:val="lightGray"/>
        </w:rPr>
      </w:pPr>
      <w:r w:rsidRPr="007E0F5D">
        <w:rPr>
          <w:highlight w:val="lightGray"/>
        </w:rPr>
        <w:t>Evaluation</w:t>
      </w:r>
      <w:bookmarkEnd w:id="18"/>
      <w:r w:rsidR="008B74F9">
        <w:rPr>
          <w:highlight w:val="lightGray"/>
        </w:rPr>
        <w:t xml:space="preserve"> (R</w:t>
      </w:r>
      <w:r w:rsidR="00125B56">
        <w:rPr>
          <w:highlight w:val="lightGray"/>
        </w:rPr>
        <w:t>eference Evaluation Policy 2014)</w:t>
      </w:r>
    </w:p>
    <w:p w:rsidR="008B2DB1" w:rsidRPr="002D6463" w:rsidRDefault="008B2DB1" w:rsidP="002D6463"/>
    <w:p w:rsidR="008B2DB1" w:rsidRDefault="008B2DB1" w:rsidP="002D6463">
      <w:pPr>
        <w:numPr>
          <w:ilvl w:val="0"/>
          <w:numId w:val="17"/>
        </w:numPr>
        <w:rPr>
          <w:i/>
          <w:iCs/>
          <w:color w:val="0000FF"/>
          <w:sz w:val="20"/>
          <w:szCs w:val="20"/>
          <w:lang w:val="en-GB"/>
        </w:rPr>
      </w:pPr>
      <w:r>
        <w:rPr>
          <w:i/>
          <w:iCs/>
          <w:color w:val="0000FF"/>
          <w:sz w:val="20"/>
          <w:szCs w:val="20"/>
          <w:lang w:val="en-GB"/>
        </w:rPr>
        <w:t>Will project be evaluated</w:t>
      </w:r>
    </w:p>
    <w:p w:rsidR="008B2DB1" w:rsidRDefault="008B2DB1" w:rsidP="002D6463">
      <w:pPr>
        <w:numPr>
          <w:ilvl w:val="0"/>
          <w:numId w:val="17"/>
        </w:numPr>
        <w:rPr>
          <w:i/>
          <w:iCs/>
          <w:color w:val="0000FF"/>
          <w:sz w:val="20"/>
          <w:szCs w:val="20"/>
          <w:lang w:val="en-GB"/>
        </w:rPr>
      </w:pPr>
      <w:r>
        <w:rPr>
          <w:i/>
          <w:iCs/>
          <w:color w:val="0000FF"/>
          <w:sz w:val="20"/>
          <w:szCs w:val="20"/>
          <w:lang w:val="en-GB"/>
        </w:rPr>
        <w:t>When will evaluation take place</w:t>
      </w:r>
    </w:p>
    <w:p w:rsidR="008B2DB1" w:rsidRPr="002D6463" w:rsidRDefault="008B2DB1" w:rsidP="002D6463">
      <w:pPr>
        <w:numPr>
          <w:ilvl w:val="0"/>
          <w:numId w:val="17"/>
        </w:numPr>
        <w:rPr>
          <w:i/>
          <w:iCs/>
          <w:color w:val="0000FF"/>
          <w:sz w:val="20"/>
          <w:szCs w:val="20"/>
          <w:lang w:val="en-GB"/>
        </w:rPr>
      </w:pPr>
      <w:r>
        <w:rPr>
          <w:i/>
          <w:iCs/>
          <w:color w:val="0000FF"/>
          <w:sz w:val="20"/>
          <w:szCs w:val="20"/>
          <w:lang w:val="en-GB"/>
        </w:rPr>
        <w:t>Resources set aside for evaluation</w:t>
      </w:r>
    </w:p>
    <w:p w:rsidR="008B2DB1" w:rsidRPr="007E0F5D" w:rsidRDefault="008B2DB1" w:rsidP="00812606">
      <w:pPr>
        <w:pStyle w:val="Heading2"/>
        <w:numPr>
          <w:ilvl w:val="1"/>
          <w:numId w:val="6"/>
        </w:numPr>
        <w:rPr>
          <w:highlight w:val="lightGray"/>
        </w:rPr>
      </w:pPr>
      <w:bookmarkStart w:id="19" w:name="_Toc326252532"/>
      <w:r w:rsidRPr="007E0F5D">
        <w:rPr>
          <w:highlight w:val="lightGray"/>
        </w:rPr>
        <w:t>Advocacy and Communication</w:t>
      </w:r>
      <w:bookmarkEnd w:id="19"/>
    </w:p>
    <w:p w:rsidR="008B2DB1" w:rsidRDefault="008B2DB1" w:rsidP="002D6463">
      <w:pPr>
        <w:ind w:left="360"/>
        <w:rPr>
          <w:b/>
          <w:bCs/>
          <w:i/>
          <w:iCs/>
          <w:color w:val="0000FF"/>
          <w:sz w:val="20"/>
          <w:szCs w:val="20"/>
        </w:rPr>
      </w:pPr>
    </w:p>
    <w:p w:rsidR="008B2DB1" w:rsidRDefault="008B2DB1" w:rsidP="002D6463">
      <w:pPr>
        <w:numPr>
          <w:ilvl w:val="0"/>
          <w:numId w:val="17"/>
        </w:numPr>
        <w:rPr>
          <w:i/>
          <w:iCs/>
          <w:color w:val="0000FF"/>
          <w:sz w:val="20"/>
          <w:szCs w:val="20"/>
          <w:lang w:val="en-GB"/>
        </w:rPr>
      </w:pPr>
      <w:r>
        <w:rPr>
          <w:i/>
          <w:iCs/>
          <w:color w:val="0000FF"/>
          <w:sz w:val="20"/>
          <w:szCs w:val="20"/>
          <w:lang w:val="en-GB"/>
        </w:rPr>
        <w:t>Communication plans to publicise project and outcomes locally and globally</w:t>
      </w:r>
    </w:p>
    <w:p w:rsidR="008B2DB1" w:rsidRDefault="008B2DB1" w:rsidP="002D6463">
      <w:pPr>
        <w:numPr>
          <w:ilvl w:val="0"/>
          <w:numId w:val="17"/>
        </w:numPr>
        <w:rPr>
          <w:i/>
          <w:iCs/>
          <w:color w:val="0000FF"/>
          <w:sz w:val="20"/>
          <w:szCs w:val="20"/>
          <w:lang w:val="en-GB"/>
        </w:rPr>
      </w:pPr>
      <w:r>
        <w:rPr>
          <w:i/>
          <w:iCs/>
          <w:color w:val="0000FF"/>
          <w:sz w:val="20"/>
          <w:szCs w:val="20"/>
          <w:lang w:val="en-GB"/>
        </w:rPr>
        <w:t>Target audiences and methods</w:t>
      </w:r>
    </w:p>
    <w:p w:rsidR="008B2DB1" w:rsidRDefault="008B2DB1" w:rsidP="002D6463">
      <w:pPr>
        <w:numPr>
          <w:ilvl w:val="0"/>
          <w:numId w:val="17"/>
        </w:numPr>
        <w:rPr>
          <w:i/>
          <w:iCs/>
          <w:color w:val="0000FF"/>
          <w:sz w:val="20"/>
          <w:szCs w:val="20"/>
          <w:lang w:val="en-GB"/>
        </w:rPr>
      </w:pPr>
      <w:r>
        <w:rPr>
          <w:i/>
          <w:iCs/>
          <w:color w:val="0000FF"/>
          <w:sz w:val="20"/>
          <w:szCs w:val="20"/>
          <w:lang w:val="en-GB"/>
        </w:rPr>
        <w:lastRenderedPageBreak/>
        <w:t>Resources set aside for advocacy</w:t>
      </w:r>
    </w:p>
    <w:p w:rsidR="008B2DB1" w:rsidRPr="002D6463" w:rsidRDefault="008B2DB1" w:rsidP="009451F8">
      <w:pPr>
        <w:ind w:left="1080"/>
        <w:rPr>
          <w:i/>
          <w:iCs/>
          <w:color w:val="0000FF"/>
          <w:sz w:val="20"/>
          <w:szCs w:val="20"/>
          <w:lang w:val="en-GB"/>
        </w:rPr>
      </w:pPr>
    </w:p>
    <w:p w:rsidR="008B2DB1" w:rsidRPr="007E0F5D" w:rsidRDefault="008B2DB1" w:rsidP="00812606">
      <w:pPr>
        <w:pStyle w:val="Heading2"/>
        <w:numPr>
          <w:ilvl w:val="1"/>
          <w:numId w:val="6"/>
        </w:numPr>
        <w:rPr>
          <w:highlight w:val="lightGray"/>
        </w:rPr>
      </w:pPr>
      <w:bookmarkStart w:id="20" w:name="_Toc326252533"/>
      <w:r w:rsidRPr="007E0F5D">
        <w:rPr>
          <w:highlight w:val="lightGray"/>
        </w:rPr>
        <w:t>ICT and Knowledge Management</w:t>
      </w:r>
      <w:bookmarkEnd w:id="20"/>
    </w:p>
    <w:p w:rsidR="008B2DB1" w:rsidRDefault="008B2DB1" w:rsidP="009451F8">
      <w:pPr>
        <w:numPr>
          <w:ilvl w:val="0"/>
          <w:numId w:val="17"/>
        </w:numPr>
        <w:rPr>
          <w:i/>
          <w:iCs/>
          <w:color w:val="0000FF"/>
          <w:sz w:val="20"/>
          <w:szCs w:val="20"/>
          <w:lang w:val="en-GB"/>
        </w:rPr>
      </w:pPr>
      <w:r>
        <w:rPr>
          <w:i/>
          <w:iCs/>
          <w:color w:val="0000FF"/>
          <w:sz w:val="20"/>
          <w:szCs w:val="20"/>
          <w:lang w:val="en-GB"/>
        </w:rPr>
        <w:t>Mechanism for capturing lessons learnt and best practices</w:t>
      </w:r>
    </w:p>
    <w:p w:rsidR="008B2DB1" w:rsidRDefault="008B2DB1" w:rsidP="009451F8">
      <w:pPr>
        <w:numPr>
          <w:ilvl w:val="0"/>
          <w:numId w:val="17"/>
        </w:numPr>
        <w:rPr>
          <w:i/>
          <w:iCs/>
          <w:color w:val="0000FF"/>
          <w:sz w:val="20"/>
          <w:szCs w:val="20"/>
          <w:lang w:val="en-GB"/>
        </w:rPr>
      </w:pPr>
      <w:r>
        <w:rPr>
          <w:i/>
          <w:iCs/>
          <w:color w:val="0000FF"/>
          <w:sz w:val="20"/>
          <w:szCs w:val="20"/>
          <w:lang w:val="en-GB"/>
        </w:rPr>
        <w:t>Platform for knowledge sharing among partners</w:t>
      </w:r>
    </w:p>
    <w:p w:rsidR="008B2DB1" w:rsidRDefault="008B2DB1" w:rsidP="009451F8">
      <w:pPr>
        <w:numPr>
          <w:ilvl w:val="0"/>
          <w:numId w:val="17"/>
        </w:numPr>
        <w:rPr>
          <w:i/>
          <w:iCs/>
          <w:color w:val="0000FF"/>
          <w:sz w:val="20"/>
          <w:szCs w:val="20"/>
          <w:lang w:val="en-GB"/>
        </w:rPr>
      </w:pPr>
      <w:r>
        <w:rPr>
          <w:i/>
          <w:iCs/>
          <w:color w:val="0000FF"/>
          <w:sz w:val="20"/>
          <w:szCs w:val="20"/>
          <w:lang w:val="en-GB"/>
        </w:rPr>
        <w:t>IT requirements; e.g. IT infrastructure, licences, internet access, computers, servers, bandwidth</w:t>
      </w:r>
    </w:p>
    <w:p w:rsidR="008B2DB1" w:rsidRDefault="008B2DB1" w:rsidP="009451F8">
      <w:pPr>
        <w:numPr>
          <w:ilvl w:val="0"/>
          <w:numId w:val="17"/>
        </w:numPr>
        <w:rPr>
          <w:i/>
          <w:iCs/>
          <w:color w:val="0000FF"/>
          <w:sz w:val="20"/>
          <w:szCs w:val="20"/>
          <w:lang w:val="en-GB"/>
        </w:rPr>
      </w:pPr>
      <w:r>
        <w:rPr>
          <w:i/>
          <w:iCs/>
          <w:color w:val="0000FF"/>
          <w:sz w:val="20"/>
          <w:szCs w:val="20"/>
          <w:lang w:val="en-GB"/>
        </w:rPr>
        <w:t xml:space="preserve">Archiving plans </w:t>
      </w:r>
    </w:p>
    <w:p w:rsidR="008B2DB1" w:rsidRDefault="008B2DB1" w:rsidP="009451F8">
      <w:pPr>
        <w:numPr>
          <w:ilvl w:val="0"/>
          <w:numId w:val="17"/>
        </w:numPr>
        <w:rPr>
          <w:i/>
          <w:iCs/>
          <w:color w:val="0000FF"/>
          <w:sz w:val="20"/>
          <w:szCs w:val="20"/>
          <w:lang w:val="en-GB"/>
        </w:rPr>
      </w:pPr>
      <w:r>
        <w:rPr>
          <w:i/>
          <w:iCs/>
          <w:color w:val="0000FF"/>
          <w:sz w:val="20"/>
          <w:szCs w:val="20"/>
          <w:lang w:val="en-GB"/>
        </w:rPr>
        <w:t>Resources set aside for IT and knowledge management</w:t>
      </w:r>
    </w:p>
    <w:p w:rsidR="008B2DB1" w:rsidRDefault="008B2DB1" w:rsidP="001F555D">
      <w:pPr>
        <w:rPr>
          <w:i/>
          <w:iCs/>
          <w:color w:val="0000FF"/>
          <w:sz w:val="20"/>
          <w:szCs w:val="20"/>
          <w:lang w:val="en-GB"/>
        </w:rPr>
      </w:pPr>
    </w:p>
    <w:p w:rsidR="008B2DB1" w:rsidRPr="007E0F5D" w:rsidRDefault="008B2DB1" w:rsidP="001F555D">
      <w:pPr>
        <w:pStyle w:val="Heading2"/>
        <w:numPr>
          <w:ilvl w:val="1"/>
          <w:numId w:val="6"/>
        </w:numPr>
        <w:rPr>
          <w:highlight w:val="lightGray"/>
        </w:rPr>
      </w:pPr>
      <w:bookmarkStart w:id="21" w:name="_Toc326252534"/>
      <w:r w:rsidRPr="007E0F5D">
        <w:rPr>
          <w:highlight w:val="lightGray"/>
        </w:rPr>
        <w:t>Reporting</w:t>
      </w:r>
      <w:bookmarkEnd w:id="21"/>
      <w:r w:rsidR="00125B56">
        <w:rPr>
          <w:highlight w:val="lightGray"/>
        </w:rPr>
        <w:t xml:space="preserve"> </w:t>
      </w:r>
      <w:r w:rsidR="008B74F9">
        <w:rPr>
          <w:highlight w:val="lightGray"/>
        </w:rPr>
        <w:t xml:space="preserve">(Reference </w:t>
      </w:r>
      <w:r w:rsidR="00125B56">
        <w:rPr>
          <w:highlight w:val="lightGray"/>
        </w:rPr>
        <w:t>Project</w:t>
      </w:r>
      <w:r w:rsidR="008B74F9">
        <w:rPr>
          <w:highlight w:val="lightGray"/>
        </w:rPr>
        <w:t>-</w:t>
      </w:r>
      <w:r w:rsidR="00125B56">
        <w:rPr>
          <w:highlight w:val="lightGray"/>
        </w:rPr>
        <w:t>Based Management Policy</w:t>
      </w:r>
      <w:r w:rsidR="008B74F9">
        <w:rPr>
          <w:highlight w:val="lightGray"/>
        </w:rPr>
        <w:t xml:space="preserve">, </w:t>
      </w:r>
      <w:r w:rsidR="00125B56">
        <w:rPr>
          <w:highlight w:val="lightGray"/>
        </w:rPr>
        <w:t>2012)</w:t>
      </w:r>
    </w:p>
    <w:p w:rsidR="008B2DB1" w:rsidRDefault="008B2DB1" w:rsidP="001F555D">
      <w:pPr>
        <w:numPr>
          <w:ilvl w:val="0"/>
          <w:numId w:val="17"/>
        </w:numPr>
        <w:rPr>
          <w:i/>
          <w:iCs/>
          <w:color w:val="0000FF"/>
          <w:sz w:val="20"/>
          <w:szCs w:val="20"/>
          <w:lang w:val="en-GB"/>
        </w:rPr>
      </w:pPr>
      <w:r>
        <w:rPr>
          <w:i/>
          <w:iCs/>
          <w:color w:val="0000FF"/>
          <w:sz w:val="20"/>
          <w:szCs w:val="20"/>
          <w:lang w:val="en-GB"/>
        </w:rPr>
        <w:t xml:space="preserve">Frequency of </w:t>
      </w:r>
      <w:r w:rsidRPr="001F555D">
        <w:rPr>
          <w:i/>
          <w:iCs/>
          <w:color w:val="0000FF"/>
          <w:sz w:val="20"/>
          <w:szCs w:val="20"/>
          <w:lang w:val="en-GB"/>
        </w:rPr>
        <w:t>reporting</w:t>
      </w:r>
    </w:p>
    <w:p w:rsidR="008B2DB1" w:rsidRDefault="008B2DB1" w:rsidP="001F555D">
      <w:pPr>
        <w:numPr>
          <w:ilvl w:val="0"/>
          <w:numId w:val="17"/>
        </w:numPr>
        <w:rPr>
          <w:i/>
          <w:iCs/>
          <w:color w:val="0000FF"/>
          <w:sz w:val="20"/>
          <w:szCs w:val="20"/>
          <w:lang w:val="en-GB"/>
        </w:rPr>
      </w:pPr>
      <w:r>
        <w:rPr>
          <w:i/>
          <w:iCs/>
          <w:color w:val="0000FF"/>
          <w:sz w:val="20"/>
          <w:szCs w:val="20"/>
          <w:lang w:val="en-GB"/>
        </w:rPr>
        <w:t>Resources set aside for reporting – progress on all activities, outputs and expected accomplishments must be entered in the Project Accrual and Accountability System to enable timely reporting</w:t>
      </w:r>
    </w:p>
    <w:p w:rsidR="008B2DB1" w:rsidRPr="001F555D" w:rsidRDefault="008B2DB1" w:rsidP="001F555D">
      <w:pPr>
        <w:rPr>
          <w:i/>
          <w:iCs/>
          <w:color w:val="0000FF"/>
          <w:sz w:val="20"/>
          <w:szCs w:val="20"/>
          <w:lang w:val="en-GB"/>
        </w:rPr>
      </w:pPr>
    </w:p>
    <w:p w:rsidR="008B2DB1" w:rsidRPr="007E0F5D" w:rsidRDefault="008B2DB1" w:rsidP="001F555D">
      <w:pPr>
        <w:pStyle w:val="Heading2"/>
        <w:numPr>
          <w:ilvl w:val="1"/>
          <w:numId w:val="6"/>
        </w:numPr>
        <w:rPr>
          <w:highlight w:val="lightGray"/>
        </w:rPr>
      </w:pPr>
      <w:bookmarkStart w:id="22" w:name="_Toc326252535"/>
      <w:r w:rsidRPr="007E0F5D">
        <w:rPr>
          <w:highlight w:val="lightGray"/>
        </w:rPr>
        <w:t>Audit</w:t>
      </w:r>
      <w:bookmarkEnd w:id="22"/>
    </w:p>
    <w:p w:rsidR="008B2DB1" w:rsidRPr="001F555D" w:rsidRDefault="008B2DB1" w:rsidP="001F555D">
      <w:pPr>
        <w:pStyle w:val="ListParagraph"/>
        <w:numPr>
          <w:ilvl w:val="0"/>
          <w:numId w:val="21"/>
        </w:numPr>
        <w:rPr>
          <w:i/>
          <w:iCs/>
          <w:color w:val="0000FF"/>
          <w:sz w:val="20"/>
          <w:szCs w:val="20"/>
          <w:lang w:val="en-GB"/>
        </w:rPr>
      </w:pPr>
      <w:r>
        <w:rPr>
          <w:i/>
          <w:iCs/>
          <w:color w:val="0000FF"/>
          <w:sz w:val="20"/>
          <w:szCs w:val="20"/>
          <w:lang w:val="en-GB"/>
        </w:rPr>
        <w:t xml:space="preserve">Get question from Mohamed </w:t>
      </w:r>
      <w:proofErr w:type="spellStart"/>
      <w:r>
        <w:rPr>
          <w:i/>
          <w:iCs/>
          <w:color w:val="0000FF"/>
          <w:sz w:val="20"/>
          <w:szCs w:val="20"/>
          <w:lang w:val="en-GB"/>
        </w:rPr>
        <w:t>Mohamed</w:t>
      </w:r>
      <w:proofErr w:type="spellEnd"/>
      <w:r>
        <w:rPr>
          <w:i/>
          <w:iCs/>
          <w:color w:val="0000FF"/>
          <w:sz w:val="20"/>
          <w:szCs w:val="20"/>
          <w:lang w:val="en-GB"/>
        </w:rPr>
        <w:t xml:space="preserve"> </w:t>
      </w:r>
      <w:proofErr w:type="spellStart"/>
      <w:r>
        <w:rPr>
          <w:i/>
          <w:iCs/>
          <w:color w:val="0000FF"/>
          <w:sz w:val="20"/>
          <w:szCs w:val="20"/>
          <w:lang w:val="en-GB"/>
        </w:rPr>
        <w:t>Robleh</w:t>
      </w:r>
      <w:proofErr w:type="spellEnd"/>
    </w:p>
    <w:p w:rsidR="008B2DB1" w:rsidRPr="00F91EA5" w:rsidRDefault="008B2DB1" w:rsidP="00F91EA5">
      <w:pPr>
        <w:pStyle w:val="Heading1"/>
        <w:numPr>
          <w:ilvl w:val="0"/>
          <w:numId w:val="6"/>
        </w:numPr>
        <w:rPr>
          <w:sz w:val="32"/>
          <w:szCs w:val="32"/>
        </w:rPr>
      </w:pPr>
      <w:bookmarkStart w:id="23" w:name="_Toc326252536"/>
      <w:r w:rsidRPr="00F91EA5">
        <w:rPr>
          <w:sz w:val="32"/>
          <w:szCs w:val="32"/>
        </w:rPr>
        <w:t>Governance</w:t>
      </w:r>
      <w:bookmarkEnd w:id="23"/>
    </w:p>
    <w:p w:rsidR="008B2DB1" w:rsidRPr="007E0F5D" w:rsidRDefault="008B2DB1" w:rsidP="00CA6479">
      <w:pPr>
        <w:pStyle w:val="Heading2"/>
        <w:numPr>
          <w:ilvl w:val="1"/>
          <w:numId w:val="6"/>
        </w:numPr>
        <w:rPr>
          <w:highlight w:val="lightGray"/>
        </w:rPr>
      </w:pPr>
      <w:bookmarkStart w:id="24" w:name="_Toc326252537"/>
      <w:r w:rsidRPr="007E0F5D">
        <w:rPr>
          <w:highlight w:val="lightGray"/>
        </w:rPr>
        <w:t>Governance Structure</w:t>
      </w:r>
      <w:bookmarkEnd w:id="24"/>
    </w:p>
    <w:p w:rsidR="008B2DB1" w:rsidRDefault="008B2DB1" w:rsidP="00CA6479">
      <w:pPr>
        <w:rPr>
          <w:sz w:val="20"/>
          <w:szCs w:val="20"/>
        </w:rPr>
      </w:pPr>
    </w:p>
    <w:p w:rsidR="008B2DB1" w:rsidRPr="00CA6479" w:rsidRDefault="008B2DB1" w:rsidP="00CA6479">
      <w:pPr>
        <w:ind w:left="360"/>
      </w:pPr>
      <w:r>
        <w:rPr>
          <w:sz w:val="20"/>
          <w:szCs w:val="20"/>
        </w:rPr>
        <w:t>E</w:t>
      </w:r>
      <w:r w:rsidRPr="00CA6479">
        <w:rPr>
          <w:sz w:val="20"/>
          <w:szCs w:val="20"/>
        </w:rPr>
        <w:t xml:space="preserve">xplain </w:t>
      </w:r>
      <w:r>
        <w:rPr>
          <w:sz w:val="20"/>
          <w:szCs w:val="20"/>
        </w:rPr>
        <w:t xml:space="preserve">the </w:t>
      </w:r>
      <w:r w:rsidRPr="00CA6479">
        <w:rPr>
          <w:sz w:val="20"/>
          <w:szCs w:val="20"/>
        </w:rPr>
        <w:t>arrangements of the parties in carrying out</w:t>
      </w:r>
      <w:r>
        <w:rPr>
          <w:sz w:val="20"/>
          <w:szCs w:val="20"/>
        </w:rPr>
        <w:t xml:space="preserve"> and </w:t>
      </w:r>
      <w:r w:rsidRPr="00CA6479">
        <w:rPr>
          <w:sz w:val="20"/>
          <w:szCs w:val="20"/>
        </w:rPr>
        <w:t>oversight</w:t>
      </w:r>
      <w:r>
        <w:rPr>
          <w:sz w:val="20"/>
          <w:szCs w:val="20"/>
        </w:rPr>
        <w:t xml:space="preserve"> of </w:t>
      </w:r>
      <w:r w:rsidRPr="00CA6479">
        <w:rPr>
          <w:sz w:val="20"/>
          <w:szCs w:val="20"/>
        </w:rPr>
        <w:t>project activities.  Explain potential conflict of interest areas- if any</w:t>
      </w:r>
    </w:p>
    <w:p w:rsidR="008B2DB1" w:rsidRDefault="008B2DB1" w:rsidP="00CA6479"/>
    <w:p w:rsidR="00125B56" w:rsidRPr="00CA6479" w:rsidRDefault="00125B56" w:rsidP="00CA6479"/>
    <w:p w:rsidR="008B2DB1" w:rsidRPr="007E0F5D" w:rsidRDefault="008B2DB1" w:rsidP="00CA6479">
      <w:pPr>
        <w:pStyle w:val="Heading2"/>
        <w:numPr>
          <w:ilvl w:val="1"/>
          <w:numId w:val="6"/>
        </w:numPr>
        <w:rPr>
          <w:highlight w:val="lightGray"/>
        </w:rPr>
      </w:pPr>
      <w:bookmarkStart w:id="25" w:name="_Toc326252538"/>
      <w:r w:rsidRPr="007E0F5D">
        <w:rPr>
          <w:highlight w:val="lightGray"/>
        </w:rPr>
        <w:t>Legal Instrument(s)</w:t>
      </w:r>
      <w:bookmarkEnd w:id="25"/>
    </w:p>
    <w:p w:rsidR="008B2DB1" w:rsidRPr="00696973" w:rsidRDefault="008B2DB1" w:rsidP="00696973">
      <w:pPr>
        <w:pStyle w:val="Heading1"/>
        <w:numPr>
          <w:ilvl w:val="0"/>
          <w:numId w:val="6"/>
        </w:numPr>
        <w:rPr>
          <w:rFonts w:cs="Times New Roman"/>
          <w:sz w:val="32"/>
          <w:szCs w:val="32"/>
        </w:rPr>
      </w:pPr>
      <w:r>
        <w:rPr>
          <w:sz w:val="32"/>
          <w:szCs w:val="32"/>
        </w:rPr>
        <w:t>Budget</w:t>
      </w:r>
    </w:p>
    <w:p w:rsidR="008B2DB1" w:rsidRPr="00696973" w:rsidRDefault="008B2DB1" w:rsidP="00696973">
      <w:pPr>
        <w:pStyle w:val="ListParagraph"/>
        <w:numPr>
          <w:ilvl w:val="0"/>
          <w:numId w:val="21"/>
        </w:numPr>
        <w:rPr>
          <w:i/>
          <w:iCs/>
          <w:color w:val="0000FF"/>
          <w:sz w:val="20"/>
          <w:szCs w:val="20"/>
          <w:lang w:val="en-GB"/>
        </w:rPr>
        <w:sectPr w:rsidR="008B2DB1" w:rsidRPr="00696973" w:rsidSect="007A60FC">
          <w:headerReference w:type="default" r:id="rId8"/>
          <w:footerReference w:type="default" r:id="rId9"/>
          <w:pgSz w:w="12240" w:h="15840"/>
          <w:pgMar w:top="1440" w:right="1440" w:bottom="1440" w:left="1440" w:header="720" w:footer="720" w:gutter="0"/>
          <w:cols w:space="720"/>
          <w:docGrid w:linePitch="360"/>
        </w:sectPr>
      </w:pPr>
      <w:r w:rsidRPr="00696973">
        <w:rPr>
          <w:i/>
          <w:iCs/>
          <w:color w:val="0000FF"/>
          <w:sz w:val="20"/>
          <w:szCs w:val="20"/>
          <w:lang w:val="en-GB"/>
        </w:rPr>
        <w:t>Attach budget using standard template – see Annex 1</w:t>
      </w:r>
    </w:p>
    <w:p w:rsidR="008B2DB1" w:rsidRDefault="008B2DB1" w:rsidP="00FD43A6">
      <w:pPr>
        <w:pStyle w:val="Heading1"/>
        <w:numPr>
          <w:ilvl w:val="0"/>
          <w:numId w:val="6"/>
        </w:numPr>
      </w:pPr>
      <w:bookmarkStart w:id="26" w:name="_Toc326252539"/>
      <w:r>
        <w:lastRenderedPageBreak/>
        <w:t>Logical Framework</w:t>
      </w:r>
      <w:bookmarkEnd w:id="26"/>
    </w:p>
    <w:p w:rsidR="008B2DB1" w:rsidRDefault="008B2DB1" w:rsidP="00D71184">
      <w:pPr>
        <w:ind w:left="360"/>
        <w:rPr>
          <w:i/>
          <w:iCs/>
          <w:sz w:val="20"/>
          <w:szCs w:val="20"/>
        </w:rPr>
      </w:pPr>
      <w:r w:rsidRPr="00D71184">
        <w:rPr>
          <w:i/>
          <w:iCs/>
          <w:sz w:val="20"/>
          <w:szCs w:val="20"/>
        </w:rPr>
        <w:t xml:space="preserve">For each expected accomplishment, </w:t>
      </w:r>
      <w:r>
        <w:rPr>
          <w:i/>
          <w:iCs/>
          <w:sz w:val="20"/>
          <w:szCs w:val="20"/>
        </w:rPr>
        <w:t xml:space="preserve">enter associated outputs; for each output, enter associated </w:t>
      </w:r>
      <w:proofErr w:type="gramStart"/>
      <w:r>
        <w:rPr>
          <w:i/>
          <w:iCs/>
          <w:sz w:val="20"/>
          <w:szCs w:val="20"/>
        </w:rPr>
        <w:t>activities .</w:t>
      </w:r>
      <w:proofErr w:type="gramEnd"/>
      <w:r>
        <w:rPr>
          <w:i/>
          <w:iCs/>
          <w:sz w:val="20"/>
          <w:szCs w:val="20"/>
        </w:rPr>
        <w:t xml:space="preserve">  </w:t>
      </w:r>
    </w:p>
    <w:tbl>
      <w:tblPr>
        <w:tblW w:w="14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970"/>
        <w:gridCol w:w="1620"/>
        <w:gridCol w:w="1440"/>
        <w:gridCol w:w="1170"/>
        <w:gridCol w:w="2160"/>
        <w:gridCol w:w="1638"/>
      </w:tblGrid>
      <w:tr w:rsidR="008B2DB1" w:rsidRPr="00764B93">
        <w:tc>
          <w:tcPr>
            <w:tcW w:w="3150" w:type="dxa"/>
            <w:shd w:val="clear" w:color="auto" w:fill="17365D"/>
          </w:tcPr>
          <w:p w:rsidR="008B2DB1" w:rsidRPr="001A5EF2" w:rsidRDefault="008B2DB1" w:rsidP="001A5EF2">
            <w:pPr>
              <w:jc w:val="center"/>
              <w:rPr>
                <w:b/>
                <w:bCs/>
                <w:sz w:val="16"/>
                <w:szCs w:val="16"/>
              </w:rPr>
            </w:pPr>
            <w:r w:rsidRPr="001A5EF2">
              <w:rPr>
                <w:b/>
                <w:bCs/>
                <w:sz w:val="16"/>
                <w:szCs w:val="16"/>
              </w:rPr>
              <w:t>Expected Accomplishment</w:t>
            </w:r>
          </w:p>
        </w:tc>
        <w:tc>
          <w:tcPr>
            <w:tcW w:w="2970" w:type="dxa"/>
            <w:shd w:val="clear" w:color="auto" w:fill="17365D"/>
          </w:tcPr>
          <w:p w:rsidR="008B2DB1" w:rsidRPr="001A5EF2" w:rsidRDefault="008B2DB1" w:rsidP="001A5EF2">
            <w:pPr>
              <w:jc w:val="center"/>
              <w:rPr>
                <w:b/>
                <w:bCs/>
                <w:sz w:val="16"/>
                <w:szCs w:val="16"/>
              </w:rPr>
            </w:pPr>
            <w:r w:rsidRPr="001A5EF2">
              <w:rPr>
                <w:b/>
                <w:bCs/>
                <w:sz w:val="16"/>
                <w:szCs w:val="16"/>
              </w:rPr>
              <w:t>Indicators of achievement</w:t>
            </w:r>
          </w:p>
        </w:tc>
        <w:tc>
          <w:tcPr>
            <w:tcW w:w="1620" w:type="dxa"/>
            <w:shd w:val="clear" w:color="auto" w:fill="17365D"/>
          </w:tcPr>
          <w:p w:rsidR="008B2DB1" w:rsidRPr="001A5EF2" w:rsidRDefault="008B2DB1" w:rsidP="001A5EF2">
            <w:pPr>
              <w:jc w:val="center"/>
              <w:rPr>
                <w:b/>
                <w:bCs/>
                <w:sz w:val="16"/>
                <w:szCs w:val="16"/>
              </w:rPr>
            </w:pPr>
            <w:r w:rsidRPr="001A5EF2">
              <w:rPr>
                <w:b/>
                <w:bCs/>
                <w:sz w:val="16"/>
                <w:szCs w:val="16"/>
              </w:rPr>
              <w:t>Baseline</w:t>
            </w:r>
          </w:p>
        </w:tc>
        <w:tc>
          <w:tcPr>
            <w:tcW w:w="1440" w:type="dxa"/>
            <w:shd w:val="clear" w:color="auto" w:fill="17365D"/>
          </w:tcPr>
          <w:p w:rsidR="008B2DB1" w:rsidRPr="001A5EF2" w:rsidRDefault="008B2DB1" w:rsidP="001A5EF2">
            <w:pPr>
              <w:jc w:val="center"/>
              <w:rPr>
                <w:b/>
                <w:bCs/>
                <w:sz w:val="16"/>
                <w:szCs w:val="16"/>
              </w:rPr>
            </w:pPr>
            <w:r w:rsidRPr="001A5EF2">
              <w:rPr>
                <w:b/>
                <w:bCs/>
                <w:sz w:val="16"/>
                <w:szCs w:val="16"/>
              </w:rPr>
              <w:t>Target</w:t>
            </w:r>
          </w:p>
        </w:tc>
        <w:tc>
          <w:tcPr>
            <w:tcW w:w="1170" w:type="dxa"/>
            <w:shd w:val="clear" w:color="auto" w:fill="17365D"/>
          </w:tcPr>
          <w:p w:rsidR="008B2DB1" w:rsidRPr="001A5EF2" w:rsidRDefault="008B2DB1" w:rsidP="001A5EF2">
            <w:pPr>
              <w:jc w:val="center"/>
              <w:rPr>
                <w:b/>
                <w:bCs/>
                <w:sz w:val="16"/>
                <w:szCs w:val="16"/>
              </w:rPr>
            </w:pPr>
            <w:r w:rsidRPr="001A5EF2">
              <w:rPr>
                <w:b/>
                <w:bCs/>
                <w:sz w:val="16"/>
                <w:szCs w:val="16"/>
              </w:rPr>
              <w:t>Data Source</w:t>
            </w:r>
          </w:p>
        </w:tc>
        <w:tc>
          <w:tcPr>
            <w:tcW w:w="2160" w:type="dxa"/>
            <w:shd w:val="clear" w:color="auto" w:fill="17365D"/>
          </w:tcPr>
          <w:p w:rsidR="008B2DB1" w:rsidRPr="001A5EF2" w:rsidRDefault="008B2DB1" w:rsidP="001A5EF2">
            <w:pPr>
              <w:jc w:val="center"/>
              <w:rPr>
                <w:b/>
                <w:bCs/>
                <w:sz w:val="16"/>
                <w:szCs w:val="16"/>
              </w:rPr>
            </w:pPr>
            <w:r w:rsidRPr="001A5EF2">
              <w:rPr>
                <w:b/>
                <w:bCs/>
                <w:sz w:val="16"/>
                <w:szCs w:val="16"/>
              </w:rPr>
              <w:t>Monitoring method</w:t>
            </w:r>
          </w:p>
        </w:tc>
        <w:tc>
          <w:tcPr>
            <w:tcW w:w="1638" w:type="dxa"/>
            <w:shd w:val="clear" w:color="auto" w:fill="17365D"/>
          </w:tcPr>
          <w:p w:rsidR="008B2DB1" w:rsidRPr="001A5EF2" w:rsidRDefault="008B2DB1" w:rsidP="001A5EF2">
            <w:pPr>
              <w:jc w:val="center"/>
              <w:rPr>
                <w:b/>
                <w:bCs/>
                <w:sz w:val="16"/>
                <w:szCs w:val="16"/>
              </w:rPr>
            </w:pPr>
            <w:r w:rsidRPr="001A5EF2">
              <w:rPr>
                <w:b/>
                <w:bCs/>
                <w:sz w:val="16"/>
                <w:szCs w:val="16"/>
              </w:rPr>
              <w:t>Monitoring Frequency</w:t>
            </w:r>
          </w:p>
        </w:tc>
      </w:tr>
      <w:tr w:rsidR="008B2DB1" w:rsidRPr="00764B93">
        <w:tc>
          <w:tcPr>
            <w:tcW w:w="3150" w:type="dxa"/>
          </w:tcPr>
          <w:p w:rsidR="008B2DB1" w:rsidRPr="001A5EF2" w:rsidRDefault="008B2DB1" w:rsidP="00E11E64">
            <w:pPr>
              <w:rPr>
                <w:sz w:val="16"/>
                <w:szCs w:val="16"/>
              </w:rPr>
            </w:pPr>
            <w:r w:rsidRPr="001A5EF2">
              <w:rPr>
                <w:sz w:val="16"/>
                <w:szCs w:val="16"/>
              </w:rPr>
              <w:t>Description of Expected accomplishment1</w:t>
            </w:r>
          </w:p>
          <w:p w:rsidR="008B2DB1" w:rsidRPr="001A5EF2" w:rsidRDefault="008B2DB1" w:rsidP="00E11E64">
            <w:pPr>
              <w:rPr>
                <w:b/>
                <w:bCs/>
                <w:sz w:val="16"/>
                <w:szCs w:val="16"/>
              </w:rPr>
            </w:pPr>
          </w:p>
        </w:tc>
        <w:tc>
          <w:tcPr>
            <w:tcW w:w="2970" w:type="dxa"/>
          </w:tcPr>
          <w:p w:rsidR="008B2DB1" w:rsidRPr="001A5EF2" w:rsidRDefault="008B2DB1" w:rsidP="00FD43A6">
            <w:pPr>
              <w:rPr>
                <w:sz w:val="16"/>
                <w:szCs w:val="16"/>
              </w:rPr>
            </w:pPr>
          </w:p>
        </w:tc>
        <w:tc>
          <w:tcPr>
            <w:tcW w:w="1620" w:type="dxa"/>
          </w:tcPr>
          <w:p w:rsidR="008B2DB1" w:rsidRPr="001A5EF2" w:rsidRDefault="008B2DB1" w:rsidP="00FD43A6">
            <w:pPr>
              <w:rPr>
                <w:sz w:val="16"/>
                <w:szCs w:val="16"/>
              </w:rPr>
            </w:pPr>
          </w:p>
        </w:tc>
        <w:tc>
          <w:tcPr>
            <w:tcW w:w="1440" w:type="dxa"/>
          </w:tcPr>
          <w:p w:rsidR="008B2DB1" w:rsidRPr="001A5EF2" w:rsidRDefault="008B2DB1" w:rsidP="00FD43A6">
            <w:pPr>
              <w:rPr>
                <w:sz w:val="16"/>
                <w:szCs w:val="16"/>
              </w:rPr>
            </w:pPr>
          </w:p>
        </w:tc>
        <w:tc>
          <w:tcPr>
            <w:tcW w:w="1170" w:type="dxa"/>
          </w:tcPr>
          <w:p w:rsidR="008B2DB1" w:rsidRPr="001A5EF2" w:rsidRDefault="008B2DB1" w:rsidP="00FD43A6">
            <w:pPr>
              <w:rPr>
                <w:sz w:val="16"/>
                <w:szCs w:val="16"/>
              </w:rPr>
            </w:pPr>
          </w:p>
        </w:tc>
        <w:tc>
          <w:tcPr>
            <w:tcW w:w="2160" w:type="dxa"/>
          </w:tcPr>
          <w:p w:rsidR="008B2DB1" w:rsidRPr="001A5EF2" w:rsidRDefault="008B2DB1" w:rsidP="00FD43A6">
            <w:pPr>
              <w:rPr>
                <w:sz w:val="16"/>
                <w:szCs w:val="16"/>
              </w:rPr>
            </w:pPr>
          </w:p>
        </w:tc>
        <w:tc>
          <w:tcPr>
            <w:tcW w:w="1638" w:type="dxa"/>
          </w:tcPr>
          <w:p w:rsidR="008B2DB1" w:rsidRPr="001A5EF2" w:rsidRDefault="008B2DB1" w:rsidP="00FD43A6">
            <w:pPr>
              <w:rPr>
                <w:sz w:val="16"/>
                <w:szCs w:val="16"/>
              </w:rPr>
            </w:pPr>
          </w:p>
        </w:tc>
      </w:tr>
      <w:tr w:rsidR="008B2DB1" w:rsidRPr="00764B93">
        <w:tc>
          <w:tcPr>
            <w:tcW w:w="3150" w:type="dxa"/>
            <w:vMerge w:val="restart"/>
            <w:tcBorders>
              <w:left w:val="nil"/>
              <w:right w:val="nil"/>
            </w:tcBorders>
            <w:shd w:val="clear" w:color="auto" w:fill="FFFFFF"/>
          </w:tcPr>
          <w:p w:rsidR="008B2DB1" w:rsidRPr="001A5EF2" w:rsidRDefault="008B2DB1" w:rsidP="001A5EF2">
            <w:pPr>
              <w:jc w:val="center"/>
              <w:rPr>
                <w:color w:val="FFFFFF"/>
                <w:sz w:val="16"/>
                <w:szCs w:val="16"/>
              </w:rPr>
            </w:pPr>
          </w:p>
        </w:tc>
        <w:tc>
          <w:tcPr>
            <w:tcW w:w="2970" w:type="dxa"/>
            <w:tcBorders>
              <w:left w:val="nil"/>
            </w:tcBorders>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Outputs for expected accomplishment</w:t>
            </w:r>
          </w:p>
        </w:tc>
        <w:tc>
          <w:tcPr>
            <w:tcW w:w="162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 xml:space="preserve">No. of Units </w:t>
            </w:r>
          </w:p>
        </w:tc>
        <w:tc>
          <w:tcPr>
            <w:tcW w:w="144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When achieved (Quarter, Year)</w:t>
            </w:r>
          </w:p>
        </w:tc>
        <w:tc>
          <w:tcPr>
            <w:tcW w:w="1170" w:type="dxa"/>
            <w:shd w:val="clear" w:color="auto" w:fill="0070C0"/>
          </w:tcPr>
          <w:p w:rsidR="008B2DB1" w:rsidRPr="001A5EF2" w:rsidRDefault="008B2DB1" w:rsidP="001A5EF2">
            <w:pPr>
              <w:jc w:val="center"/>
              <w:rPr>
                <w:color w:val="FFFFFF"/>
                <w:sz w:val="16"/>
                <w:szCs w:val="16"/>
              </w:rPr>
            </w:pPr>
          </w:p>
        </w:tc>
        <w:tc>
          <w:tcPr>
            <w:tcW w:w="2160" w:type="dxa"/>
            <w:shd w:val="clear" w:color="auto" w:fill="0070C0"/>
          </w:tcPr>
          <w:p w:rsidR="008B2DB1" w:rsidRPr="001A5EF2" w:rsidRDefault="008B2DB1" w:rsidP="001A5EF2">
            <w:pPr>
              <w:jc w:val="center"/>
              <w:rPr>
                <w:color w:val="FFFFFF"/>
                <w:sz w:val="16"/>
                <w:szCs w:val="16"/>
              </w:rPr>
            </w:pPr>
          </w:p>
        </w:tc>
        <w:tc>
          <w:tcPr>
            <w:tcW w:w="1638" w:type="dxa"/>
            <w:shd w:val="clear" w:color="auto" w:fill="0070C0"/>
          </w:tcPr>
          <w:p w:rsidR="008B2DB1" w:rsidRPr="001A5EF2" w:rsidRDefault="008B2DB1" w:rsidP="001A5EF2">
            <w:pPr>
              <w:jc w:val="cente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tcBorders>
              <w:left w:val="nil"/>
            </w:tcBorders>
            <w:vAlign w:val="center"/>
          </w:tcPr>
          <w:p w:rsidR="008B2DB1" w:rsidRPr="001A5EF2" w:rsidRDefault="008B2DB1" w:rsidP="00E11E64">
            <w:pPr>
              <w:rPr>
                <w:sz w:val="16"/>
                <w:szCs w:val="16"/>
              </w:rPr>
            </w:pPr>
            <w:r w:rsidRPr="001A5EF2">
              <w:rPr>
                <w:sz w:val="16"/>
                <w:szCs w:val="16"/>
              </w:rPr>
              <w:t>Description of output 1.1</w:t>
            </w:r>
          </w:p>
          <w:p w:rsidR="008B2DB1" w:rsidRPr="001A5EF2" w:rsidRDefault="008B2DB1" w:rsidP="00E11E64">
            <w:pPr>
              <w:rPr>
                <w:sz w:val="16"/>
                <w:szCs w:val="16"/>
              </w:rPr>
            </w:pPr>
          </w:p>
        </w:tc>
        <w:tc>
          <w:tcPr>
            <w:tcW w:w="1620" w:type="dxa"/>
            <w:vAlign w:val="center"/>
          </w:tcPr>
          <w:p w:rsidR="008B2DB1" w:rsidRPr="001A5EF2" w:rsidRDefault="008B2DB1" w:rsidP="00E11E64">
            <w:pPr>
              <w:rPr>
                <w:sz w:val="16"/>
                <w:szCs w:val="16"/>
              </w:rPr>
            </w:pPr>
          </w:p>
        </w:tc>
        <w:tc>
          <w:tcPr>
            <w:tcW w:w="1440" w:type="dxa"/>
            <w:vAlign w:val="center"/>
          </w:tcPr>
          <w:p w:rsidR="008B2DB1" w:rsidRPr="001A5EF2" w:rsidRDefault="008B2DB1" w:rsidP="00E11E64">
            <w:pPr>
              <w:rPr>
                <w:sz w:val="16"/>
                <w:szCs w:val="16"/>
              </w:rPr>
            </w:pPr>
          </w:p>
        </w:tc>
        <w:tc>
          <w:tcPr>
            <w:tcW w:w="1170" w:type="dxa"/>
            <w:vAlign w:val="center"/>
          </w:tcPr>
          <w:p w:rsidR="008B2DB1" w:rsidRPr="001A5EF2" w:rsidRDefault="008B2DB1" w:rsidP="00E11E64">
            <w:pPr>
              <w:rPr>
                <w:sz w:val="16"/>
                <w:szCs w:val="16"/>
              </w:rPr>
            </w:pPr>
          </w:p>
        </w:tc>
        <w:tc>
          <w:tcPr>
            <w:tcW w:w="2160" w:type="dxa"/>
            <w:vAlign w:val="center"/>
          </w:tcPr>
          <w:p w:rsidR="008B2DB1" w:rsidRPr="001A5EF2" w:rsidRDefault="008B2DB1" w:rsidP="00E11E64">
            <w:pPr>
              <w:rPr>
                <w:sz w:val="16"/>
                <w:szCs w:val="16"/>
              </w:rPr>
            </w:pPr>
          </w:p>
        </w:tc>
        <w:tc>
          <w:tcPr>
            <w:tcW w:w="1638" w:type="dxa"/>
            <w:vAlign w:val="center"/>
          </w:tcPr>
          <w:p w:rsidR="008B2DB1" w:rsidRPr="001A5EF2" w:rsidRDefault="008B2DB1" w:rsidP="00E11E64">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val="restart"/>
            <w:tcBorders>
              <w:left w:val="nil"/>
            </w:tcBorders>
          </w:tcPr>
          <w:p w:rsidR="008B2DB1" w:rsidRPr="001A5EF2" w:rsidRDefault="008B2DB1" w:rsidP="00FD43A6">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B8038B">
            <w:pPr>
              <w:rPr>
                <w:b/>
                <w:bCs/>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sz w:val="16"/>
                <w:szCs w:val="16"/>
              </w:rPr>
            </w:pPr>
            <w:r w:rsidRPr="001A5EF2">
              <w:rPr>
                <w:sz w:val="16"/>
                <w:szCs w:val="16"/>
              </w:rPr>
              <w:t>Activity 11.1</w:t>
            </w:r>
          </w:p>
        </w:tc>
        <w:tc>
          <w:tcPr>
            <w:tcW w:w="1440" w:type="dxa"/>
            <w:shd w:val="clear" w:color="auto" w:fill="BFBFBF"/>
          </w:tcPr>
          <w:p w:rsidR="008B2DB1" w:rsidRPr="001A5EF2" w:rsidRDefault="008B2DB1" w:rsidP="00B8038B">
            <w:pPr>
              <w:rPr>
                <w:sz w:val="16"/>
                <w:szCs w:val="16"/>
              </w:rPr>
            </w:pPr>
          </w:p>
        </w:tc>
        <w:tc>
          <w:tcPr>
            <w:tcW w:w="1170" w:type="dxa"/>
            <w:shd w:val="clear" w:color="auto" w:fill="BFBFBF"/>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sz w:val="16"/>
                <w:szCs w:val="16"/>
              </w:rPr>
            </w:pPr>
            <w:r w:rsidRPr="001A5EF2">
              <w:rPr>
                <w:sz w:val="16"/>
                <w:szCs w:val="16"/>
              </w:rPr>
              <w:t>Activity 1.1.2</w:t>
            </w:r>
          </w:p>
        </w:tc>
        <w:tc>
          <w:tcPr>
            <w:tcW w:w="1440" w:type="dxa"/>
            <w:shd w:val="clear" w:color="auto" w:fill="BFBFBF"/>
          </w:tcPr>
          <w:p w:rsidR="008B2DB1" w:rsidRPr="001A5EF2" w:rsidRDefault="008B2DB1" w:rsidP="00B8038B">
            <w:pPr>
              <w:rPr>
                <w:sz w:val="16"/>
                <w:szCs w:val="16"/>
              </w:rPr>
            </w:pPr>
          </w:p>
        </w:tc>
        <w:tc>
          <w:tcPr>
            <w:tcW w:w="1170" w:type="dxa"/>
            <w:shd w:val="clear" w:color="auto" w:fill="BFBFBF"/>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i/>
                <w:iCs/>
                <w:sz w:val="16"/>
                <w:szCs w:val="16"/>
              </w:rPr>
            </w:pPr>
          </w:p>
        </w:tc>
        <w:tc>
          <w:tcPr>
            <w:tcW w:w="1440" w:type="dxa"/>
          </w:tcPr>
          <w:p w:rsidR="008B2DB1" w:rsidRPr="001A5EF2" w:rsidRDefault="008B2DB1" w:rsidP="00B8038B">
            <w:pPr>
              <w:rPr>
                <w:sz w:val="16"/>
                <w:szCs w:val="16"/>
              </w:rPr>
            </w:pPr>
          </w:p>
        </w:tc>
        <w:tc>
          <w:tcPr>
            <w:tcW w:w="1170" w:type="dxa"/>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tcBorders>
              <w:left w:val="nil"/>
            </w:tcBorders>
          </w:tcPr>
          <w:p w:rsidR="008B2DB1" w:rsidRPr="001A5EF2" w:rsidRDefault="008B2DB1" w:rsidP="00FD43A6">
            <w:pPr>
              <w:rPr>
                <w:sz w:val="16"/>
                <w:szCs w:val="16"/>
              </w:rPr>
            </w:pPr>
            <w:r w:rsidRPr="001A5EF2">
              <w:rPr>
                <w:sz w:val="16"/>
                <w:szCs w:val="16"/>
              </w:rPr>
              <w:t>Description of output 1.2</w:t>
            </w:r>
          </w:p>
          <w:p w:rsidR="008B2DB1" w:rsidRPr="001A5EF2" w:rsidRDefault="008B2DB1" w:rsidP="00FD43A6">
            <w:pPr>
              <w:rPr>
                <w:sz w:val="16"/>
                <w:szCs w:val="16"/>
              </w:rPr>
            </w:pPr>
          </w:p>
        </w:tc>
        <w:tc>
          <w:tcPr>
            <w:tcW w:w="1620" w:type="dxa"/>
          </w:tcPr>
          <w:p w:rsidR="008B2DB1" w:rsidRPr="001A5EF2" w:rsidRDefault="008B2DB1" w:rsidP="00B8038B">
            <w:pPr>
              <w:rPr>
                <w:i/>
                <w:iCs/>
                <w:sz w:val="16"/>
                <w:szCs w:val="16"/>
              </w:rPr>
            </w:pPr>
            <w:r w:rsidRPr="001A5EF2">
              <w:rPr>
                <w:i/>
                <w:iCs/>
                <w:sz w:val="16"/>
                <w:szCs w:val="16"/>
              </w:rPr>
              <w:t xml:space="preserve">No. of Units </w:t>
            </w:r>
          </w:p>
        </w:tc>
        <w:tc>
          <w:tcPr>
            <w:tcW w:w="1440" w:type="dxa"/>
          </w:tcPr>
          <w:p w:rsidR="008B2DB1" w:rsidRPr="001A5EF2" w:rsidRDefault="008B2DB1" w:rsidP="00E11E64">
            <w:pPr>
              <w:rPr>
                <w:i/>
                <w:iCs/>
                <w:sz w:val="16"/>
                <w:szCs w:val="16"/>
              </w:rPr>
            </w:pPr>
            <w:r w:rsidRPr="001A5EF2">
              <w:rPr>
                <w:i/>
                <w:iCs/>
                <w:sz w:val="16"/>
                <w:szCs w:val="16"/>
              </w:rPr>
              <w:t>Quarter x, Year y</w:t>
            </w:r>
          </w:p>
        </w:tc>
        <w:tc>
          <w:tcPr>
            <w:tcW w:w="1170" w:type="dxa"/>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val="restart"/>
            <w:tcBorders>
              <w:left w:val="nil"/>
            </w:tcBorders>
          </w:tcPr>
          <w:p w:rsidR="008B2DB1" w:rsidRPr="001A5EF2" w:rsidRDefault="008B2DB1" w:rsidP="00FD43A6">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B8038B">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sz w:val="16"/>
                <w:szCs w:val="16"/>
              </w:rPr>
            </w:pPr>
            <w:r w:rsidRPr="001A5EF2">
              <w:rPr>
                <w:sz w:val="16"/>
                <w:szCs w:val="16"/>
              </w:rPr>
              <w:t>Activity 1.2.1</w:t>
            </w:r>
          </w:p>
        </w:tc>
        <w:tc>
          <w:tcPr>
            <w:tcW w:w="1440" w:type="dxa"/>
            <w:shd w:val="clear" w:color="auto" w:fill="BFBFBF"/>
          </w:tcPr>
          <w:p w:rsidR="008B2DB1" w:rsidRPr="001A5EF2" w:rsidRDefault="008B2DB1" w:rsidP="00B8038B">
            <w:pPr>
              <w:rPr>
                <w:sz w:val="16"/>
                <w:szCs w:val="16"/>
              </w:rPr>
            </w:pPr>
          </w:p>
        </w:tc>
        <w:tc>
          <w:tcPr>
            <w:tcW w:w="1170" w:type="dxa"/>
            <w:shd w:val="clear" w:color="auto" w:fill="BFBFBF"/>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sz w:val="16"/>
                <w:szCs w:val="16"/>
              </w:rPr>
            </w:pPr>
            <w:r w:rsidRPr="001A5EF2">
              <w:rPr>
                <w:sz w:val="16"/>
                <w:szCs w:val="16"/>
              </w:rPr>
              <w:t>Activity 1.2.2</w:t>
            </w:r>
          </w:p>
        </w:tc>
        <w:tc>
          <w:tcPr>
            <w:tcW w:w="1440" w:type="dxa"/>
            <w:shd w:val="clear" w:color="auto" w:fill="BFBFBF"/>
          </w:tcPr>
          <w:p w:rsidR="008B2DB1" w:rsidRPr="001A5EF2" w:rsidRDefault="008B2DB1" w:rsidP="00B8038B">
            <w:pPr>
              <w:rPr>
                <w:sz w:val="16"/>
                <w:szCs w:val="16"/>
              </w:rPr>
            </w:pPr>
          </w:p>
        </w:tc>
        <w:tc>
          <w:tcPr>
            <w:tcW w:w="1170" w:type="dxa"/>
            <w:shd w:val="clear" w:color="auto" w:fill="BFBFBF"/>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B8038B">
            <w:pPr>
              <w:rPr>
                <w:sz w:val="16"/>
                <w:szCs w:val="16"/>
              </w:rPr>
            </w:pPr>
          </w:p>
        </w:tc>
        <w:tc>
          <w:tcPr>
            <w:tcW w:w="1440" w:type="dxa"/>
          </w:tcPr>
          <w:p w:rsidR="008B2DB1" w:rsidRPr="001A5EF2" w:rsidRDefault="008B2DB1" w:rsidP="00B8038B">
            <w:pPr>
              <w:rPr>
                <w:sz w:val="16"/>
                <w:szCs w:val="16"/>
              </w:rPr>
            </w:pPr>
          </w:p>
        </w:tc>
        <w:tc>
          <w:tcPr>
            <w:tcW w:w="1170" w:type="dxa"/>
          </w:tcPr>
          <w:p w:rsidR="008B2DB1" w:rsidRPr="001A5EF2" w:rsidRDefault="008B2DB1" w:rsidP="00B8038B">
            <w:pPr>
              <w:rPr>
                <w:sz w:val="16"/>
                <w:szCs w:val="16"/>
              </w:rPr>
            </w:pPr>
          </w:p>
        </w:tc>
        <w:tc>
          <w:tcPr>
            <w:tcW w:w="2160" w:type="dxa"/>
          </w:tcPr>
          <w:p w:rsidR="008B2DB1" w:rsidRPr="001A5EF2" w:rsidRDefault="008B2DB1" w:rsidP="00B8038B">
            <w:pPr>
              <w:rPr>
                <w:sz w:val="16"/>
                <w:szCs w:val="16"/>
              </w:rPr>
            </w:pPr>
          </w:p>
        </w:tc>
        <w:tc>
          <w:tcPr>
            <w:tcW w:w="1638" w:type="dxa"/>
          </w:tcPr>
          <w:p w:rsidR="008B2DB1" w:rsidRPr="001A5EF2" w:rsidRDefault="008B2DB1" w:rsidP="00B8038B">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tcBorders>
              <w:left w:val="nil"/>
            </w:tcBorders>
          </w:tcPr>
          <w:p w:rsidR="008B2DB1" w:rsidRPr="001A5EF2" w:rsidRDefault="008B2DB1" w:rsidP="00FD43A6">
            <w:pPr>
              <w:rPr>
                <w:sz w:val="16"/>
                <w:szCs w:val="16"/>
              </w:rPr>
            </w:pPr>
            <w:r w:rsidRPr="001A5EF2">
              <w:rPr>
                <w:sz w:val="16"/>
                <w:szCs w:val="16"/>
              </w:rPr>
              <w:t>Description of output 1.3</w:t>
            </w:r>
          </w:p>
          <w:p w:rsidR="008B2DB1" w:rsidRPr="001A5EF2" w:rsidRDefault="008B2DB1" w:rsidP="00FD43A6">
            <w:pPr>
              <w:rPr>
                <w:sz w:val="16"/>
                <w:szCs w:val="16"/>
              </w:rPr>
            </w:pPr>
          </w:p>
        </w:tc>
        <w:tc>
          <w:tcPr>
            <w:tcW w:w="1620" w:type="dxa"/>
          </w:tcPr>
          <w:p w:rsidR="008B2DB1" w:rsidRPr="001A5EF2" w:rsidRDefault="008B2DB1" w:rsidP="00FD43A6">
            <w:pPr>
              <w:rPr>
                <w:i/>
                <w:iCs/>
                <w:sz w:val="16"/>
                <w:szCs w:val="16"/>
              </w:rPr>
            </w:pPr>
            <w:r w:rsidRPr="001A5EF2">
              <w:rPr>
                <w:i/>
                <w:iCs/>
                <w:sz w:val="16"/>
                <w:szCs w:val="16"/>
              </w:rPr>
              <w:t>No. of units</w:t>
            </w:r>
          </w:p>
        </w:tc>
        <w:tc>
          <w:tcPr>
            <w:tcW w:w="1440" w:type="dxa"/>
          </w:tcPr>
          <w:p w:rsidR="008B2DB1" w:rsidRPr="001A5EF2" w:rsidRDefault="008B2DB1" w:rsidP="00FD43A6">
            <w:pPr>
              <w:rPr>
                <w:i/>
                <w:iCs/>
                <w:sz w:val="16"/>
                <w:szCs w:val="16"/>
              </w:rPr>
            </w:pPr>
            <w:r w:rsidRPr="001A5EF2">
              <w:rPr>
                <w:i/>
                <w:iCs/>
                <w:sz w:val="16"/>
                <w:szCs w:val="16"/>
              </w:rPr>
              <w:t>Quarter x Year y</w:t>
            </w:r>
          </w:p>
        </w:tc>
        <w:tc>
          <w:tcPr>
            <w:tcW w:w="1170" w:type="dxa"/>
          </w:tcPr>
          <w:p w:rsidR="008B2DB1" w:rsidRPr="001A5EF2" w:rsidRDefault="008B2DB1" w:rsidP="00FD43A6">
            <w:pPr>
              <w:rPr>
                <w:sz w:val="16"/>
                <w:szCs w:val="16"/>
              </w:rPr>
            </w:pPr>
          </w:p>
        </w:tc>
        <w:tc>
          <w:tcPr>
            <w:tcW w:w="2160" w:type="dxa"/>
          </w:tcPr>
          <w:p w:rsidR="008B2DB1" w:rsidRPr="001A5EF2" w:rsidRDefault="008B2DB1" w:rsidP="00FD43A6">
            <w:pPr>
              <w:rPr>
                <w:sz w:val="16"/>
                <w:szCs w:val="16"/>
              </w:rPr>
            </w:pPr>
          </w:p>
        </w:tc>
        <w:tc>
          <w:tcPr>
            <w:tcW w:w="1638" w:type="dxa"/>
          </w:tcPr>
          <w:p w:rsidR="008B2DB1" w:rsidRPr="001A5EF2" w:rsidRDefault="008B2DB1" w:rsidP="00FD43A6">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val="restart"/>
            <w:tcBorders>
              <w:left w:val="nil"/>
            </w:tcBorders>
          </w:tcPr>
          <w:p w:rsidR="008B2DB1" w:rsidRPr="001A5EF2" w:rsidRDefault="008B2DB1" w:rsidP="00FD43A6">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02100C">
            <w:pPr>
              <w:rPr>
                <w:sz w:val="16"/>
                <w:szCs w:val="16"/>
              </w:rPr>
            </w:pPr>
            <w:r w:rsidRPr="001A5EF2">
              <w:rPr>
                <w:sz w:val="16"/>
                <w:szCs w:val="16"/>
              </w:rPr>
              <w:t>Activity 1.3.1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02100C">
            <w:pPr>
              <w:rPr>
                <w:sz w:val="16"/>
                <w:szCs w:val="16"/>
              </w:rPr>
            </w:pPr>
            <w:r w:rsidRPr="001A5EF2">
              <w:rPr>
                <w:sz w:val="16"/>
                <w:szCs w:val="16"/>
              </w:rPr>
              <w:t>Activity 1.3.2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FD43A6">
            <w:pPr>
              <w:rPr>
                <w:sz w:val="16"/>
                <w:szCs w:val="16"/>
              </w:rPr>
            </w:pPr>
          </w:p>
        </w:tc>
        <w:tc>
          <w:tcPr>
            <w:tcW w:w="2970" w:type="dxa"/>
            <w:vMerge/>
            <w:tcBorders>
              <w:left w:val="nil"/>
            </w:tcBorders>
          </w:tcPr>
          <w:p w:rsidR="008B2DB1" w:rsidRPr="001A5EF2" w:rsidRDefault="008B2DB1" w:rsidP="00FD43A6">
            <w:pPr>
              <w:rPr>
                <w:sz w:val="16"/>
                <w:szCs w:val="16"/>
              </w:rPr>
            </w:pPr>
          </w:p>
        </w:tc>
        <w:tc>
          <w:tcPr>
            <w:tcW w:w="1620" w:type="dxa"/>
          </w:tcPr>
          <w:p w:rsidR="008B2DB1" w:rsidRPr="001A5EF2" w:rsidRDefault="008B2DB1" w:rsidP="00FD43A6">
            <w:pPr>
              <w:rPr>
                <w:sz w:val="16"/>
                <w:szCs w:val="16"/>
              </w:rPr>
            </w:pPr>
          </w:p>
        </w:tc>
        <w:tc>
          <w:tcPr>
            <w:tcW w:w="1440" w:type="dxa"/>
          </w:tcPr>
          <w:p w:rsidR="008B2DB1" w:rsidRPr="001A5EF2" w:rsidRDefault="008B2DB1" w:rsidP="00FD43A6">
            <w:pPr>
              <w:rPr>
                <w:sz w:val="16"/>
                <w:szCs w:val="16"/>
              </w:rPr>
            </w:pPr>
          </w:p>
        </w:tc>
        <w:tc>
          <w:tcPr>
            <w:tcW w:w="1170" w:type="dxa"/>
          </w:tcPr>
          <w:p w:rsidR="008B2DB1" w:rsidRPr="001A5EF2" w:rsidRDefault="008B2DB1" w:rsidP="00FD43A6">
            <w:pPr>
              <w:rPr>
                <w:sz w:val="16"/>
                <w:szCs w:val="16"/>
              </w:rPr>
            </w:pPr>
          </w:p>
        </w:tc>
        <w:tc>
          <w:tcPr>
            <w:tcW w:w="2160" w:type="dxa"/>
          </w:tcPr>
          <w:p w:rsidR="008B2DB1" w:rsidRPr="001A5EF2" w:rsidRDefault="008B2DB1" w:rsidP="00FD43A6">
            <w:pPr>
              <w:rPr>
                <w:sz w:val="16"/>
                <w:szCs w:val="16"/>
              </w:rPr>
            </w:pPr>
          </w:p>
        </w:tc>
        <w:tc>
          <w:tcPr>
            <w:tcW w:w="1638" w:type="dxa"/>
          </w:tcPr>
          <w:p w:rsidR="008B2DB1" w:rsidRPr="001A5EF2" w:rsidRDefault="008B2DB1" w:rsidP="00FD43A6">
            <w:pPr>
              <w:rPr>
                <w:sz w:val="16"/>
                <w:szCs w:val="16"/>
              </w:rPr>
            </w:pPr>
          </w:p>
        </w:tc>
      </w:tr>
      <w:tr w:rsidR="008B2DB1" w:rsidRPr="00764B93">
        <w:tc>
          <w:tcPr>
            <w:tcW w:w="3150" w:type="dxa"/>
            <w:shd w:val="clear" w:color="auto" w:fill="17365D"/>
          </w:tcPr>
          <w:p w:rsidR="008B2DB1" w:rsidRPr="001A5EF2" w:rsidRDefault="008B2DB1" w:rsidP="001A5EF2">
            <w:pPr>
              <w:jc w:val="center"/>
              <w:rPr>
                <w:b/>
                <w:bCs/>
                <w:sz w:val="16"/>
                <w:szCs w:val="16"/>
              </w:rPr>
            </w:pPr>
            <w:r w:rsidRPr="001A5EF2">
              <w:rPr>
                <w:b/>
                <w:bCs/>
                <w:sz w:val="16"/>
                <w:szCs w:val="16"/>
              </w:rPr>
              <w:t>Expected Accomplishment</w:t>
            </w:r>
          </w:p>
        </w:tc>
        <w:tc>
          <w:tcPr>
            <w:tcW w:w="2970" w:type="dxa"/>
            <w:shd w:val="clear" w:color="auto" w:fill="17365D"/>
          </w:tcPr>
          <w:p w:rsidR="008B2DB1" w:rsidRPr="001A5EF2" w:rsidRDefault="008B2DB1" w:rsidP="001A5EF2">
            <w:pPr>
              <w:jc w:val="center"/>
              <w:rPr>
                <w:b/>
                <w:bCs/>
                <w:sz w:val="16"/>
                <w:szCs w:val="16"/>
              </w:rPr>
            </w:pPr>
            <w:r w:rsidRPr="001A5EF2">
              <w:rPr>
                <w:b/>
                <w:bCs/>
                <w:sz w:val="16"/>
                <w:szCs w:val="16"/>
              </w:rPr>
              <w:t>Indicators of achievement</w:t>
            </w:r>
          </w:p>
        </w:tc>
        <w:tc>
          <w:tcPr>
            <w:tcW w:w="1620" w:type="dxa"/>
            <w:shd w:val="clear" w:color="auto" w:fill="17365D"/>
          </w:tcPr>
          <w:p w:rsidR="008B2DB1" w:rsidRPr="001A5EF2" w:rsidRDefault="008B2DB1" w:rsidP="001A5EF2">
            <w:pPr>
              <w:jc w:val="center"/>
              <w:rPr>
                <w:b/>
                <w:bCs/>
                <w:sz w:val="16"/>
                <w:szCs w:val="16"/>
              </w:rPr>
            </w:pPr>
            <w:r w:rsidRPr="001A5EF2">
              <w:rPr>
                <w:b/>
                <w:bCs/>
                <w:sz w:val="16"/>
                <w:szCs w:val="16"/>
              </w:rPr>
              <w:t>Baseline</w:t>
            </w:r>
          </w:p>
        </w:tc>
        <w:tc>
          <w:tcPr>
            <w:tcW w:w="1440" w:type="dxa"/>
            <w:shd w:val="clear" w:color="auto" w:fill="17365D"/>
          </w:tcPr>
          <w:p w:rsidR="008B2DB1" w:rsidRPr="001A5EF2" w:rsidRDefault="008B2DB1" w:rsidP="001A5EF2">
            <w:pPr>
              <w:jc w:val="center"/>
              <w:rPr>
                <w:b/>
                <w:bCs/>
                <w:sz w:val="16"/>
                <w:szCs w:val="16"/>
              </w:rPr>
            </w:pPr>
            <w:r w:rsidRPr="001A5EF2">
              <w:rPr>
                <w:b/>
                <w:bCs/>
                <w:sz w:val="16"/>
                <w:szCs w:val="16"/>
              </w:rPr>
              <w:t>Target</w:t>
            </w:r>
          </w:p>
        </w:tc>
        <w:tc>
          <w:tcPr>
            <w:tcW w:w="1170" w:type="dxa"/>
            <w:shd w:val="clear" w:color="auto" w:fill="17365D"/>
          </w:tcPr>
          <w:p w:rsidR="008B2DB1" w:rsidRPr="001A5EF2" w:rsidRDefault="008B2DB1" w:rsidP="001A5EF2">
            <w:pPr>
              <w:jc w:val="center"/>
              <w:rPr>
                <w:b/>
                <w:bCs/>
                <w:sz w:val="16"/>
                <w:szCs w:val="16"/>
              </w:rPr>
            </w:pPr>
            <w:r w:rsidRPr="001A5EF2">
              <w:rPr>
                <w:b/>
                <w:bCs/>
                <w:sz w:val="16"/>
                <w:szCs w:val="16"/>
              </w:rPr>
              <w:t>Data Source</w:t>
            </w:r>
          </w:p>
        </w:tc>
        <w:tc>
          <w:tcPr>
            <w:tcW w:w="2160" w:type="dxa"/>
            <w:shd w:val="clear" w:color="auto" w:fill="17365D"/>
          </w:tcPr>
          <w:p w:rsidR="008B2DB1" w:rsidRPr="001A5EF2" w:rsidRDefault="008B2DB1" w:rsidP="001A5EF2">
            <w:pPr>
              <w:jc w:val="center"/>
              <w:rPr>
                <w:b/>
                <w:bCs/>
                <w:sz w:val="16"/>
                <w:szCs w:val="16"/>
              </w:rPr>
            </w:pPr>
            <w:r w:rsidRPr="001A5EF2">
              <w:rPr>
                <w:b/>
                <w:bCs/>
                <w:sz w:val="16"/>
                <w:szCs w:val="16"/>
              </w:rPr>
              <w:t>Monitoring method</w:t>
            </w:r>
          </w:p>
        </w:tc>
        <w:tc>
          <w:tcPr>
            <w:tcW w:w="1638" w:type="dxa"/>
            <w:shd w:val="clear" w:color="auto" w:fill="17365D"/>
          </w:tcPr>
          <w:p w:rsidR="008B2DB1" w:rsidRPr="001A5EF2" w:rsidRDefault="008B2DB1" w:rsidP="001A5EF2">
            <w:pPr>
              <w:jc w:val="center"/>
              <w:rPr>
                <w:b/>
                <w:bCs/>
                <w:sz w:val="16"/>
                <w:szCs w:val="16"/>
              </w:rPr>
            </w:pPr>
            <w:r w:rsidRPr="001A5EF2">
              <w:rPr>
                <w:b/>
                <w:bCs/>
                <w:sz w:val="16"/>
                <w:szCs w:val="16"/>
              </w:rPr>
              <w:t>Monitoring Frequency</w:t>
            </w:r>
          </w:p>
        </w:tc>
      </w:tr>
      <w:tr w:rsidR="008B2DB1" w:rsidRPr="00764B93">
        <w:tc>
          <w:tcPr>
            <w:tcW w:w="3150" w:type="dxa"/>
            <w:vAlign w:val="center"/>
          </w:tcPr>
          <w:p w:rsidR="008B2DB1" w:rsidRPr="001A5EF2" w:rsidRDefault="008B2DB1" w:rsidP="00A84194">
            <w:pPr>
              <w:rPr>
                <w:sz w:val="16"/>
                <w:szCs w:val="16"/>
              </w:rPr>
            </w:pPr>
            <w:r w:rsidRPr="001A5EF2">
              <w:rPr>
                <w:sz w:val="16"/>
                <w:szCs w:val="16"/>
              </w:rPr>
              <w:t>Description of Expected accomplishment 2</w:t>
            </w:r>
          </w:p>
          <w:p w:rsidR="008B2DB1" w:rsidRPr="001A5EF2" w:rsidRDefault="008B2DB1" w:rsidP="00A84194">
            <w:pPr>
              <w:rPr>
                <w:b/>
                <w:bCs/>
                <w:sz w:val="16"/>
                <w:szCs w:val="16"/>
              </w:rPr>
            </w:pPr>
          </w:p>
        </w:tc>
        <w:tc>
          <w:tcPr>
            <w:tcW w:w="2970" w:type="dxa"/>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val="restart"/>
            <w:tcBorders>
              <w:left w:val="nil"/>
              <w:right w:val="nil"/>
            </w:tcBorders>
            <w:shd w:val="clear" w:color="auto" w:fill="FFFFFF"/>
          </w:tcPr>
          <w:p w:rsidR="008B2DB1" w:rsidRPr="001A5EF2" w:rsidRDefault="008B2DB1" w:rsidP="001A5EF2">
            <w:pPr>
              <w:jc w:val="center"/>
              <w:rPr>
                <w:color w:val="FFFFFF"/>
                <w:sz w:val="16"/>
                <w:szCs w:val="16"/>
              </w:rPr>
            </w:pPr>
          </w:p>
        </w:tc>
        <w:tc>
          <w:tcPr>
            <w:tcW w:w="2970" w:type="dxa"/>
            <w:tcBorders>
              <w:left w:val="nil"/>
            </w:tcBorders>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Outputs for expected accomplishment</w:t>
            </w:r>
          </w:p>
        </w:tc>
        <w:tc>
          <w:tcPr>
            <w:tcW w:w="162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 xml:space="preserve">No. of Units </w:t>
            </w:r>
          </w:p>
        </w:tc>
        <w:tc>
          <w:tcPr>
            <w:tcW w:w="144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When achieved (Quarter, Year)</w:t>
            </w:r>
          </w:p>
        </w:tc>
        <w:tc>
          <w:tcPr>
            <w:tcW w:w="1170" w:type="dxa"/>
            <w:shd w:val="clear" w:color="auto" w:fill="0070C0"/>
          </w:tcPr>
          <w:p w:rsidR="008B2DB1" w:rsidRPr="001A5EF2" w:rsidRDefault="008B2DB1" w:rsidP="001A5EF2">
            <w:pPr>
              <w:jc w:val="center"/>
              <w:rPr>
                <w:color w:val="FFFFFF"/>
                <w:sz w:val="16"/>
                <w:szCs w:val="16"/>
              </w:rPr>
            </w:pPr>
          </w:p>
        </w:tc>
        <w:tc>
          <w:tcPr>
            <w:tcW w:w="2160" w:type="dxa"/>
            <w:shd w:val="clear" w:color="auto" w:fill="0070C0"/>
          </w:tcPr>
          <w:p w:rsidR="008B2DB1" w:rsidRPr="001A5EF2" w:rsidRDefault="008B2DB1" w:rsidP="001A5EF2">
            <w:pPr>
              <w:jc w:val="center"/>
              <w:rPr>
                <w:color w:val="FFFFFF"/>
                <w:sz w:val="16"/>
                <w:szCs w:val="16"/>
              </w:rPr>
            </w:pPr>
          </w:p>
        </w:tc>
        <w:tc>
          <w:tcPr>
            <w:tcW w:w="1638" w:type="dxa"/>
            <w:shd w:val="clear" w:color="auto" w:fill="0070C0"/>
          </w:tcPr>
          <w:p w:rsidR="008B2DB1" w:rsidRPr="001A5EF2" w:rsidRDefault="008B2DB1" w:rsidP="001A5EF2">
            <w:pPr>
              <w:jc w:val="cente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vAlign w:val="center"/>
          </w:tcPr>
          <w:p w:rsidR="008B2DB1" w:rsidRPr="001A5EF2" w:rsidRDefault="008B2DB1" w:rsidP="0002100C">
            <w:pPr>
              <w:rPr>
                <w:sz w:val="16"/>
                <w:szCs w:val="16"/>
              </w:rPr>
            </w:pPr>
            <w:r w:rsidRPr="001A5EF2">
              <w:rPr>
                <w:sz w:val="16"/>
                <w:szCs w:val="16"/>
              </w:rPr>
              <w:t>Description of output 2.1</w:t>
            </w:r>
          </w:p>
          <w:p w:rsidR="008B2DB1" w:rsidRPr="001A5EF2" w:rsidRDefault="008B2DB1" w:rsidP="0002100C">
            <w:pPr>
              <w:rPr>
                <w:sz w:val="16"/>
                <w:szCs w:val="16"/>
              </w:rPr>
            </w:pPr>
          </w:p>
        </w:tc>
        <w:tc>
          <w:tcPr>
            <w:tcW w:w="1620" w:type="dxa"/>
            <w:vAlign w:val="center"/>
          </w:tcPr>
          <w:p w:rsidR="008B2DB1" w:rsidRPr="001A5EF2" w:rsidRDefault="008B2DB1" w:rsidP="0002100C">
            <w:pPr>
              <w:rPr>
                <w:sz w:val="16"/>
                <w:szCs w:val="16"/>
              </w:rPr>
            </w:pPr>
          </w:p>
        </w:tc>
        <w:tc>
          <w:tcPr>
            <w:tcW w:w="1440" w:type="dxa"/>
            <w:vAlign w:val="center"/>
          </w:tcPr>
          <w:p w:rsidR="008B2DB1" w:rsidRPr="001A5EF2" w:rsidRDefault="008B2DB1" w:rsidP="0002100C">
            <w:pPr>
              <w:rPr>
                <w:sz w:val="16"/>
                <w:szCs w:val="16"/>
              </w:rPr>
            </w:pPr>
          </w:p>
        </w:tc>
        <w:tc>
          <w:tcPr>
            <w:tcW w:w="1170" w:type="dxa"/>
            <w:vAlign w:val="center"/>
          </w:tcPr>
          <w:p w:rsidR="008B2DB1" w:rsidRPr="001A5EF2" w:rsidRDefault="008B2DB1" w:rsidP="0002100C">
            <w:pPr>
              <w:rPr>
                <w:sz w:val="16"/>
                <w:szCs w:val="16"/>
              </w:rPr>
            </w:pPr>
          </w:p>
        </w:tc>
        <w:tc>
          <w:tcPr>
            <w:tcW w:w="2160" w:type="dxa"/>
            <w:vAlign w:val="center"/>
          </w:tcPr>
          <w:p w:rsidR="008B2DB1" w:rsidRPr="001A5EF2" w:rsidRDefault="008B2DB1" w:rsidP="0002100C">
            <w:pPr>
              <w:rPr>
                <w:sz w:val="16"/>
                <w:szCs w:val="16"/>
              </w:rPr>
            </w:pPr>
          </w:p>
        </w:tc>
        <w:tc>
          <w:tcPr>
            <w:tcW w:w="1638" w:type="dxa"/>
            <w:vAlign w:val="center"/>
          </w:tcPr>
          <w:p w:rsidR="008B2DB1" w:rsidRPr="001A5EF2" w:rsidRDefault="008B2DB1" w:rsidP="0002100C">
            <w:pPr>
              <w:rPr>
                <w:sz w:val="16"/>
                <w:szCs w:val="16"/>
              </w:rPr>
            </w:pPr>
          </w:p>
        </w:tc>
      </w:tr>
      <w:tr w:rsidR="008B2DB1" w:rsidRPr="00B8038B">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b/>
                <w:bCs/>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2.1.1.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2.1.2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tcPr>
          <w:p w:rsidR="008B2DB1" w:rsidRPr="001A5EF2" w:rsidRDefault="008B2DB1" w:rsidP="0002100C">
            <w:pPr>
              <w:rPr>
                <w:sz w:val="16"/>
                <w:szCs w:val="16"/>
              </w:rPr>
            </w:pPr>
            <w:r w:rsidRPr="001A5EF2">
              <w:rPr>
                <w:sz w:val="16"/>
                <w:szCs w:val="16"/>
              </w:rPr>
              <w:t>Description of output 2.2</w:t>
            </w:r>
          </w:p>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r w:rsidRPr="001A5EF2">
              <w:rPr>
                <w:i/>
                <w:iCs/>
                <w:sz w:val="16"/>
                <w:szCs w:val="16"/>
              </w:rPr>
              <w:t xml:space="preserve">No. of Units </w:t>
            </w:r>
          </w:p>
        </w:tc>
        <w:tc>
          <w:tcPr>
            <w:tcW w:w="1440" w:type="dxa"/>
          </w:tcPr>
          <w:p w:rsidR="008B2DB1" w:rsidRPr="001A5EF2" w:rsidRDefault="008B2DB1" w:rsidP="0002100C">
            <w:pPr>
              <w:rPr>
                <w:i/>
                <w:iCs/>
                <w:sz w:val="16"/>
                <w:szCs w:val="16"/>
              </w:rPr>
            </w:pPr>
            <w:r w:rsidRPr="001A5EF2">
              <w:rPr>
                <w:i/>
                <w:iCs/>
                <w:sz w:val="16"/>
                <w:szCs w:val="16"/>
              </w:rPr>
              <w:t>Quarter x, Year y</w:t>
            </w: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2.2.1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2.2.2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tcPr>
          <w:p w:rsidR="008B2DB1" w:rsidRPr="001A5EF2" w:rsidRDefault="008B2DB1" w:rsidP="0002100C">
            <w:pPr>
              <w:rPr>
                <w:sz w:val="16"/>
                <w:szCs w:val="16"/>
              </w:rPr>
            </w:pPr>
            <w:r w:rsidRPr="001A5EF2">
              <w:rPr>
                <w:sz w:val="16"/>
                <w:szCs w:val="16"/>
              </w:rPr>
              <w:t>Description of output 2.3</w:t>
            </w:r>
          </w:p>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r w:rsidRPr="001A5EF2">
              <w:rPr>
                <w:i/>
                <w:iCs/>
                <w:sz w:val="16"/>
                <w:szCs w:val="16"/>
              </w:rPr>
              <w:t>No. of units</w:t>
            </w:r>
          </w:p>
        </w:tc>
        <w:tc>
          <w:tcPr>
            <w:tcW w:w="1440" w:type="dxa"/>
          </w:tcPr>
          <w:p w:rsidR="008B2DB1" w:rsidRPr="001A5EF2" w:rsidRDefault="008B2DB1" w:rsidP="0002100C">
            <w:pPr>
              <w:rPr>
                <w:i/>
                <w:iCs/>
                <w:sz w:val="16"/>
                <w:szCs w:val="16"/>
              </w:rPr>
            </w:pPr>
            <w:r w:rsidRPr="001A5EF2">
              <w:rPr>
                <w:i/>
                <w:iCs/>
                <w:sz w:val="16"/>
                <w:szCs w:val="16"/>
              </w:rPr>
              <w:t>Quarter x Year y</w:t>
            </w: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2.3.1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2.3.2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shd w:val="clear" w:color="auto" w:fill="17365D"/>
          </w:tcPr>
          <w:p w:rsidR="008B2DB1" w:rsidRPr="001A5EF2" w:rsidRDefault="008B2DB1" w:rsidP="001A5EF2">
            <w:pPr>
              <w:jc w:val="center"/>
              <w:rPr>
                <w:b/>
                <w:bCs/>
                <w:sz w:val="16"/>
                <w:szCs w:val="16"/>
              </w:rPr>
            </w:pPr>
            <w:r w:rsidRPr="001A5EF2">
              <w:rPr>
                <w:b/>
                <w:bCs/>
                <w:sz w:val="16"/>
                <w:szCs w:val="16"/>
              </w:rPr>
              <w:t>Expected Accomplishment</w:t>
            </w:r>
          </w:p>
        </w:tc>
        <w:tc>
          <w:tcPr>
            <w:tcW w:w="2970" w:type="dxa"/>
            <w:shd w:val="clear" w:color="auto" w:fill="17365D"/>
          </w:tcPr>
          <w:p w:rsidR="008B2DB1" w:rsidRPr="001A5EF2" w:rsidRDefault="008B2DB1" w:rsidP="001A5EF2">
            <w:pPr>
              <w:jc w:val="center"/>
              <w:rPr>
                <w:b/>
                <w:bCs/>
                <w:sz w:val="16"/>
                <w:szCs w:val="16"/>
              </w:rPr>
            </w:pPr>
            <w:r w:rsidRPr="001A5EF2">
              <w:rPr>
                <w:b/>
                <w:bCs/>
                <w:sz w:val="16"/>
                <w:szCs w:val="16"/>
              </w:rPr>
              <w:t>Indicators of achievement</w:t>
            </w:r>
          </w:p>
        </w:tc>
        <w:tc>
          <w:tcPr>
            <w:tcW w:w="1620" w:type="dxa"/>
            <w:shd w:val="clear" w:color="auto" w:fill="17365D"/>
          </w:tcPr>
          <w:p w:rsidR="008B2DB1" w:rsidRPr="001A5EF2" w:rsidRDefault="008B2DB1" w:rsidP="001A5EF2">
            <w:pPr>
              <w:jc w:val="center"/>
              <w:rPr>
                <w:b/>
                <w:bCs/>
                <w:sz w:val="16"/>
                <w:szCs w:val="16"/>
              </w:rPr>
            </w:pPr>
            <w:r w:rsidRPr="001A5EF2">
              <w:rPr>
                <w:b/>
                <w:bCs/>
                <w:sz w:val="16"/>
                <w:szCs w:val="16"/>
              </w:rPr>
              <w:t>Baseline</w:t>
            </w:r>
          </w:p>
        </w:tc>
        <w:tc>
          <w:tcPr>
            <w:tcW w:w="1440" w:type="dxa"/>
            <w:shd w:val="clear" w:color="auto" w:fill="17365D"/>
          </w:tcPr>
          <w:p w:rsidR="008B2DB1" w:rsidRPr="001A5EF2" w:rsidRDefault="008B2DB1" w:rsidP="001A5EF2">
            <w:pPr>
              <w:jc w:val="center"/>
              <w:rPr>
                <w:b/>
                <w:bCs/>
                <w:sz w:val="16"/>
                <w:szCs w:val="16"/>
              </w:rPr>
            </w:pPr>
            <w:r w:rsidRPr="001A5EF2">
              <w:rPr>
                <w:b/>
                <w:bCs/>
                <w:sz w:val="16"/>
                <w:szCs w:val="16"/>
              </w:rPr>
              <w:t>Target</w:t>
            </w:r>
          </w:p>
        </w:tc>
        <w:tc>
          <w:tcPr>
            <w:tcW w:w="1170" w:type="dxa"/>
            <w:shd w:val="clear" w:color="auto" w:fill="17365D"/>
          </w:tcPr>
          <w:p w:rsidR="008B2DB1" w:rsidRPr="001A5EF2" w:rsidRDefault="008B2DB1" w:rsidP="001A5EF2">
            <w:pPr>
              <w:jc w:val="center"/>
              <w:rPr>
                <w:b/>
                <w:bCs/>
                <w:sz w:val="16"/>
                <w:szCs w:val="16"/>
              </w:rPr>
            </w:pPr>
            <w:r w:rsidRPr="001A5EF2">
              <w:rPr>
                <w:b/>
                <w:bCs/>
                <w:sz w:val="16"/>
                <w:szCs w:val="16"/>
              </w:rPr>
              <w:t>Data Source</w:t>
            </w:r>
          </w:p>
        </w:tc>
        <w:tc>
          <w:tcPr>
            <w:tcW w:w="2160" w:type="dxa"/>
            <w:shd w:val="clear" w:color="auto" w:fill="17365D"/>
          </w:tcPr>
          <w:p w:rsidR="008B2DB1" w:rsidRPr="001A5EF2" w:rsidRDefault="008B2DB1" w:rsidP="001A5EF2">
            <w:pPr>
              <w:jc w:val="center"/>
              <w:rPr>
                <w:b/>
                <w:bCs/>
                <w:sz w:val="16"/>
                <w:szCs w:val="16"/>
              </w:rPr>
            </w:pPr>
            <w:r w:rsidRPr="001A5EF2">
              <w:rPr>
                <w:b/>
                <w:bCs/>
                <w:sz w:val="16"/>
                <w:szCs w:val="16"/>
              </w:rPr>
              <w:t>Monitoring method</w:t>
            </w:r>
          </w:p>
        </w:tc>
        <w:tc>
          <w:tcPr>
            <w:tcW w:w="1638" w:type="dxa"/>
            <w:shd w:val="clear" w:color="auto" w:fill="17365D"/>
          </w:tcPr>
          <w:p w:rsidR="008B2DB1" w:rsidRPr="001A5EF2" w:rsidRDefault="008B2DB1" w:rsidP="001A5EF2">
            <w:pPr>
              <w:jc w:val="center"/>
              <w:rPr>
                <w:b/>
                <w:bCs/>
                <w:sz w:val="16"/>
                <w:szCs w:val="16"/>
              </w:rPr>
            </w:pPr>
            <w:r w:rsidRPr="001A5EF2">
              <w:rPr>
                <w:b/>
                <w:bCs/>
                <w:sz w:val="16"/>
                <w:szCs w:val="16"/>
              </w:rPr>
              <w:t>Monitoring Frequency</w:t>
            </w:r>
          </w:p>
        </w:tc>
      </w:tr>
      <w:tr w:rsidR="008B2DB1" w:rsidRPr="00764B93">
        <w:tc>
          <w:tcPr>
            <w:tcW w:w="3150" w:type="dxa"/>
          </w:tcPr>
          <w:p w:rsidR="008B2DB1" w:rsidRPr="001A5EF2" w:rsidRDefault="008B2DB1" w:rsidP="0002100C">
            <w:pPr>
              <w:rPr>
                <w:sz w:val="16"/>
                <w:szCs w:val="16"/>
              </w:rPr>
            </w:pPr>
            <w:r w:rsidRPr="001A5EF2">
              <w:rPr>
                <w:sz w:val="16"/>
                <w:szCs w:val="16"/>
              </w:rPr>
              <w:t>Description of Expected accomplishment 3</w:t>
            </w:r>
          </w:p>
          <w:p w:rsidR="008B2DB1" w:rsidRPr="001A5EF2" w:rsidRDefault="008B2DB1" w:rsidP="0002100C">
            <w:pPr>
              <w:rPr>
                <w:b/>
                <w:bCs/>
                <w:sz w:val="16"/>
                <w:szCs w:val="16"/>
              </w:rPr>
            </w:pPr>
          </w:p>
        </w:tc>
        <w:tc>
          <w:tcPr>
            <w:tcW w:w="2970" w:type="dxa"/>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val="restart"/>
            <w:tcBorders>
              <w:left w:val="nil"/>
              <w:right w:val="nil"/>
            </w:tcBorders>
            <w:shd w:val="clear" w:color="auto" w:fill="FFFFFF"/>
          </w:tcPr>
          <w:p w:rsidR="008B2DB1" w:rsidRPr="001A5EF2" w:rsidRDefault="008B2DB1" w:rsidP="001A5EF2">
            <w:pPr>
              <w:jc w:val="center"/>
              <w:rPr>
                <w:color w:val="FFFFFF"/>
                <w:sz w:val="16"/>
                <w:szCs w:val="16"/>
              </w:rPr>
            </w:pPr>
          </w:p>
        </w:tc>
        <w:tc>
          <w:tcPr>
            <w:tcW w:w="2970" w:type="dxa"/>
            <w:tcBorders>
              <w:left w:val="nil"/>
            </w:tcBorders>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Outputs for expected accomplishment</w:t>
            </w:r>
          </w:p>
        </w:tc>
        <w:tc>
          <w:tcPr>
            <w:tcW w:w="162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 xml:space="preserve">No. of Units </w:t>
            </w:r>
          </w:p>
        </w:tc>
        <w:tc>
          <w:tcPr>
            <w:tcW w:w="1440" w:type="dxa"/>
            <w:shd w:val="clear" w:color="auto" w:fill="0070C0"/>
          </w:tcPr>
          <w:p w:rsidR="008B2DB1" w:rsidRPr="001A5EF2" w:rsidRDefault="008B2DB1" w:rsidP="001A5EF2">
            <w:pPr>
              <w:jc w:val="center"/>
              <w:rPr>
                <w:b/>
                <w:bCs/>
                <w:color w:val="FFFFFF"/>
                <w:sz w:val="16"/>
                <w:szCs w:val="16"/>
              </w:rPr>
            </w:pPr>
            <w:r w:rsidRPr="001A5EF2">
              <w:rPr>
                <w:b/>
                <w:bCs/>
                <w:color w:val="FFFFFF"/>
                <w:sz w:val="16"/>
                <w:szCs w:val="16"/>
              </w:rPr>
              <w:t>When achieved (Quarter, Year)</w:t>
            </w:r>
          </w:p>
        </w:tc>
        <w:tc>
          <w:tcPr>
            <w:tcW w:w="1170" w:type="dxa"/>
            <w:shd w:val="clear" w:color="auto" w:fill="0070C0"/>
          </w:tcPr>
          <w:p w:rsidR="008B2DB1" w:rsidRPr="001A5EF2" w:rsidRDefault="008B2DB1" w:rsidP="001A5EF2">
            <w:pPr>
              <w:jc w:val="center"/>
              <w:rPr>
                <w:color w:val="FFFFFF"/>
                <w:sz w:val="16"/>
                <w:szCs w:val="16"/>
              </w:rPr>
            </w:pPr>
          </w:p>
        </w:tc>
        <w:tc>
          <w:tcPr>
            <w:tcW w:w="2160" w:type="dxa"/>
            <w:shd w:val="clear" w:color="auto" w:fill="0070C0"/>
          </w:tcPr>
          <w:p w:rsidR="008B2DB1" w:rsidRPr="001A5EF2" w:rsidRDefault="008B2DB1" w:rsidP="001A5EF2">
            <w:pPr>
              <w:jc w:val="center"/>
              <w:rPr>
                <w:color w:val="FFFFFF"/>
                <w:sz w:val="16"/>
                <w:szCs w:val="16"/>
              </w:rPr>
            </w:pPr>
          </w:p>
        </w:tc>
        <w:tc>
          <w:tcPr>
            <w:tcW w:w="1638" w:type="dxa"/>
            <w:shd w:val="clear" w:color="auto" w:fill="0070C0"/>
          </w:tcPr>
          <w:p w:rsidR="008B2DB1" w:rsidRPr="001A5EF2" w:rsidRDefault="008B2DB1" w:rsidP="001A5EF2">
            <w:pPr>
              <w:jc w:val="cente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vAlign w:val="center"/>
          </w:tcPr>
          <w:p w:rsidR="008B2DB1" w:rsidRPr="001A5EF2" w:rsidRDefault="008B2DB1" w:rsidP="0002100C">
            <w:pPr>
              <w:rPr>
                <w:sz w:val="16"/>
                <w:szCs w:val="16"/>
              </w:rPr>
            </w:pPr>
            <w:r w:rsidRPr="001A5EF2">
              <w:rPr>
                <w:sz w:val="16"/>
                <w:szCs w:val="16"/>
              </w:rPr>
              <w:t>Description of output 3.1</w:t>
            </w:r>
          </w:p>
          <w:p w:rsidR="008B2DB1" w:rsidRPr="001A5EF2" w:rsidRDefault="008B2DB1" w:rsidP="0002100C">
            <w:pPr>
              <w:rPr>
                <w:sz w:val="16"/>
                <w:szCs w:val="16"/>
              </w:rPr>
            </w:pPr>
          </w:p>
        </w:tc>
        <w:tc>
          <w:tcPr>
            <w:tcW w:w="1620" w:type="dxa"/>
            <w:vAlign w:val="center"/>
          </w:tcPr>
          <w:p w:rsidR="008B2DB1" w:rsidRPr="001A5EF2" w:rsidRDefault="008B2DB1" w:rsidP="0002100C">
            <w:pPr>
              <w:rPr>
                <w:sz w:val="16"/>
                <w:szCs w:val="16"/>
              </w:rPr>
            </w:pPr>
          </w:p>
        </w:tc>
        <w:tc>
          <w:tcPr>
            <w:tcW w:w="1440" w:type="dxa"/>
            <w:vAlign w:val="center"/>
          </w:tcPr>
          <w:p w:rsidR="008B2DB1" w:rsidRPr="001A5EF2" w:rsidRDefault="008B2DB1" w:rsidP="0002100C">
            <w:pPr>
              <w:rPr>
                <w:sz w:val="16"/>
                <w:szCs w:val="16"/>
              </w:rPr>
            </w:pPr>
          </w:p>
        </w:tc>
        <w:tc>
          <w:tcPr>
            <w:tcW w:w="1170" w:type="dxa"/>
            <w:vAlign w:val="center"/>
          </w:tcPr>
          <w:p w:rsidR="008B2DB1" w:rsidRPr="001A5EF2" w:rsidRDefault="008B2DB1" w:rsidP="0002100C">
            <w:pPr>
              <w:rPr>
                <w:sz w:val="16"/>
                <w:szCs w:val="16"/>
              </w:rPr>
            </w:pPr>
          </w:p>
        </w:tc>
        <w:tc>
          <w:tcPr>
            <w:tcW w:w="2160" w:type="dxa"/>
            <w:vAlign w:val="center"/>
          </w:tcPr>
          <w:p w:rsidR="008B2DB1" w:rsidRPr="001A5EF2" w:rsidRDefault="008B2DB1" w:rsidP="0002100C">
            <w:pPr>
              <w:rPr>
                <w:sz w:val="16"/>
                <w:szCs w:val="16"/>
              </w:rPr>
            </w:pPr>
          </w:p>
        </w:tc>
        <w:tc>
          <w:tcPr>
            <w:tcW w:w="1638" w:type="dxa"/>
            <w:vAlign w:val="center"/>
          </w:tcPr>
          <w:p w:rsidR="008B2DB1" w:rsidRPr="001A5EF2" w:rsidRDefault="008B2DB1" w:rsidP="0002100C">
            <w:pPr>
              <w:rPr>
                <w:sz w:val="16"/>
                <w:szCs w:val="16"/>
              </w:rPr>
            </w:pPr>
          </w:p>
        </w:tc>
      </w:tr>
      <w:tr w:rsidR="008B2DB1" w:rsidRPr="00B8038B">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b/>
                <w:bCs/>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3.1.1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3.1.2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tcPr>
          <w:p w:rsidR="008B2DB1" w:rsidRPr="001A5EF2" w:rsidRDefault="008B2DB1" w:rsidP="0002100C">
            <w:pPr>
              <w:rPr>
                <w:sz w:val="16"/>
                <w:szCs w:val="16"/>
              </w:rPr>
            </w:pPr>
            <w:r w:rsidRPr="001A5EF2">
              <w:rPr>
                <w:sz w:val="16"/>
                <w:szCs w:val="16"/>
              </w:rPr>
              <w:t>Description of output 3.2</w:t>
            </w:r>
          </w:p>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r w:rsidRPr="001A5EF2">
              <w:rPr>
                <w:i/>
                <w:iCs/>
                <w:sz w:val="16"/>
                <w:szCs w:val="16"/>
              </w:rPr>
              <w:t xml:space="preserve">No. of Units </w:t>
            </w:r>
          </w:p>
        </w:tc>
        <w:tc>
          <w:tcPr>
            <w:tcW w:w="1440" w:type="dxa"/>
          </w:tcPr>
          <w:p w:rsidR="008B2DB1" w:rsidRPr="001A5EF2" w:rsidRDefault="008B2DB1" w:rsidP="0002100C">
            <w:pPr>
              <w:rPr>
                <w:i/>
                <w:iCs/>
                <w:sz w:val="16"/>
                <w:szCs w:val="16"/>
              </w:rPr>
            </w:pPr>
            <w:r w:rsidRPr="001A5EF2">
              <w:rPr>
                <w:i/>
                <w:iCs/>
                <w:sz w:val="16"/>
                <w:szCs w:val="16"/>
              </w:rPr>
              <w:t>Quarter x, Year y</w:t>
            </w: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3.2.1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3.2.2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tcBorders>
              <w:left w:val="nil"/>
            </w:tcBorders>
          </w:tcPr>
          <w:p w:rsidR="008B2DB1" w:rsidRPr="001A5EF2" w:rsidRDefault="008B2DB1" w:rsidP="0002100C">
            <w:pPr>
              <w:rPr>
                <w:sz w:val="16"/>
                <w:szCs w:val="16"/>
              </w:rPr>
            </w:pPr>
            <w:r w:rsidRPr="001A5EF2">
              <w:rPr>
                <w:sz w:val="16"/>
                <w:szCs w:val="16"/>
              </w:rPr>
              <w:t>Description of output 3.3</w:t>
            </w:r>
          </w:p>
          <w:p w:rsidR="008B2DB1" w:rsidRPr="001A5EF2" w:rsidRDefault="008B2DB1" w:rsidP="0002100C">
            <w:pPr>
              <w:rPr>
                <w:sz w:val="16"/>
                <w:szCs w:val="16"/>
              </w:rPr>
            </w:pPr>
          </w:p>
        </w:tc>
        <w:tc>
          <w:tcPr>
            <w:tcW w:w="1620" w:type="dxa"/>
          </w:tcPr>
          <w:p w:rsidR="008B2DB1" w:rsidRPr="001A5EF2" w:rsidRDefault="008B2DB1" w:rsidP="0002100C">
            <w:pPr>
              <w:rPr>
                <w:i/>
                <w:iCs/>
                <w:sz w:val="16"/>
                <w:szCs w:val="16"/>
              </w:rPr>
            </w:pPr>
            <w:r w:rsidRPr="001A5EF2">
              <w:rPr>
                <w:i/>
                <w:iCs/>
                <w:sz w:val="16"/>
                <w:szCs w:val="16"/>
              </w:rPr>
              <w:t>No. of units</w:t>
            </w:r>
          </w:p>
        </w:tc>
        <w:tc>
          <w:tcPr>
            <w:tcW w:w="1440" w:type="dxa"/>
          </w:tcPr>
          <w:p w:rsidR="008B2DB1" w:rsidRPr="001A5EF2" w:rsidRDefault="008B2DB1" w:rsidP="0002100C">
            <w:pPr>
              <w:rPr>
                <w:i/>
                <w:iCs/>
                <w:sz w:val="16"/>
                <w:szCs w:val="16"/>
              </w:rPr>
            </w:pPr>
            <w:r w:rsidRPr="001A5EF2">
              <w:rPr>
                <w:i/>
                <w:iCs/>
                <w:sz w:val="16"/>
                <w:szCs w:val="16"/>
              </w:rPr>
              <w:t>Quarter x Year y</w:t>
            </w: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val="restart"/>
            <w:tcBorders>
              <w:left w:val="nil"/>
            </w:tcBorders>
          </w:tcPr>
          <w:p w:rsidR="008B2DB1" w:rsidRPr="001A5EF2" w:rsidRDefault="008B2DB1" w:rsidP="0002100C">
            <w:pPr>
              <w:rPr>
                <w:sz w:val="16"/>
                <w:szCs w:val="16"/>
              </w:rPr>
            </w:pPr>
          </w:p>
        </w:tc>
        <w:tc>
          <w:tcPr>
            <w:tcW w:w="162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Activity</w:t>
            </w:r>
          </w:p>
        </w:tc>
        <w:tc>
          <w:tcPr>
            <w:tcW w:w="144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Start Date</w:t>
            </w:r>
          </w:p>
        </w:tc>
        <w:tc>
          <w:tcPr>
            <w:tcW w:w="1170" w:type="dxa"/>
            <w:shd w:val="clear" w:color="auto" w:fill="8DB3E2"/>
          </w:tcPr>
          <w:p w:rsidR="008B2DB1" w:rsidRPr="001A5EF2" w:rsidRDefault="008B2DB1" w:rsidP="001A5EF2">
            <w:pPr>
              <w:jc w:val="center"/>
              <w:rPr>
                <w:b/>
                <w:bCs/>
                <w:color w:val="FFFFFF"/>
                <w:sz w:val="16"/>
                <w:szCs w:val="16"/>
              </w:rPr>
            </w:pPr>
            <w:r w:rsidRPr="001A5EF2">
              <w:rPr>
                <w:b/>
                <w:bCs/>
                <w:color w:val="FFFFFF"/>
                <w:sz w:val="16"/>
                <w:szCs w:val="16"/>
              </w:rPr>
              <w:t>End Date</w:t>
            </w:r>
          </w:p>
        </w:tc>
        <w:tc>
          <w:tcPr>
            <w:tcW w:w="2160" w:type="dxa"/>
            <w:shd w:val="clear" w:color="auto" w:fill="8DB3E2"/>
          </w:tcPr>
          <w:p w:rsidR="008B2DB1" w:rsidRPr="001A5EF2" w:rsidRDefault="008B2DB1" w:rsidP="001A5EF2">
            <w:pPr>
              <w:jc w:val="center"/>
              <w:rPr>
                <w:b/>
                <w:bCs/>
                <w:color w:val="FFFFFF"/>
                <w:sz w:val="16"/>
                <w:szCs w:val="16"/>
              </w:rPr>
            </w:pPr>
          </w:p>
        </w:tc>
        <w:tc>
          <w:tcPr>
            <w:tcW w:w="1638" w:type="dxa"/>
            <w:shd w:val="clear" w:color="auto" w:fill="8DB3E2"/>
          </w:tcPr>
          <w:p w:rsidR="008B2DB1" w:rsidRPr="001A5EF2" w:rsidRDefault="008B2DB1" w:rsidP="0002100C">
            <w:pPr>
              <w:rPr>
                <w:color w:val="FFFFFF"/>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3.3.1</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r w:rsidRPr="001A5EF2">
              <w:rPr>
                <w:sz w:val="16"/>
                <w:szCs w:val="16"/>
              </w:rPr>
              <w:t>Activity 3.3.2</w:t>
            </w:r>
          </w:p>
        </w:tc>
        <w:tc>
          <w:tcPr>
            <w:tcW w:w="1440" w:type="dxa"/>
            <w:shd w:val="clear" w:color="auto" w:fill="BFBFBF"/>
          </w:tcPr>
          <w:p w:rsidR="008B2DB1" w:rsidRPr="001A5EF2" w:rsidRDefault="008B2DB1" w:rsidP="0002100C">
            <w:pPr>
              <w:rPr>
                <w:sz w:val="16"/>
                <w:szCs w:val="16"/>
              </w:rPr>
            </w:pPr>
          </w:p>
        </w:tc>
        <w:tc>
          <w:tcPr>
            <w:tcW w:w="1170" w:type="dxa"/>
            <w:shd w:val="clear" w:color="auto" w:fill="BFBFBF"/>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r w:rsidR="008B2DB1" w:rsidRPr="00764B93">
        <w:tc>
          <w:tcPr>
            <w:tcW w:w="3150" w:type="dxa"/>
            <w:vMerge/>
            <w:tcBorders>
              <w:left w:val="nil"/>
              <w:right w:val="nil"/>
            </w:tcBorders>
            <w:shd w:val="clear" w:color="auto" w:fill="FFFFFF"/>
          </w:tcPr>
          <w:p w:rsidR="008B2DB1" w:rsidRPr="001A5EF2" w:rsidRDefault="008B2DB1" w:rsidP="0002100C">
            <w:pPr>
              <w:rPr>
                <w:sz w:val="16"/>
                <w:szCs w:val="16"/>
              </w:rPr>
            </w:pPr>
          </w:p>
        </w:tc>
        <w:tc>
          <w:tcPr>
            <w:tcW w:w="2970" w:type="dxa"/>
            <w:vMerge/>
            <w:tcBorders>
              <w:left w:val="nil"/>
            </w:tcBorders>
          </w:tcPr>
          <w:p w:rsidR="008B2DB1" w:rsidRPr="001A5EF2" w:rsidRDefault="008B2DB1" w:rsidP="0002100C">
            <w:pPr>
              <w:rPr>
                <w:sz w:val="16"/>
                <w:szCs w:val="16"/>
              </w:rPr>
            </w:pPr>
          </w:p>
        </w:tc>
        <w:tc>
          <w:tcPr>
            <w:tcW w:w="1620" w:type="dxa"/>
          </w:tcPr>
          <w:p w:rsidR="008B2DB1" w:rsidRPr="001A5EF2" w:rsidRDefault="008B2DB1" w:rsidP="0002100C">
            <w:pPr>
              <w:rPr>
                <w:sz w:val="16"/>
                <w:szCs w:val="16"/>
              </w:rPr>
            </w:pPr>
          </w:p>
        </w:tc>
        <w:tc>
          <w:tcPr>
            <w:tcW w:w="1440" w:type="dxa"/>
          </w:tcPr>
          <w:p w:rsidR="008B2DB1" w:rsidRPr="001A5EF2" w:rsidRDefault="008B2DB1" w:rsidP="0002100C">
            <w:pPr>
              <w:rPr>
                <w:sz w:val="16"/>
                <w:szCs w:val="16"/>
              </w:rPr>
            </w:pPr>
          </w:p>
        </w:tc>
        <w:tc>
          <w:tcPr>
            <w:tcW w:w="1170" w:type="dxa"/>
          </w:tcPr>
          <w:p w:rsidR="008B2DB1" w:rsidRPr="001A5EF2" w:rsidRDefault="008B2DB1" w:rsidP="0002100C">
            <w:pPr>
              <w:rPr>
                <w:sz w:val="16"/>
                <w:szCs w:val="16"/>
              </w:rPr>
            </w:pPr>
          </w:p>
        </w:tc>
        <w:tc>
          <w:tcPr>
            <w:tcW w:w="2160" w:type="dxa"/>
          </w:tcPr>
          <w:p w:rsidR="008B2DB1" w:rsidRPr="001A5EF2" w:rsidRDefault="008B2DB1" w:rsidP="0002100C">
            <w:pPr>
              <w:rPr>
                <w:sz w:val="16"/>
                <w:szCs w:val="16"/>
              </w:rPr>
            </w:pPr>
          </w:p>
        </w:tc>
        <w:tc>
          <w:tcPr>
            <w:tcW w:w="1638" w:type="dxa"/>
          </w:tcPr>
          <w:p w:rsidR="008B2DB1" w:rsidRPr="001A5EF2" w:rsidRDefault="008B2DB1" w:rsidP="0002100C">
            <w:pPr>
              <w:rPr>
                <w:sz w:val="16"/>
                <w:szCs w:val="16"/>
              </w:rPr>
            </w:pPr>
          </w:p>
        </w:tc>
      </w:tr>
    </w:tbl>
    <w:p w:rsidR="008B2DB1" w:rsidRDefault="008B2DB1" w:rsidP="00F87C93"/>
    <w:sectPr w:rsidR="008B2DB1" w:rsidSect="00A841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3D" w:rsidRDefault="001C463D" w:rsidP="000C5FA5">
      <w:r>
        <w:separator/>
      </w:r>
    </w:p>
  </w:endnote>
  <w:endnote w:type="continuationSeparator" w:id="0">
    <w:p w:rsidR="001C463D" w:rsidRDefault="001C463D" w:rsidP="000C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F9" w:rsidRDefault="008B74F9">
    <w:pPr>
      <w:pStyle w:val="Footer"/>
      <w:jc w:val="right"/>
    </w:pPr>
    <w:r>
      <w:fldChar w:fldCharType="begin"/>
    </w:r>
    <w:r>
      <w:instrText xml:space="preserve"> PAGE   \* MERGEFORMAT </w:instrText>
    </w:r>
    <w:r>
      <w:fldChar w:fldCharType="separate"/>
    </w:r>
    <w:r w:rsidR="00F336C7">
      <w:rPr>
        <w:noProof/>
      </w:rPr>
      <w:t>4</w:t>
    </w:r>
    <w:r>
      <w:rPr>
        <w:noProof/>
      </w:rPr>
      <w:fldChar w:fldCharType="end"/>
    </w:r>
  </w:p>
  <w:p w:rsidR="008B74F9" w:rsidRDefault="008B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3D" w:rsidRDefault="001C463D" w:rsidP="000C5FA5">
      <w:r>
        <w:separator/>
      </w:r>
    </w:p>
  </w:footnote>
  <w:footnote w:type="continuationSeparator" w:id="0">
    <w:p w:rsidR="001C463D" w:rsidRDefault="001C463D" w:rsidP="000C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F9" w:rsidRPr="000C5FA5" w:rsidRDefault="008B74F9" w:rsidP="000C5FA5">
    <w:pPr>
      <w:pStyle w:val="Header"/>
      <w:jc w:val="right"/>
      <w:rPr>
        <w:rFonts w:ascii="Arial" w:hAnsi="Arial" w:cs="Arial"/>
        <w:i/>
        <w:iCs/>
        <w:sz w:val="20"/>
        <w:szCs w:val="20"/>
      </w:rPr>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-38100</wp:posOffset>
          </wp:positionV>
          <wp:extent cx="2438400" cy="285750"/>
          <wp:effectExtent l="0" t="0" r="0" b="0"/>
          <wp:wrapTight wrapText="bothSides">
            <wp:wrapPolygon edited="0">
              <wp:start x="0" y="0"/>
              <wp:lineTo x="0" y="20160"/>
              <wp:lineTo x="21431" y="2016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0"/>
                  </a:xfrm>
                  <a:prstGeom prst="rect">
                    <a:avLst/>
                  </a:prstGeom>
                  <a:noFill/>
                </pic:spPr>
              </pic:pic>
            </a:graphicData>
          </a:graphic>
          <wp14:sizeRelH relativeFrom="page">
            <wp14:pctWidth>0</wp14:pctWidth>
          </wp14:sizeRelH>
          <wp14:sizeRelV relativeFrom="page">
            <wp14:pctHeight>0</wp14:pctHeight>
          </wp14:sizeRelV>
        </wp:anchor>
      </w:drawing>
    </w:r>
    <w:r w:rsidRPr="000C5FA5">
      <w:rPr>
        <w:rFonts w:ascii="Arial" w:hAnsi="Arial" w:cs="Arial"/>
        <w:i/>
        <w:iCs/>
        <w:sz w:val="20"/>
        <w:szCs w:val="20"/>
      </w:rPr>
      <w:t>Project Development Template</w:t>
    </w:r>
  </w:p>
  <w:p w:rsidR="008B74F9" w:rsidRPr="000C5FA5" w:rsidRDefault="008B74F9" w:rsidP="000C5FA5">
    <w:pPr>
      <w:pStyle w:val="Header"/>
      <w:jc w:val="right"/>
      <w:rPr>
        <w:rFonts w:ascii="Arial" w:hAnsi="Arial" w:cs="Arial"/>
        <w:i/>
        <w:iCs/>
        <w:sz w:val="20"/>
        <w:szCs w:val="20"/>
      </w:rPr>
    </w:pPr>
    <w:r w:rsidRPr="000C5FA5">
      <w:rPr>
        <w:rFonts w:ascii="Arial" w:hAnsi="Arial" w:cs="Arial"/>
        <w:i/>
        <w:iCs/>
        <w:sz w:val="20"/>
        <w:szCs w:val="20"/>
      </w:rPr>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D6D"/>
    <w:multiLevelType w:val="multilevel"/>
    <w:tmpl w:val="EA5A08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617A7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2B00BC0"/>
    <w:multiLevelType w:val="multilevel"/>
    <w:tmpl w:val="EA5A08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891A79"/>
    <w:multiLevelType w:val="hybridMultilevel"/>
    <w:tmpl w:val="95B488AE"/>
    <w:lvl w:ilvl="0" w:tplc="C52EF68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B221E8"/>
    <w:multiLevelType w:val="hybridMultilevel"/>
    <w:tmpl w:val="0F22C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72123"/>
    <w:multiLevelType w:val="multilevel"/>
    <w:tmpl w:val="871E16DA"/>
    <w:lvl w:ilvl="0">
      <w:start w:val="201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1B9481D"/>
    <w:multiLevelType w:val="hybridMultilevel"/>
    <w:tmpl w:val="F7CCF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700429C"/>
    <w:multiLevelType w:val="multilevel"/>
    <w:tmpl w:val="EA5A089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8">
    <w:nsid w:val="373D56B1"/>
    <w:multiLevelType w:val="hybridMultilevel"/>
    <w:tmpl w:val="D8DE3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0316A2A"/>
    <w:multiLevelType w:val="hybridMultilevel"/>
    <w:tmpl w:val="1428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2225B9C"/>
    <w:multiLevelType w:val="hybridMultilevel"/>
    <w:tmpl w:val="871E16DA"/>
    <w:lvl w:ilvl="0" w:tplc="FCDE753C">
      <w:start w:val="201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59B0D16"/>
    <w:multiLevelType w:val="hybridMultilevel"/>
    <w:tmpl w:val="78C8F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9161695"/>
    <w:multiLevelType w:val="hybridMultilevel"/>
    <w:tmpl w:val="0770980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3">
    <w:nsid w:val="4DBF4C58"/>
    <w:multiLevelType w:val="hybridMultilevel"/>
    <w:tmpl w:val="034614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0395379"/>
    <w:multiLevelType w:val="hybridMultilevel"/>
    <w:tmpl w:val="FC98F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30832B5"/>
    <w:multiLevelType w:val="multilevel"/>
    <w:tmpl w:val="EA5A089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6">
    <w:nsid w:val="58A21554"/>
    <w:multiLevelType w:val="hybridMultilevel"/>
    <w:tmpl w:val="D98C8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ECD1BD4"/>
    <w:multiLevelType w:val="multilevel"/>
    <w:tmpl w:val="8B7A390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nsid w:val="65F82673"/>
    <w:multiLevelType w:val="multilevel"/>
    <w:tmpl w:val="EA5A089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9">
    <w:nsid w:val="668F380E"/>
    <w:multiLevelType w:val="multilevel"/>
    <w:tmpl w:val="EA5A08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89B5D04"/>
    <w:multiLevelType w:val="hybridMultilevel"/>
    <w:tmpl w:val="4710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E87A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50D53DE"/>
    <w:multiLevelType w:val="hybridMultilevel"/>
    <w:tmpl w:val="4998B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CE81E3F"/>
    <w:multiLevelType w:val="multilevel"/>
    <w:tmpl w:val="871E16DA"/>
    <w:lvl w:ilvl="0">
      <w:start w:val="2012"/>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6"/>
  </w:num>
  <w:num w:numId="4">
    <w:abstractNumId w:val="8"/>
  </w:num>
  <w:num w:numId="5">
    <w:abstractNumId w:val="1"/>
  </w:num>
  <w:num w:numId="6">
    <w:abstractNumId w:val="21"/>
  </w:num>
  <w:num w:numId="7">
    <w:abstractNumId w:val="22"/>
  </w:num>
  <w:num w:numId="8">
    <w:abstractNumId w:val="17"/>
  </w:num>
  <w:num w:numId="9">
    <w:abstractNumId w:val="20"/>
  </w:num>
  <w:num w:numId="10">
    <w:abstractNumId w:val="15"/>
  </w:num>
  <w:num w:numId="11">
    <w:abstractNumId w:val="10"/>
  </w:num>
  <w:num w:numId="12">
    <w:abstractNumId w:val="6"/>
  </w:num>
  <w:num w:numId="13">
    <w:abstractNumId w:val="19"/>
  </w:num>
  <w:num w:numId="14">
    <w:abstractNumId w:val="0"/>
  </w:num>
  <w:num w:numId="15">
    <w:abstractNumId w:val="2"/>
  </w:num>
  <w:num w:numId="16">
    <w:abstractNumId w:val="7"/>
  </w:num>
  <w:num w:numId="17">
    <w:abstractNumId w:val="13"/>
  </w:num>
  <w:num w:numId="18">
    <w:abstractNumId w:val="18"/>
  </w:num>
  <w:num w:numId="19">
    <w:abstractNumId w:val="23"/>
  </w:num>
  <w:num w:numId="20">
    <w:abstractNumId w:val="5"/>
  </w:num>
  <w:num w:numId="21">
    <w:abstractNumId w:val="12"/>
  </w:num>
  <w:num w:numId="22">
    <w:abstractNumId w:val="9"/>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A5"/>
    <w:rsid w:val="0002100C"/>
    <w:rsid w:val="000C5FA5"/>
    <w:rsid w:val="000E0D04"/>
    <w:rsid w:val="001035C9"/>
    <w:rsid w:val="00125B56"/>
    <w:rsid w:val="00144B88"/>
    <w:rsid w:val="001605DC"/>
    <w:rsid w:val="00166928"/>
    <w:rsid w:val="00171423"/>
    <w:rsid w:val="00190F95"/>
    <w:rsid w:val="001A5EF2"/>
    <w:rsid w:val="001B3919"/>
    <w:rsid w:val="001C463D"/>
    <w:rsid w:val="001F555D"/>
    <w:rsid w:val="00210214"/>
    <w:rsid w:val="0025738F"/>
    <w:rsid w:val="00261D32"/>
    <w:rsid w:val="00264B0A"/>
    <w:rsid w:val="00286E0D"/>
    <w:rsid w:val="002876A5"/>
    <w:rsid w:val="002B374E"/>
    <w:rsid w:val="002D6463"/>
    <w:rsid w:val="002D7FF8"/>
    <w:rsid w:val="002F3B2E"/>
    <w:rsid w:val="003056C4"/>
    <w:rsid w:val="00313F3E"/>
    <w:rsid w:val="00322297"/>
    <w:rsid w:val="00333B08"/>
    <w:rsid w:val="003416E3"/>
    <w:rsid w:val="00342FF8"/>
    <w:rsid w:val="003767B4"/>
    <w:rsid w:val="00393226"/>
    <w:rsid w:val="003C2687"/>
    <w:rsid w:val="00413DD9"/>
    <w:rsid w:val="00420F89"/>
    <w:rsid w:val="00446A31"/>
    <w:rsid w:val="00457BF2"/>
    <w:rsid w:val="00481399"/>
    <w:rsid w:val="00494D02"/>
    <w:rsid w:val="004D4EE4"/>
    <w:rsid w:val="005248CE"/>
    <w:rsid w:val="00556928"/>
    <w:rsid w:val="00585DB6"/>
    <w:rsid w:val="005C3AA9"/>
    <w:rsid w:val="005E6167"/>
    <w:rsid w:val="005E7683"/>
    <w:rsid w:val="005F439D"/>
    <w:rsid w:val="00634CA8"/>
    <w:rsid w:val="0064503C"/>
    <w:rsid w:val="00663196"/>
    <w:rsid w:val="00696973"/>
    <w:rsid w:val="0072769F"/>
    <w:rsid w:val="00764B93"/>
    <w:rsid w:val="00765FF5"/>
    <w:rsid w:val="00781511"/>
    <w:rsid w:val="00796289"/>
    <w:rsid w:val="007A60FC"/>
    <w:rsid w:val="007E0F5D"/>
    <w:rsid w:val="00812606"/>
    <w:rsid w:val="00813EE1"/>
    <w:rsid w:val="0085028A"/>
    <w:rsid w:val="00857FAF"/>
    <w:rsid w:val="008755F9"/>
    <w:rsid w:val="008A6EA0"/>
    <w:rsid w:val="008A74A0"/>
    <w:rsid w:val="008B2DB1"/>
    <w:rsid w:val="008B74F9"/>
    <w:rsid w:val="008E503A"/>
    <w:rsid w:val="00940224"/>
    <w:rsid w:val="009451F8"/>
    <w:rsid w:val="009C5B45"/>
    <w:rsid w:val="009E2F56"/>
    <w:rsid w:val="00A6177E"/>
    <w:rsid w:val="00A84194"/>
    <w:rsid w:val="00AA5634"/>
    <w:rsid w:val="00B171B6"/>
    <w:rsid w:val="00B8038B"/>
    <w:rsid w:val="00B948C7"/>
    <w:rsid w:val="00C101DA"/>
    <w:rsid w:val="00C2356E"/>
    <w:rsid w:val="00C31489"/>
    <w:rsid w:val="00C417E0"/>
    <w:rsid w:val="00C44F3F"/>
    <w:rsid w:val="00C52543"/>
    <w:rsid w:val="00C86D62"/>
    <w:rsid w:val="00CA0061"/>
    <w:rsid w:val="00CA6479"/>
    <w:rsid w:val="00CE188D"/>
    <w:rsid w:val="00CE3353"/>
    <w:rsid w:val="00D1704D"/>
    <w:rsid w:val="00D71184"/>
    <w:rsid w:val="00D81213"/>
    <w:rsid w:val="00D90AB8"/>
    <w:rsid w:val="00DA7E7E"/>
    <w:rsid w:val="00DE7C0E"/>
    <w:rsid w:val="00E11E64"/>
    <w:rsid w:val="00E178FD"/>
    <w:rsid w:val="00E21565"/>
    <w:rsid w:val="00E23BE3"/>
    <w:rsid w:val="00E47461"/>
    <w:rsid w:val="00E478B1"/>
    <w:rsid w:val="00E604B5"/>
    <w:rsid w:val="00EB6476"/>
    <w:rsid w:val="00EC7440"/>
    <w:rsid w:val="00EF1C6C"/>
    <w:rsid w:val="00F25027"/>
    <w:rsid w:val="00F26D01"/>
    <w:rsid w:val="00F336C7"/>
    <w:rsid w:val="00F83E12"/>
    <w:rsid w:val="00F852EE"/>
    <w:rsid w:val="00F87C93"/>
    <w:rsid w:val="00F91EA5"/>
    <w:rsid w:val="00FB3F48"/>
    <w:rsid w:val="00FD43A6"/>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5F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C5FA5"/>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31489"/>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FA5"/>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C31489"/>
    <w:rPr>
      <w:rFonts w:ascii="Cambria" w:hAnsi="Cambria" w:cs="Cambria"/>
      <w:b/>
      <w:bCs/>
      <w:color w:val="4F81BD"/>
      <w:sz w:val="26"/>
      <w:szCs w:val="26"/>
      <w:lang w:val="en-US"/>
    </w:rPr>
  </w:style>
  <w:style w:type="paragraph" w:styleId="Header">
    <w:name w:val="header"/>
    <w:basedOn w:val="Normal"/>
    <w:link w:val="HeaderChar"/>
    <w:uiPriority w:val="99"/>
    <w:rsid w:val="000C5FA5"/>
    <w:pPr>
      <w:tabs>
        <w:tab w:val="center" w:pos="4680"/>
        <w:tab w:val="right" w:pos="9360"/>
      </w:tabs>
    </w:pPr>
  </w:style>
  <w:style w:type="character" w:customStyle="1" w:styleId="HeaderChar">
    <w:name w:val="Header Char"/>
    <w:basedOn w:val="DefaultParagraphFont"/>
    <w:link w:val="Header"/>
    <w:uiPriority w:val="99"/>
    <w:locked/>
    <w:rsid w:val="000C5FA5"/>
    <w:rPr>
      <w:rFonts w:cs="Times New Roman"/>
    </w:rPr>
  </w:style>
  <w:style w:type="paragraph" w:styleId="Footer">
    <w:name w:val="footer"/>
    <w:basedOn w:val="Normal"/>
    <w:link w:val="FooterChar"/>
    <w:uiPriority w:val="99"/>
    <w:rsid w:val="000C5FA5"/>
    <w:pPr>
      <w:tabs>
        <w:tab w:val="center" w:pos="4680"/>
        <w:tab w:val="right" w:pos="9360"/>
      </w:tabs>
    </w:pPr>
  </w:style>
  <w:style w:type="character" w:customStyle="1" w:styleId="FooterChar">
    <w:name w:val="Footer Char"/>
    <w:basedOn w:val="DefaultParagraphFont"/>
    <w:link w:val="Footer"/>
    <w:uiPriority w:val="99"/>
    <w:locked/>
    <w:rsid w:val="000C5FA5"/>
    <w:rPr>
      <w:rFonts w:cs="Times New Roman"/>
    </w:rPr>
  </w:style>
  <w:style w:type="paragraph" w:styleId="BalloonText">
    <w:name w:val="Balloon Text"/>
    <w:basedOn w:val="Normal"/>
    <w:link w:val="BalloonTextChar"/>
    <w:uiPriority w:val="99"/>
    <w:semiHidden/>
    <w:rsid w:val="000C5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FA5"/>
    <w:rPr>
      <w:rFonts w:ascii="Tahoma" w:hAnsi="Tahoma" w:cs="Tahoma"/>
      <w:sz w:val="16"/>
      <w:szCs w:val="16"/>
    </w:rPr>
  </w:style>
  <w:style w:type="character" w:customStyle="1" w:styleId="HighlightedVariable">
    <w:name w:val="Highlighted Variable"/>
    <w:uiPriority w:val="99"/>
    <w:rsid w:val="000C5FA5"/>
    <w:rPr>
      <w:color w:val="0000FF"/>
    </w:rPr>
  </w:style>
  <w:style w:type="paragraph" w:styleId="Title">
    <w:name w:val="Title"/>
    <w:basedOn w:val="Normal"/>
    <w:link w:val="TitleChar"/>
    <w:uiPriority w:val="99"/>
    <w:qFormat/>
    <w:rsid w:val="000C5FA5"/>
    <w:pPr>
      <w:keepLines/>
      <w:spacing w:after="120"/>
      <w:ind w:left="1440" w:right="720"/>
      <w:outlineLvl w:val="0"/>
    </w:pPr>
    <w:rPr>
      <w:rFonts w:ascii="Arial" w:hAnsi="Arial" w:cs="Arial"/>
      <w:b/>
      <w:bCs/>
      <w:sz w:val="44"/>
      <w:szCs w:val="44"/>
    </w:rPr>
  </w:style>
  <w:style w:type="character" w:customStyle="1" w:styleId="TitleChar">
    <w:name w:val="Title Char"/>
    <w:basedOn w:val="DefaultParagraphFont"/>
    <w:link w:val="Title"/>
    <w:uiPriority w:val="99"/>
    <w:locked/>
    <w:rsid w:val="000C5FA5"/>
    <w:rPr>
      <w:rFonts w:ascii="Arial" w:hAnsi="Arial" w:cs="Arial"/>
      <w:b/>
      <w:bCs/>
      <w:sz w:val="44"/>
      <w:szCs w:val="44"/>
      <w:lang w:val="en-US" w:eastAsia="en-US"/>
    </w:rPr>
  </w:style>
  <w:style w:type="paragraph" w:styleId="ListParagraph">
    <w:name w:val="List Paragraph"/>
    <w:basedOn w:val="Normal"/>
    <w:uiPriority w:val="99"/>
    <w:qFormat/>
    <w:rsid w:val="000C5FA5"/>
    <w:pPr>
      <w:ind w:left="720"/>
    </w:pPr>
  </w:style>
  <w:style w:type="paragraph" w:customStyle="1" w:styleId="Bodytext">
    <w:name w:val="Bodytext"/>
    <w:aliases w:val="bt"/>
    <w:basedOn w:val="Normal"/>
    <w:uiPriority w:val="99"/>
    <w:rsid w:val="00781511"/>
    <w:pPr>
      <w:spacing w:after="240"/>
    </w:pPr>
    <w:rPr>
      <w:sz w:val="22"/>
      <w:szCs w:val="22"/>
    </w:rPr>
  </w:style>
  <w:style w:type="paragraph" w:styleId="TOCHeading">
    <w:name w:val="TOC Heading"/>
    <w:basedOn w:val="Heading1"/>
    <w:next w:val="Normal"/>
    <w:uiPriority w:val="99"/>
    <w:qFormat/>
    <w:rsid w:val="00781511"/>
    <w:pPr>
      <w:spacing w:line="276" w:lineRule="auto"/>
      <w:outlineLvl w:val="9"/>
    </w:pPr>
    <w:rPr>
      <w:lang w:eastAsia="ja-JP"/>
    </w:rPr>
  </w:style>
  <w:style w:type="paragraph" w:styleId="TOC1">
    <w:name w:val="toc 1"/>
    <w:basedOn w:val="Normal"/>
    <w:next w:val="Normal"/>
    <w:autoRedefine/>
    <w:uiPriority w:val="99"/>
    <w:semiHidden/>
    <w:rsid w:val="00781511"/>
    <w:pPr>
      <w:spacing w:after="100"/>
    </w:pPr>
  </w:style>
  <w:style w:type="character" w:styleId="Hyperlink">
    <w:name w:val="Hyperlink"/>
    <w:basedOn w:val="DefaultParagraphFont"/>
    <w:uiPriority w:val="99"/>
    <w:rsid w:val="00781511"/>
    <w:rPr>
      <w:rFonts w:cs="Times New Roman"/>
      <w:color w:val="0000FF"/>
      <w:u w:val="single"/>
    </w:rPr>
  </w:style>
  <w:style w:type="table" w:styleId="TableGrid">
    <w:name w:val="Table Grid"/>
    <w:basedOn w:val="TableNormal"/>
    <w:uiPriority w:val="59"/>
    <w:rsid w:val="002F3B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52543"/>
    <w:rPr>
      <w:sz w:val="20"/>
      <w:szCs w:val="20"/>
    </w:rPr>
  </w:style>
  <w:style w:type="character" w:customStyle="1" w:styleId="FootnoteTextChar">
    <w:name w:val="Footnote Text Char"/>
    <w:basedOn w:val="DefaultParagraphFont"/>
    <w:link w:val="FootnoteText"/>
    <w:uiPriority w:val="99"/>
    <w:semiHidden/>
    <w:locked/>
    <w:rsid w:val="00C52543"/>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C52543"/>
    <w:rPr>
      <w:rFonts w:cs="Times New Roman"/>
      <w:vertAlign w:val="superscript"/>
    </w:rPr>
  </w:style>
  <w:style w:type="paragraph" w:styleId="TOC2">
    <w:name w:val="toc 2"/>
    <w:basedOn w:val="Normal"/>
    <w:next w:val="Normal"/>
    <w:autoRedefine/>
    <w:uiPriority w:val="99"/>
    <w:semiHidden/>
    <w:rsid w:val="008A6EA0"/>
    <w:pPr>
      <w:tabs>
        <w:tab w:val="left" w:pos="880"/>
        <w:tab w:val="right" w:leader="dot" w:pos="9350"/>
      </w:tabs>
      <w:ind w:left="245"/>
    </w:pPr>
  </w:style>
  <w:style w:type="paragraph" w:styleId="DocumentMap">
    <w:name w:val="Document Map"/>
    <w:basedOn w:val="Normal"/>
    <w:link w:val="DocumentMapChar"/>
    <w:uiPriority w:val="99"/>
    <w:semiHidden/>
    <w:rsid w:val="00333B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customStyle="1" w:styleId="Texte">
    <w:name w:val="Texte"/>
    <w:basedOn w:val="Normal"/>
    <w:rsid w:val="004D4EE4"/>
    <w:pPr>
      <w:overflowPunct w:val="0"/>
      <w:autoSpaceDE w:val="0"/>
      <w:autoSpaceDN w:val="0"/>
      <w:adjustRightInd w:val="0"/>
      <w:spacing w:after="80" w:line="160" w:lineRule="exact"/>
      <w:ind w:left="57" w:right="57"/>
      <w:textAlignment w:val="baseline"/>
    </w:pPr>
    <w:rPr>
      <w:rFonts w:ascii="Arial" w:hAnsi="Arial"/>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5F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C5FA5"/>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31489"/>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FA5"/>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C31489"/>
    <w:rPr>
      <w:rFonts w:ascii="Cambria" w:hAnsi="Cambria" w:cs="Cambria"/>
      <w:b/>
      <w:bCs/>
      <w:color w:val="4F81BD"/>
      <w:sz w:val="26"/>
      <w:szCs w:val="26"/>
      <w:lang w:val="en-US"/>
    </w:rPr>
  </w:style>
  <w:style w:type="paragraph" w:styleId="Header">
    <w:name w:val="header"/>
    <w:basedOn w:val="Normal"/>
    <w:link w:val="HeaderChar"/>
    <w:uiPriority w:val="99"/>
    <w:rsid w:val="000C5FA5"/>
    <w:pPr>
      <w:tabs>
        <w:tab w:val="center" w:pos="4680"/>
        <w:tab w:val="right" w:pos="9360"/>
      </w:tabs>
    </w:pPr>
  </w:style>
  <w:style w:type="character" w:customStyle="1" w:styleId="HeaderChar">
    <w:name w:val="Header Char"/>
    <w:basedOn w:val="DefaultParagraphFont"/>
    <w:link w:val="Header"/>
    <w:uiPriority w:val="99"/>
    <w:locked/>
    <w:rsid w:val="000C5FA5"/>
    <w:rPr>
      <w:rFonts w:cs="Times New Roman"/>
    </w:rPr>
  </w:style>
  <w:style w:type="paragraph" w:styleId="Footer">
    <w:name w:val="footer"/>
    <w:basedOn w:val="Normal"/>
    <w:link w:val="FooterChar"/>
    <w:uiPriority w:val="99"/>
    <w:rsid w:val="000C5FA5"/>
    <w:pPr>
      <w:tabs>
        <w:tab w:val="center" w:pos="4680"/>
        <w:tab w:val="right" w:pos="9360"/>
      </w:tabs>
    </w:pPr>
  </w:style>
  <w:style w:type="character" w:customStyle="1" w:styleId="FooterChar">
    <w:name w:val="Footer Char"/>
    <w:basedOn w:val="DefaultParagraphFont"/>
    <w:link w:val="Footer"/>
    <w:uiPriority w:val="99"/>
    <w:locked/>
    <w:rsid w:val="000C5FA5"/>
    <w:rPr>
      <w:rFonts w:cs="Times New Roman"/>
    </w:rPr>
  </w:style>
  <w:style w:type="paragraph" w:styleId="BalloonText">
    <w:name w:val="Balloon Text"/>
    <w:basedOn w:val="Normal"/>
    <w:link w:val="BalloonTextChar"/>
    <w:uiPriority w:val="99"/>
    <w:semiHidden/>
    <w:rsid w:val="000C5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FA5"/>
    <w:rPr>
      <w:rFonts w:ascii="Tahoma" w:hAnsi="Tahoma" w:cs="Tahoma"/>
      <w:sz w:val="16"/>
      <w:szCs w:val="16"/>
    </w:rPr>
  </w:style>
  <w:style w:type="character" w:customStyle="1" w:styleId="HighlightedVariable">
    <w:name w:val="Highlighted Variable"/>
    <w:uiPriority w:val="99"/>
    <w:rsid w:val="000C5FA5"/>
    <w:rPr>
      <w:color w:val="0000FF"/>
    </w:rPr>
  </w:style>
  <w:style w:type="paragraph" w:styleId="Title">
    <w:name w:val="Title"/>
    <w:basedOn w:val="Normal"/>
    <w:link w:val="TitleChar"/>
    <w:uiPriority w:val="99"/>
    <w:qFormat/>
    <w:rsid w:val="000C5FA5"/>
    <w:pPr>
      <w:keepLines/>
      <w:spacing w:after="120"/>
      <w:ind w:left="1440" w:right="720"/>
      <w:outlineLvl w:val="0"/>
    </w:pPr>
    <w:rPr>
      <w:rFonts w:ascii="Arial" w:hAnsi="Arial" w:cs="Arial"/>
      <w:b/>
      <w:bCs/>
      <w:sz w:val="44"/>
      <w:szCs w:val="44"/>
    </w:rPr>
  </w:style>
  <w:style w:type="character" w:customStyle="1" w:styleId="TitleChar">
    <w:name w:val="Title Char"/>
    <w:basedOn w:val="DefaultParagraphFont"/>
    <w:link w:val="Title"/>
    <w:uiPriority w:val="99"/>
    <w:locked/>
    <w:rsid w:val="000C5FA5"/>
    <w:rPr>
      <w:rFonts w:ascii="Arial" w:hAnsi="Arial" w:cs="Arial"/>
      <w:b/>
      <w:bCs/>
      <w:sz w:val="44"/>
      <w:szCs w:val="44"/>
      <w:lang w:val="en-US" w:eastAsia="en-US"/>
    </w:rPr>
  </w:style>
  <w:style w:type="paragraph" w:styleId="ListParagraph">
    <w:name w:val="List Paragraph"/>
    <w:basedOn w:val="Normal"/>
    <w:uiPriority w:val="99"/>
    <w:qFormat/>
    <w:rsid w:val="000C5FA5"/>
    <w:pPr>
      <w:ind w:left="720"/>
    </w:pPr>
  </w:style>
  <w:style w:type="paragraph" w:customStyle="1" w:styleId="Bodytext">
    <w:name w:val="Bodytext"/>
    <w:aliases w:val="bt"/>
    <w:basedOn w:val="Normal"/>
    <w:uiPriority w:val="99"/>
    <w:rsid w:val="00781511"/>
    <w:pPr>
      <w:spacing w:after="240"/>
    </w:pPr>
    <w:rPr>
      <w:sz w:val="22"/>
      <w:szCs w:val="22"/>
    </w:rPr>
  </w:style>
  <w:style w:type="paragraph" w:styleId="TOCHeading">
    <w:name w:val="TOC Heading"/>
    <w:basedOn w:val="Heading1"/>
    <w:next w:val="Normal"/>
    <w:uiPriority w:val="99"/>
    <w:qFormat/>
    <w:rsid w:val="00781511"/>
    <w:pPr>
      <w:spacing w:line="276" w:lineRule="auto"/>
      <w:outlineLvl w:val="9"/>
    </w:pPr>
    <w:rPr>
      <w:lang w:eastAsia="ja-JP"/>
    </w:rPr>
  </w:style>
  <w:style w:type="paragraph" w:styleId="TOC1">
    <w:name w:val="toc 1"/>
    <w:basedOn w:val="Normal"/>
    <w:next w:val="Normal"/>
    <w:autoRedefine/>
    <w:uiPriority w:val="99"/>
    <w:semiHidden/>
    <w:rsid w:val="00781511"/>
    <w:pPr>
      <w:spacing w:after="100"/>
    </w:pPr>
  </w:style>
  <w:style w:type="character" w:styleId="Hyperlink">
    <w:name w:val="Hyperlink"/>
    <w:basedOn w:val="DefaultParagraphFont"/>
    <w:uiPriority w:val="99"/>
    <w:rsid w:val="00781511"/>
    <w:rPr>
      <w:rFonts w:cs="Times New Roman"/>
      <w:color w:val="0000FF"/>
      <w:u w:val="single"/>
    </w:rPr>
  </w:style>
  <w:style w:type="table" w:styleId="TableGrid">
    <w:name w:val="Table Grid"/>
    <w:basedOn w:val="TableNormal"/>
    <w:uiPriority w:val="59"/>
    <w:rsid w:val="002F3B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52543"/>
    <w:rPr>
      <w:sz w:val="20"/>
      <w:szCs w:val="20"/>
    </w:rPr>
  </w:style>
  <w:style w:type="character" w:customStyle="1" w:styleId="FootnoteTextChar">
    <w:name w:val="Footnote Text Char"/>
    <w:basedOn w:val="DefaultParagraphFont"/>
    <w:link w:val="FootnoteText"/>
    <w:uiPriority w:val="99"/>
    <w:semiHidden/>
    <w:locked/>
    <w:rsid w:val="00C52543"/>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C52543"/>
    <w:rPr>
      <w:rFonts w:cs="Times New Roman"/>
      <w:vertAlign w:val="superscript"/>
    </w:rPr>
  </w:style>
  <w:style w:type="paragraph" w:styleId="TOC2">
    <w:name w:val="toc 2"/>
    <w:basedOn w:val="Normal"/>
    <w:next w:val="Normal"/>
    <w:autoRedefine/>
    <w:uiPriority w:val="99"/>
    <w:semiHidden/>
    <w:rsid w:val="008A6EA0"/>
    <w:pPr>
      <w:tabs>
        <w:tab w:val="left" w:pos="880"/>
        <w:tab w:val="right" w:leader="dot" w:pos="9350"/>
      </w:tabs>
      <w:ind w:left="245"/>
    </w:pPr>
  </w:style>
  <w:style w:type="paragraph" w:styleId="DocumentMap">
    <w:name w:val="Document Map"/>
    <w:basedOn w:val="Normal"/>
    <w:link w:val="DocumentMapChar"/>
    <w:uiPriority w:val="99"/>
    <w:semiHidden/>
    <w:rsid w:val="00333B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customStyle="1" w:styleId="Texte">
    <w:name w:val="Texte"/>
    <w:basedOn w:val="Normal"/>
    <w:rsid w:val="004D4EE4"/>
    <w:pPr>
      <w:overflowPunct w:val="0"/>
      <w:autoSpaceDE w:val="0"/>
      <w:autoSpaceDN w:val="0"/>
      <w:adjustRightInd w:val="0"/>
      <w:spacing w:after="80" w:line="160" w:lineRule="exact"/>
      <w:ind w:left="57" w:right="57"/>
      <w:textAlignment w:val="baseline"/>
    </w:pPr>
    <w:rPr>
      <w:rFonts w:ascii="Arial" w:hAnsi="Arial"/>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1700</Words>
  <Characters>12426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Project Title- title that adequately captures what the project is about</vt:lpstr>
    </vt:vector>
  </TitlesOfParts>
  <Company>HP</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title that adequately captures what the project is about</dc:title>
  <dc:creator>Jane Nyakairu</dc:creator>
  <cp:lastModifiedBy>Christine Katiku</cp:lastModifiedBy>
  <cp:revision>2</cp:revision>
  <cp:lastPrinted>2016-04-06T09:19:00Z</cp:lastPrinted>
  <dcterms:created xsi:type="dcterms:W3CDTF">2016-04-06T09:26:00Z</dcterms:created>
  <dcterms:modified xsi:type="dcterms:W3CDTF">2016-04-06T09:26:00Z</dcterms:modified>
</cp:coreProperties>
</file>